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A5" w:rsidRDefault="00977BA5">
      <w:pPr>
        <w:spacing w:line="600" w:lineRule="exact"/>
        <w:jc w:val="center"/>
        <w:rPr>
          <w:rFonts w:eastAsia="黑体" w:cs="宋体"/>
          <w:b/>
          <w:sz w:val="52"/>
          <w:szCs w:val="52"/>
        </w:rPr>
      </w:pPr>
    </w:p>
    <w:p w:rsidR="00977BA5" w:rsidRDefault="00977BA5">
      <w:pPr>
        <w:spacing w:line="600" w:lineRule="exact"/>
        <w:jc w:val="center"/>
        <w:rPr>
          <w:rFonts w:eastAsia="黑体" w:cs="宋体"/>
          <w:b/>
          <w:sz w:val="52"/>
          <w:szCs w:val="52"/>
        </w:rPr>
      </w:pPr>
    </w:p>
    <w:p w:rsidR="00977BA5" w:rsidRDefault="00977BA5">
      <w:pPr>
        <w:spacing w:line="600" w:lineRule="exact"/>
        <w:jc w:val="left"/>
        <w:rPr>
          <w:rFonts w:ascii="黑体" w:eastAsia="黑体" w:hAnsi="黑体" w:cs="黑体"/>
          <w:b/>
          <w:bCs/>
          <w:sz w:val="32"/>
          <w:szCs w:val="32"/>
        </w:rPr>
      </w:pPr>
    </w:p>
    <w:p w:rsidR="00977BA5" w:rsidRDefault="00977BA5">
      <w:pPr>
        <w:spacing w:line="600" w:lineRule="exact"/>
        <w:jc w:val="left"/>
        <w:rPr>
          <w:rFonts w:ascii="Arial" w:eastAsia="Symbol" w:hAnsi="Arial"/>
          <w:b/>
          <w:bCs/>
          <w:sz w:val="32"/>
          <w:szCs w:val="32"/>
        </w:rPr>
      </w:pPr>
    </w:p>
    <w:p w:rsidR="00977BA5" w:rsidRDefault="00977BA5">
      <w:pPr>
        <w:spacing w:line="600" w:lineRule="exact"/>
        <w:jc w:val="center"/>
        <w:rPr>
          <w:rFonts w:ascii="Arial" w:eastAsia="宋体" w:hAnsi="Arial"/>
          <w:b/>
          <w:bCs/>
          <w:sz w:val="32"/>
          <w:szCs w:val="32"/>
        </w:rPr>
      </w:pPr>
    </w:p>
    <w:p w:rsidR="00977BA5" w:rsidRDefault="00977BA5">
      <w:pPr>
        <w:spacing w:line="600" w:lineRule="exact"/>
        <w:jc w:val="center"/>
        <w:rPr>
          <w:rFonts w:ascii="Arial" w:eastAsia="宋体" w:hAnsi="Arial"/>
          <w:b/>
          <w:bCs/>
          <w:sz w:val="32"/>
          <w:szCs w:val="32"/>
        </w:rPr>
      </w:pPr>
    </w:p>
    <w:p w:rsidR="00977BA5" w:rsidRDefault="00977BA5">
      <w:pPr>
        <w:spacing w:line="600" w:lineRule="exact"/>
        <w:jc w:val="center"/>
        <w:rPr>
          <w:rFonts w:ascii="Arial" w:eastAsia="宋体" w:hAnsi="Arial"/>
          <w:b/>
          <w:bCs/>
          <w:sz w:val="32"/>
          <w:szCs w:val="32"/>
        </w:rPr>
      </w:pPr>
    </w:p>
    <w:p w:rsidR="00977BA5" w:rsidRDefault="009A4303">
      <w:pPr>
        <w:spacing w:line="600" w:lineRule="exact"/>
        <w:jc w:val="center"/>
        <w:rPr>
          <w:rFonts w:ascii="方正小标宋简体" w:eastAsia="方正小标宋简体" w:hAnsi="方正小标宋简体" w:cs="方正小标宋简体"/>
          <w:sz w:val="44"/>
          <w:szCs w:val="44"/>
          <w:u w:val="single"/>
        </w:rPr>
      </w:pPr>
      <w:r>
        <w:rPr>
          <w:rFonts w:ascii="方正小标宋简体" w:eastAsia="方正小标宋简体" w:hAnsi="方正小标宋简体" w:cs="方正小标宋简体" w:hint="eastAsia"/>
          <w:sz w:val="44"/>
          <w:szCs w:val="44"/>
        </w:rPr>
        <w:t>2024年度</w:t>
      </w:r>
      <w:r>
        <w:rPr>
          <w:rFonts w:ascii="方正小标宋简体" w:eastAsia="方正小标宋简体" w:hAnsi="方正小标宋简体" w:cs="方正小标宋简体" w:hint="eastAsia"/>
          <w:sz w:val="44"/>
          <w:szCs w:val="44"/>
          <w:u w:val="single"/>
        </w:rPr>
        <w:t>内蒙古自治区锡林郭勒盟教育局</w:t>
      </w:r>
    </w:p>
    <w:p w:rsidR="00977BA5" w:rsidRDefault="009A430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u w:val="single"/>
        </w:rPr>
        <w:t>部门</w:t>
      </w:r>
      <w:r>
        <w:rPr>
          <w:rFonts w:ascii="方正小标宋简体" w:eastAsia="方正小标宋简体" w:hAnsi="方正小标宋简体" w:cs="方正小标宋简体" w:hint="eastAsia"/>
          <w:sz w:val="44"/>
          <w:szCs w:val="44"/>
        </w:rPr>
        <w:t>预算公开</w:t>
      </w: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rPr>
          <w:rFonts w:ascii="黑体" w:eastAsia="黑体" w:hAnsi="黑体" w:cs="黑体"/>
          <w:sz w:val="32"/>
          <w:szCs w:val="32"/>
        </w:rPr>
      </w:pPr>
    </w:p>
    <w:p w:rsidR="00977BA5" w:rsidRDefault="009A4303">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2024年3月 8日</w:t>
      </w:r>
    </w:p>
    <w:p w:rsidR="00977BA5" w:rsidRDefault="009A4303">
      <w:pPr>
        <w:adjustRightInd w:val="0"/>
        <w:snapToGrid w:val="0"/>
        <w:spacing w:line="600" w:lineRule="exact"/>
        <w:jc w:val="center"/>
        <w:rPr>
          <w:rFonts w:ascii="仿宋" w:eastAsia="仿宋" w:hAnsi="仿宋"/>
          <w:sz w:val="32"/>
          <w:szCs w:val="32"/>
        </w:rPr>
      </w:pPr>
      <w:r>
        <w:rPr>
          <w:rFonts w:ascii="黑体" w:eastAsia="黑体" w:hAnsi="黑体" w:cs="黑体"/>
          <w:sz w:val="32"/>
          <w:szCs w:val="32"/>
        </w:rPr>
        <w:t>公开时间：</w:t>
      </w:r>
      <w:r>
        <w:rPr>
          <w:rFonts w:ascii="黑体" w:eastAsia="黑体" w:hAnsi="黑体" w:cs="黑体" w:hint="eastAsia"/>
          <w:sz w:val="32"/>
          <w:szCs w:val="32"/>
          <w:u w:val="single"/>
        </w:rPr>
        <w:t>2024</w:t>
      </w:r>
      <w:r>
        <w:rPr>
          <w:rFonts w:ascii="黑体" w:eastAsia="黑体" w:hAnsi="黑体" w:cs="黑体"/>
          <w:sz w:val="32"/>
          <w:szCs w:val="32"/>
          <w:u w:val="single"/>
        </w:rPr>
        <w:t>年</w:t>
      </w:r>
      <w:r>
        <w:rPr>
          <w:rFonts w:ascii="黑体" w:eastAsia="黑体" w:hAnsi="黑体" w:cs="黑体" w:hint="eastAsia"/>
          <w:sz w:val="32"/>
          <w:szCs w:val="32"/>
          <w:u w:val="single"/>
        </w:rPr>
        <w:t>3</w:t>
      </w:r>
      <w:r>
        <w:rPr>
          <w:rFonts w:ascii="黑体" w:eastAsia="黑体" w:hAnsi="黑体" w:cs="黑体"/>
          <w:sz w:val="32"/>
          <w:szCs w:val="32"/>
          <w:u w:val="single"/>
        </w:rPr>
        <w:t>月</w:t>
      </w:r>
      <w:r>
        <w:rPr>
          <w:rFonts w:ascii="黑体" w:eastAsia="黑体" w:hAnsi="黑体" w:cs="黑体" w:hint="eastAsia"/>
          <w:sz w:val="32"/>
          <w:szCs w:val="32"/>
          <w:u w:val="single"/>
        </w:rPr>
        <w:t>15日</w:t>
      </w:r>
    </w:p>
    <w:p w:rsidR="00977BA5" w:rsidRDefault="00977BA5">
      <w:pPr>
        <w:adjustRightInd w:val="0"/>
        <w:snapToGrid w:val="0"/>
        <w:spacing w:line="600" w:lineRule="exact"/>
        <w:ind w:firstLine="640"/>
        <w:rPr>
          <w:rFonts w:ascii="仿宋" w:eastAsia="仿宋" w:hAnsi="仿宋"/>
          <w:sz w:val="32"/>
          <w:szCs w:val="32"/>
        </w:rPr>
      </w:pPr>
    </w:p>
    <w:p w:rsidR="00977BA5" w:rsidRDefault="00977BA5">
      <w:pPr>
        <w:adjustRightInd w:val="0"/>
        <w:snapToGrid w:val="0"/>
        <w:spacing w:line="600" w:lineRule="exact"/>
        <w:ind w:firstLine="640"/>
        <w:rPr>
          <w:rFonts w:ascii="仿宋" w:eastAsia="仿宋" w:hAnsi="仿宋"/>
          <w:sz w:val="32"/>
          <w:szCs w:val="32"/>
        </w:rPr>
      </w:pPr>
    </w:p>
    <w:p w:rsidR="00977BA5" w:rsidRDefault="009A4303">
      <w:pPr>
        <w:pStyle w:val="20"/>
        <w:tabs>
          <w:tab w:val="left" w:pos="4533"/>
        </w:tabs>
        <w:spacing w:before="0" w:after="0" w:line="600" w:lineRule="exact"/>
        <w:ind w:firstLineChars="0" w:firstLine="0"/>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rsidR="00977BA5" w:rsidRDefault="00977BA5"/>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rsidR="00977BA5" w:rsidRDefault="009A4303">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977BA5" w:rsidRDefault="009A4303">
      <w:pPr>
        <w:pStyle w:val="a5"/>
        <w:spacing w:after="0" w:line="600" w:lineRule="exact"/>
        <w:rPr>
          <w:rFonts w:ascii="黑体" w:eastAsia="黑体" w:hAnsi="黑体" w:cs="黑体"/>
          <w:sz w:val="32"/>
          <w:szCs w:val="32"/>
        </w:rPr>
      </w:pPr>
      <w:r>
        <w:rPr>
          <w:rFonts w:ascii="仿宋" w:eastAsia="仿宋" w:hAnsi="仿宋" w:cs="仿宋" w:hint="eastAsia"/>
          <w:sz w:val="32"/>
          <w:szCs w:val="32"/>
        </w:rPr>
        <w:t>三、XX年度部门（单位）主要工作任务及目标</w:t>
      </w:r>
    </w:p>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 XX年度部门（单位）预算情况说明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977BA5" w:rsidRDefault="009A4303">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977BA5" w:rsidRDefault="009A4303">
      <w:pPr>
        <w:pStyle w:val="a5"/>
        <w:spacing w:after="0" w:line="600" w:lineRule="exact"/>
        <w:rPr>
          <w:rFonts w:ascii="黑体" w:eastAsia="黑体" w:hAnsi="黑体" w:cs="黑体"/>
          <w:sz w:val="32"/>
          <w:szCs w:val="32"/>
        </w:rPr>
      </w:pPr>
      <w:r>
        <w:rPr>
          <w:rFonts w:ascii="黑体" w:eastAsia="黑体" w:hAnsi="黑体" w:cs="黑体" w:hint="eastAsia"/>
          <w:sz w:val="32"/>
          <w:szCs w:val="32"/>
        </w:rPr>
        <w:lastRenderedPageBreak/>
        <w:t>第五部分 XX年度部门（单位）预算表</w:t>
      </w:r>
    </w:p>
    <w:p w:rsidR="00977BA5" w:rsidRDefault="009A4303">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977BA5" w:rsidRDefault="009A4303">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977BA5" w:rsidRDefault="009A4303">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977BA5" w:rsidRDefault="00977BA5">
      <w:pPr>
        <w:pStyle w:val="2"/>
        <w:spacing w:after="0" w:line="600" w:lineRule="exact"/>
        <w:rPr>
          <w:rFonts w:hint="default"/>
        </w:rPr>
        <w:sectPr w:rsidR="00977BA5">
          <w:headerReference w:type="default" r:id="rId8"/>
          <w:footerReference w:type="default" r:id="rId9"/>
          <w:pgSz w:w="11910" w:h="16840"/>
          <w:pgMar w:top="1582" w:right="1680" w:bottom="278" w:left="1640" w:header="720" w:footer="720" w:gutter="0"/>
          <w:pgNumType w:fmt="numberInDash"/>
          <w:cols w:space="0"/>
        </w:sectPr>
      </w:pPr>
    </w:p>
    <w:p w:rsidR="00977BA5" w:rsidRDefault="009A4303">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  部门（单位）概况</w:t>
      </w:r>
    </w:p>
    <w:p w:rsidR="00977BA5" w:rsidRDefault="00977BA5">
      <w:pPr>
        <w:spacing w:line="600" w:lineRule="exact"/>
        <w:rPr>
          <w:rFonts w:ascii="方正小标宋简体" w:eastAsia="方正小标宋简体" w:hAnsi="方正小标宋简体" w:cs="方正小标宋简体"/>
          <w:sz w:val="36"/>
          <w:szCs w:val="36"/>
        </w:rPr>
      </w:pPr>
    </w:p>
    <w:p w:rsidR="00977BA5" w:rsidRDefault="009A4303">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内蒙古自治区锡林郭勒盟教育局为锡盟行政公署工作部门，其主要职责如下：</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（一）贯彻落实国家、自治区有关教育方面的法律法规政策。研究拟订全盟教育改革发展战略和教育事业发展规划、政策措施，指导各级各类学校的教育教学改革，并组织监督实施。</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二）指导全盟教育系统加强党的建设，研究制定教育系统党建规划、工作计划并组织实施，指导各级各类学校基层党组织建设。指导全盟教育系统党风廉政建设、行风建设。负责所属单位、学校基层党组织建设与党风廉政建设，负责统战与群团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三）落实立德树人根本任务，坚持德、智、体、美、劳全面发展，指导全盟教育系统意识形态、稳定工作，指导各级各类学校精神文明建设、思想政治工作和关心下一代工作。指导全盟教育系统法治建设工作，制定教育系统“普法”规划与计划并组织实施。</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四）负责推进义务教育优质均衡发展和促进教育公平。统筹规划指导学前教育、义务教育、普通高中教育、特殊教育，指导实施学校设置标准。落实基础教育教学基本要求和教学基本文件。全面实施素质教育，指导中小学德育、体育卫生健康教育、美育、劳动教育、国防教育、校外教育和校园足球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（五）负责统筹规划中等职业教育、成人教育、民办教育协调发展，指导实施学校设置标准。负责综合管理全盟中等职业教育。负责校外教育培训机构监管。组织指导职业教育方面的国际合作与交流。</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（六）负责统筹规划民族教育发展，指导全盟教育系统民族团结进步教育、少数民族语言文字规范化和对外交流工作。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（七）负责全盟教师队伍宏观管理工作，统筹教育行政干部、校长（园长）、教师、教研员四支队伍的培训规划、计划并组织实施。负责组织开展教师继续教育，指导全盟教师培训机构建设。指导并</w:t>
      </w:r>
      <w:r>
        <w:rPr>
          <w:rFonts w:ascii="仿宋_GB2312" w:eastAsia="仿宋_GB2312" w:hAnsi="仿宋_GB2312" w:cs="仿宋_GB2312"/>
          <w:sz w:val="32"/>
          <w:szCs w:val="32"/>
        </w:rPr>
        <w:lastRenderedPageBreak/>
        <w:t>组织实施中小学教师资格认定相关工作。负责汉语言文字应用管理相关工作。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八）负责管理全盟教育教学研究、教育科学研究工作和教育信息化建设、教育技术装备工作。组织实施基础教育发展水平和质量监测工作。负责推进全盟考试招生制度改革，统筹管理全盟各类教育统一考试的组织实施和普通高中、中等职业学校招生录取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（九）按照管行业必须管安全、管业务必须管安全、管生产经营必须管安全的要求，履行安全生产责任制规定的职责。</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贯彻落实国家关于学校、幼儿园安全工作的法律法规，负责监督指导全盟学校、幼儿园建立健全各项安全工作制度，督促检查安全工作制度落实和安全隐患排查、整治情况，确保学校、幼儿园安全稳定。指导开展学校、幼儿园安全教育、宣传和安全培训工作，协助相关部门处置重大学校安全事故，协调开展校园周边环境整治工作。</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（十一）指导并组织实施教育督导工作，对旗县市（区）人民政府（管委会）履行教育职责进行督导评估。组织实施对各级各类教育的督导检查。对学校教育教学工作进行督导。负责发布教育督导报告。</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二）负责指导各级各类教育基础设施建设规划，统筹教育重点项目投入规划，指导全盟教育资源合理配置。负责指导家庭经济困难学生资助体系建设，督促落实各级各类教育助学政策。负责监督管理教育经费的使用情况，负责全盟教育事业和教育经费统计工作。负责本部门教育经费的统筹管理。</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（十三）完成盟委、行署交办的其他任务。</w:t>
      </w:r>
    </w:p>
    <w:p w:rsidR="00977BA5" w:rsidRDefault="009A4303">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四）有关职责分工。高校毕业生就业政策由盟人力资源和社会保障局牵头，会同盟教育局等部门拟订。高校毕业生离校前的就业指导和服务工作，由盟教育局负责。高校毕业生离校后的就业指导和服务工作，由盟人力资源和社会保障局负责。</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二、部门（单位）机构设置及预算单位构成情况</w:t>
      </w:r>
    </w:p>
    <w:p w:rsidR="00977BA5" w:rsidRDefault="009A43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1．根据内蒙古自治区锡林郭勒盟教育局职责分工，本单位内设机</w:t>
      </w:r>
      <w:r>
        <w:rPr>
          <w:rFonts w:ascii="仿宋_GB2312" w:eastAsia="仿宋_GB2312" w:hAnsi="仿宋_GB2312" w:cs="仿宋_GB2312" w:hint="eastAsia"/>
          <w:sz w:val="32"/>
          <w:szCs w:val="32"/>
        </w:rPr>
        <w:lastRenderedPageBreak/>
        <w:t>构包括办公室、人事科、发展规划与财务科、政策法规与审计科、民族教育科、基础教育科、职业与成人教育科（民办教育科）、学前与特殊教育科、体育卫生与艺术教育科、师资管理与语言文字科、学校安全管理科、督导室、秘书科、机关党委。本部门（单位）下属单位包括：锡林郭勒盟教育局综合保障中心（助学中心）、锡林郭勒盟教育招生考试中心、锡林郭勒盟教育教学指导服务中心、锡林郭勒盟蒙古族中学、锡林郭勒盟第二中学。</w:t>
      </w:r>
    </w:p>
    <w:p w:rsidR="00977BA5" w:rsidRDefault="009A43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2．从预算单位构成看，纳入本单位2024年预算编制范围的预算单位共计1家，具体包括：内蒙古自治区锡林郭勒盟教育局（本级）。</w:t>
      </w:r>
      <w:r>
        <w:rPr>
          <w:rFonts w:ascii="仿宋" w:eastAsia="仿宋" w:hAnsi="仿宋" w:cs="仿宋" w:hint="eastAsia"/>
          <w:sz w:val="32"/>
          <w:szCs w:val="32"/>
        </w:rPr>
        <w:t>锡林郭勒盟教育局综合保障中心（助学中心）、锡林郭勒盟教育招生考试中心、锡林郭勒盟教育教学指导服务中心、</w:t>
      </w:r>
      <w:r>
        <w:rPr>
          <w:rFonts w:ascii="仿宋" w:eastAsia="仿宋" w:hAnsi="仿宋" w:cs="仿宋" w:hint="eastAsia"/>
          <w:sz w:val="32"/>
          <w:szCs w:val="32"/>
          <w:lang w:val="zh-CN"/>
        </w:rPr>
        <w:t>锡林郭勒盟蒙古族中学、</w:t>
      </w:r>
      <w:r>
        <w:rPr>
          <w:rFonts w:ascii="仿宋" w:eastAsia="仿宋" w:hAnsi="仿宋" w:cs="仿宋" w:hint="eastAsia"/>
          <w:sz w:val="32"/>
          <w:szCs w:val="32"/>
        </w:rPr>
        <w:t>锡林郭勒盟第二中学</w:t>
      </w:r>
      <w:r>
        <w:rPr>
          <w:rFonts w:ascii="仿宋_GB2312" w:eastAsia="仿宋_GB2312" w:hAnsi="仿宋_GB2312" w:cs="仿宋_GB2312" w:hint="eastAsia"/>
          <w:sz w:val="32"/>
          <w:szCs w:val="32"/>
        </w:rPr>
        <w:t>。</w:t>
      </w:r>
    </w:p>
    <w:p w:rsidR="00977BA5" w:rsidRDefault="009A4303">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043"/>
        <w:gridCol w:w="4428"/>
      </w:tblGrid>
      <w:tr w:rsidR="00977BA5">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977BA5">
        <w:trPr>
          <w:trHeight w:val="364"/>
        </w:trPr>
        <w:tc>
          <w:tcPr>
            <w:tcW w:w="876" w:type="dxa"/>
            <w:tcBorders>
              <w:top w:val="nil"/>
              <w:left w:val="single" w:sz="4" w:space="0" w:color="auto"/>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043" w:type="dxa"/>
            <w:tcBorders>
              <w:top w:val="nil"/>
              <w:left w:val="nil"/>
              <w:bottom w:val="single" w:sz="4" w:space="0" w:color="auto"/>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内蒙古自治区锡林郭勒盟教育局（本级）</w:t>
            </w:r>
          </w:p>
        </w:tc>
        <w:tc>
          <w:tcPr>
            <w:tcW w:w="4428" w:type="dxa"/>
            <w:tcBorders>
              <w:top w:val="nil"/>
              <w:left w:val="nil"/>
              <w:bottom w:val="single" w:sz="4" w:space="0" w:color="auto"/>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财政拨款的行政单位</w:t>
            </w:r>
          </w:p>
        </w:tc>
      </w:tr>
      <w:tr w:rsidR="00977BA5">
        <w:trPr>
          <w:trHeight w:val="814"/>
        </w:trPr>
        <w:tc>
          <w:tcPr>
            <w:tcW w:w="876" w:type="dxa"/>
            <w:tcBorders>
              <w:top w:val="nil"/>
              <w:left w:val="single" w:sz="4" w:space="0" w:color="auto"/>
              <w:bottom w:val="nil"/>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2</w:t>
            </w:r>
          </w:p>
        </w:tc>
        <w:tc>
          <w:tcPr>
            <w:tcW w:w="4043"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锡林郭勒盟教育局综合保障中心（助学中心）</w:t>
            </w:r>
          </w:p>
        </w:tc>
        <w:tc>
          <w:tcPr>
            <w:tcW w:w="4428"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r w:rsidR="00977BA5">
        <w:trPr>
          <w:trHeight w:val="814"/>
        </w:trPr>
        <w:tc>
          <w:tcPr>
            <w:tcW w:w="876" w:type="dxa"/>
            <w:tcBorders>
              <w:top w:val="nil"/>
              <w:left w:val="single" w:sz="4" w:space="0" w:color="auto"/>
              <w:bottom w:val="nil"/>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3</w:t>
            </w:r>
          </w:p>
        </w:tc>
        <w:tc>
          <w:tcPr>
            <w:tcW w:w="4043"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锡林郭勒盟教育招生考试中心</w:t>
            </w:r>
          </w:p>
        </w:tc>
        <w:tc>
          <w:tcPr>
            <w:tcW w:w="4428"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r w:rsidR="00977BA5">
        <w:trPr>
          <w:trHeight w:val="814"/>
        </w:trPr>
        <w:tc>
          <w:tcPr>
            <w:tcW w:w="876" w:type="dxa"/>
            <w:tcBorders>
              <w:top w:val="nil"/>
              <w:left w:val="single" w:sz="4" w:space="0" w:color="auto"/>
              <w:bottom w:val="nil"/>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4</w:t>
            </w:r>
          </w:p>
        </w:tc>
        <w:tc>
          <w:tcPr>
            <w:tcW w:w="4043"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锡林郭勒盟教育教学指导服务中心</w:t>
            </w:r>
          </w:p>
        </w:tc>
        <w:tc>
          <w:tcPr>
            <w:tcW w:w="4428"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r w:rsidR="00977BA5">
        <w:trPr>
          <w:trHeight w:val="814"/>
        </w:trPr>
        <w:tc>
          <w:tcPr>
            <w:tcW w:w="876" w:type="dxa"/>
            <w:tcBorders>
              <w:top w:val="nil"/>
              <w:left w:val="single" w:sz="4" w:space="0" w:color="auto"/>
              <w:bottom w:val="nil"/>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lastRenderedPageBreak/>
              <w:t>5</w:t>
            </w:r>
          </w:p>
        </w:tc>
        <w:tc>
          <w:tcPr>
            <w:tcW w:w="4043"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lang w:val="zh-CN"/>
              </w:rPr>
              <w:t>锡林郭勒盟蒙古族中学</w:t>
            </w:r>
          </w:p>
        </w:tc>
        <w:tc>
          <w:tcPr>
            <w:tcW w:w="4428" w:type="dxa"/>
            <w:tcBorders>
              <w:top w:val="nil"/>
              <w:left w:val="nil"/>
              <w:bottom w:val="nil"/>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r w:rsidR="00977BA5">
        <w:trPr>
          <w:trHeight w:val="814"/>
        </w:trPr>
        <w:tc>
          <w:tcPr>
            <w:tcW w:w="876" w:type="dxa"/>
            <w:tcBorders>
              <w:top w:val="nil"/>
              <w:left w:val="single" w:sz="4" w:space="0" w:color="auto"/>
              <w:bottom w:val="single" w:sz="4" w:space="0" w:color="auto"/>
              <w:right w:val="single" w:sz="4" w:space="0" w:color="auto"/>
            </w:tcBorders>
            <w:vAlign w:val="center"/>
          </w:tcPr>
          <w:p w:rsidR="00977BA5" w:rsidRDefault="009A4303">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6</w:t>
            </w:r>
          </w:p>
        </w:tc>
        <w:tc>
          <w:tcPr>
            <w:tcW w:w="4043" w:type="dxa"/>
            <w:tcBorders>
              <w:top w:val="nil"/>
              <w:left w:val="nil"/>
              <w:bottom w:val="single" w:sz="4" w:space="0" w:color="auto"/>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锡林郭勒盟第二中学</w:t>
            </w:r>
          </w:p>
        </w:tc>
        <w:tc>
          <w:tcPr>
            <w:tcW w:w="4428" w:type="dxa"/>
            <w:tcBorders>
              <w:top w:val="nil"/>
              <w:left w:val="nil"/>
              <w:bottom w:val="single" w:sz="4" w:space="0" w:color="auto"/>
              <w:right w:val="single" w:sz="4" w:space="0" w:color="auto"/>
            </w:tcBorders>
            <w:vAlign w:val="center"/>
          </w:tcPr>
          <w:p w:rsidR="00977BA5" w:rsidRDefault="009A4303">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公益一类事业单位</w:t>
            </w:r>
          </w:p>
        </w:tc>
      </w:tr>
    </w:tbl>
    <w:p w:rsidR="00977BA5" w:rsidRDefault="00977BA5">
      <w:pPr>
        <w:spacing w:line="600" w:lineRule="exact"/>
        <w:rPr>
          <w:rFonts w:eastAsia="仿宋_GB2312" w:cstheme="minorBidi"/>
          <w:sz w:val="32"/>
          <w:szCs w:val="32"/>
        </w:rPr>
      </w:pPr>
    </w:p>
    <w:p w:rsidR="00977BA5" w:rsidRDefault="009A4303">
      <w:pPr>
        <w:spacing w:line="600" w:lineRule="exact"/>
        <w:ind w:firstLineChars="200" w:firstLine="640"/>
        <w:rPr>
          <w:rFonts w:eastAsia="黑体" w:cs="黑体"/>
          <w:sz w:val="32"/>
          <w:szCs w:val="36"/>
        </w:rPr>
      </w:pPr>
      <w:r>
        <w:rPr>
          <w:rFonts w:eastAsia="黑体" w:cs="黑体" w:hint="eastAsia"/>
          <w:sz w:val="32"/>
          <w:szCs w:val="36"/>
        </w:rPr>
        <w:t>三、</w:t>
      </w:r>
      <w:r>
        <w:rPr>
          <w:rFonts w:eastAsia="黑体" w:cs="黑体" w:hint="eastAsia"/>
          <w:sz w:val="32"/>
          <w:szCs w:val="36"/>
        </w:rPr>
        <w:t>2024</w:t>
      </w:r>
      <w:r>
        <w:rPr>
          <w:rFonts w:eastAsia="黑体" w:cs="黑体" w:hint="eastAsia"/>
          <w:sz w:val="32"/>
          <w:szCs w:val="36"/>
        </w:rPr>
        <w:t>年部门（单位）主要工作任务及目标</w:t>
      </w:r>
    </w:p>
    <w:p w:rsidR="00977BA5" w:rsidRDefault="009A430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是全面贯彻落实党的二十大精神承上启下的重要一年，也是全面实施“十四五”规划的关键一年，加快建设高质量教育系统意义重大。关于今年教育领域重点工作，在工作要点中已具体部署，工作中要重点把握好以下几方面：一是教育部今年将启动实施教育强国建设规划纲要，教育厅已经启动教育强区规划纲要编制工作，并先行启动了基础教育、高等教育、职业教育这三大板块提质升级三年行动计划，并将建设教育强区任务提上日程。我们要把推动落实《教育强区建设规划纲要》和基础教育、职业教育2个提质升级计划作为工作主轴，纳入重要议事日程，推动教育强盟建设。二是牢牢把握和坚持“四点”，即深刻领会“两个确立”的决定性意义，是我们做好工作的根本政治要求；铸牢中华民族共同体意识，是我们所有工作的主线；全面提升教育质量，是我们作为服务支撑“五大任务”的主攻方向；把进一步深化改革作为根本动力，以改革破难题、激活力，体系化推进育人方式、办学模式、管理体制、保障机制改革，是我们建设教育强盟的必由之路。三是今年，中央和自治区党委将召开新时代第二次全国 、全区教育大会，我们也要提前向盟委、行署请示汇报，筹划召开全盟教育大会，这是我们今年的重点工作。同时，为全面落实国务院《关于推动内蒙古高质量发展奋力书写中国式现代化新篇章的</w:t>
      </w:r>
      <w:r>
        <w:rPr>
          <w:rFonts w:ascii="仿宋_GB2312" w:eastAsia="仿宋_GB2312" w:hAnsi="仿宋_GB2312" w:cs="仿宋_GB2312" w:hint="eastAsia"/>
          <w:sz w:val="32"/>
          <w:szCs w:val="32"/>
        </w:rPr>
        <w:lastRenderedPageBreak/>
        <w:t>意见》，教育部将与自治区政府签订部区战略合作协议，这是我们的重大发展机遇，各地各校要用好国家政策红利，统筹做好打基础、利长远的工作，与盟委推动落实自治区党委“六大工程”（政策落地工程、防沙治沙和风电光伏一体化工程、温暖工程、诚信建设工程、科技“突围”工程、自贸区创建工程）具体举措结合起来，一并抓好贯彻落实。</w:t>
      </w:r>
    </w:p>
    <w:p w:rsidR="00977BA5" w:rsidRDefault="00977BA5">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p>
    <w:p w:rsidR="00977BA5" w:rsidRDefault="009A4303">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第二部分XX年度部门（单位）预算情况说明</w:t>
      </w:r>
    </w:p>
    <w:p w:rsidR="00977BA5" w:rsidRDefault="00977BA5">
      <w:pPr>
        <w:spacing w:line="600" w:lineRule="exact"/>
        <w:rPr>
          <w:rFonts w:ascii="方正小标宋简体" w:eastAsia="方正小标宋简体" w:hAnsi="方正小标宋简体" w:cs="方正小标宋简体"/>
          <w:sz w:val="36"/>
          <w:szCs w:val="36"/>
        </w:rPr>
      </w:pP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977BA5" w:rsidRDefault="009A4303">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ascii="仿宋_GB2312" w:eastAsia="仿宋_GB2312" w:hAnsi="仿宋_GB2312" w:cs="仿宋_GB2312" w:hint="eastAsia"/>
          <w:sz w:val="32"/>
          <w:szCs w:val="32"/>
        </w:rPr>
        <w:t>年度收入、支出预算总计</w:t>
      </w:r>
      <w:r>
        <w:rPr>
          <w:rFonts w:ascii="仿宋_GB2312" w:eastAsia="仿宋_GB2312" w:hAnsi="仿宋_GB2312" w:cs="仿宋_GB2312" w:hint="eastAsia"/>
          <w:sz w:val="32"/>
          <w:szCs w:val="32"/>
          <w:u w:val="single"/>
        </w:rPr>
        <w:t>26103.24</w:t>
      </w:r>
      <w:r>
        <w:rPr>
          <w:rFonts w:ascii="仿宋_GB2312" w:eastAsia="仿宋_GB2312" w:hAnsi="仿宋_GB2312" w:cs="仿宋_GB2312" w:hint="eastAsia"/>
          <w:sz w:val="32"/>
          <w:szCs w:val="32"/>
        </w:rPr>
        <w:t>万元，与上年相比收、支预算总计各增加</w:t>
      </w:r>
      <w:r>
        <w:rPr>
          <w:rFonts w:ascii="仿宋_GB2312" w:eastAsia="仿宋_GB2312" w:hAnsi="仿宋_GB2312" w:cs="仿宋_GB2312" w:hint="eastAsia"/>
          <w:sz w:val="32"/>
          <w:szCs w:val="32"/>
          <w:u w:val="single"/>
        </w:rPr>
        <w:t>1351.87</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u w:val="single"/>
        </w:rPr>
        <w:t>5.46</w:t>
      </w:r>
      <w:r>
        <w:rPr>
          <w:rFonts w:ascii="仿宋_GB2312" w:eastAsia="仿宋_GB2312" w:hAnsi="仿宋_GB2312" w:cs="仿宋_GB2312" w:hint="eastAsia"/>
          <w:sz w:val="32"/>
          <w:szCs w:val="32"/>
        </w:rPr>
        <w:t>%。其中：</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 w:eastAsia="仿宋" w:hAnsi="仿宋" w:cs="仿宋" w:hint="eastAsia"/>
          <w:sz w:val="32"/>
          <w:szCs w:val="32"/>
          <w:u w:val="single"/>
        </w:rPr>
        <w:t>26103.24</w:t>
      </w:r>
      <w:r>
        <w:rPr>
          <w:rFonts w:ascii="楷体" w:eastAsia="楷体" w:hAnsi="楷体" w:cs="楷体" w:hint="eastAsia"/>
          <w:b/>
          <w:bCs/>
          <w:sz w:val="32"/>
          <w:szCs w:val="32"/>
        </w:rPr>
        <w:t>万元。包括：</w:t>
      </w:r>
    </w:p>
    <w:p w:rsidR="00977BA5" w:rsidRDefault="009A4303">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u w:val="single"/>
        </w:rPr>
        <w:t>24037.95</w:t>
      </w:r>
      <w:r>
        <w:rPr>
          <w:rFonts w:eastAsia="仿宋_GB2312"/>
          <w:sz w:val="32"/>
          <w:szCs w:val="32"/>
        </w:rPr>
        <w:t>万元。</w:t>
      </w:r>
    </w:p>
    <w:p w:rsidR="00977BA5" w:rsidRDefault="009A4303">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u w:val="single"/>
        </w:rPr>
        <w:t>23260.36</w:t>
      </w:r>
      <w:r>
        <w:rPr>
          <w:rFonts w:eastAsia="仿宋_GB2312"/>
          <w:sz w:val="32"/>
          <w:szCs w:val="32"/>
        </w:rPr>
        <w:t>万元，与上年相比增加</w:t>
      </w:r>
      <w:r>
        <w:rPr>
          <w:rFonts w:eastAsia="仿宋_GB2312" w:hint="eastAsia"/>
          <w:sz w:val="32"/>
          <w:szCs w:val="32"/>
          <w:u w:val="single"/>
        </w:rPr>
        <w:t>1908.52</w:t>
      </w:r>
      <w:r>
        <w:rPr>
          <w:rFonts w:eastAsia="仿宋_GB2312"/>
          <w:sz w:val="32"/>
          <w:szCs w:val="32"/>
        </w:rPr>
        <w:t>万元，增长</w:t>
      </w:r>
      <w:r>
        <w:rPr>
          <w:rFonts w:eastAsia="仿宋_GB2312" w:hint="eastAsia"/>
          <w:sz w:val="32"/>
          <w:szCs w:val="32"/>
          <w:u w:val="single"/>
        </w:rPr>
        <w:t>8.94</w:t>
      </w:r>
      <w:r>
        <w:rPr>
          <w:rFonts w:eastAsia="仿宋_GB2312"/>
          <w:sz w:val="32"/>
          <w:szCs w:val="32"/>
        </w:rPr>
        <w:t>%</w:t>
      </w:r>
      <w:r>
        <w:rPr>
          <w:rFonts w:eastAsia="仿宋_GB2312"/>
          <w:sz w:val="32"/>
          <w:szCs w:val="32"/>
        </w:rPr>
        <w:t>。主要原因是</w:t>
      </w:r>
      <w:r>
        <w:rPr>
          <w:rFonts w:eastAsia="仿宋_GB2312" w:hint="eastAsia"/>
          <w:sz w:val="32"/>
          <w:szCs w:val="32"/>
        </w:rPr>
        <w:t>盟本级</w:t>
      </w:r>
      <w:r>
        <w:rPr>
          <w:rFonts w:eastAsia="仿宋_GB2312" w:hint="eastAsia"/>
          <w:sz w:val="32"/>
          <w:szCs w:val="32"/>
        </w:rPr>
        <w:t>2024</w:t>
      </w:r>
      <w:r>
        <w:rPr>
          <w:rFonts w:eastAsia="仿宋_GB2312" w:hint="eastAsia"/>
          <w:sz w:val="32"/>
          <w:szCs w:val="32"/>
        </w:rPr>
        <w:t>年教学质量提升激励资金属于部门代编项目，列入局本级预算；新增自治区资金提前下达</w:t>
      </w:r>
      <w:r>
        <w:rPr>
          <w:rFonts w:eastAsia="仿宋_GB2312" w:hint="eastAsia"/>
          <w:sz w:val="32"/>
          <w:szCs w:val="32"/>
        </w:rPr>
        <w:t>2024</w:t>
      </w:r>
      <w:r>
        <w:rPr>
          <w:rFonts w:eastAsia="仿宋_GB2312" w:hint="eastAsia"/>
          <w:sz w:val="32"/>
          <w:szCs w:val="32"/>
        </w:rPr>
        <w:t>年高考综合改革专项资金</w:t>
      </w:r>
      <w:r>
        <w:rPr>
          <w:rFonts w:eastAsia="仿宋_GB2312"/>
          <w:sz w:val="32"/>
          <w:szCs w:val="32"/>
        </w:rPr>
        <w:t>。</w:t>
      </w:r>
    </w:p>
    <w:p w:rsidR="00977BA5" w:rsidRDefault="009A4303">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eastAsia="仿宋_GB2312"/>
          <w:sz w:val="32"/>
          <w:szCs w:val="32"/>
        </w:rPr>
        <w:t>%</w:t>
      </w:r>
      <w:r>
        <w:rPr>
          <w:rFonts w:eastAsia="仿宋_GB2312"/>
          <w:sz w:val="32"/>
          <w:szCs w:val="32"/>
        </w:rPr>
        <w:t>。主要原因是不存在此项内容。</w:t>
      </w:r>
    </w:p>
    <w:p w:rsidR="00977BA5" w:rsidRDefault="009A4303">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）政府性基金预算拨款收入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4</w:t>
      </w:r>
      <w:r>
        <w:rPr>
          <w:rFonts w:eastAsia="仿宋_GB2312"/>
          <w:sz w:val="32"/>
          <w:szCs w:val="32"/>
        </w:rPr>
        <w:t>）财政专户管理资金收入</w:t>
      </w:r>
      <w:r>
        <w:rPr>
          <w:rFonts w:eastAsia="仿宋_GB2312" w:hint="eastAsia"/>
          <w:sz w:val="32"/>
          <w:szCs w:val="32"/>
          <w:u w:val="single"/>
        </w:rPr>
        <w:t>570</w:t>
      </w:r>
      <w:r>
        <w:rPr>
          <w:rFonts w:eastAsia="仿宋_GB2312"/>
          <w:sz w:val="32"/>
          <w:szCs w:val="32"/>
        </w:rPr>
        <w:t>万元，与上年相比增加</w:t>
      </w:r>
      <w:r>
        <w:rPr>
          <w:rFonts w:eastAsia="仿宋_GB2312" w:hint="eastAsia"/>
          <w:sz w:val="32"/>
          <w:szCs w:val="32"/>
        </w:rPr>
        <w:t>101</w:t>
      </w:r>
      <w:r>
        <w:rPr>
          <w:rFonts w:eastAsia="仿宋_GB2312"/>
          <w:sz w:val="32"/>
          <w:szCs w:val="32"/>
        </w:rPr>
        <w:t>万元，增长</w:t>
      </w:r>
      <w:r>
        <w:rPr>
          <w:rFonts w:eastAsia="仿宋_GB2312" w:hint="eastAsia"/>
          <w:sz w:val="32"/>
          <w:szCs w:val="32"/>
        </w:rPr>
        <w:t>21.54</w:t>
      </w:r>
      <w:r>
        <w:rPr>
          <w:rFonts w:eastAsia="仿宋_GB2312"/>
          <w:sz w:val="32"/>
          <w:szCs w:val="32"/>
        </w:rPr>
        <w:t>%</w:t>
      </w:r>
      <w:r>
        <w:rPr>
          <w:rFonts w:eastAsia="仿宋_GB2312"/>
          <w:sz w:val="32"/>
          <w:szCs w:val="32"/>
        </w:rPr>
        <w:t>。主要原因是招生考试正常进行，报考人数增加，上缴考试费增加。</w:t>
      </w:r>
    </w:p>
    <w:p w:rsidR="00977BA5" w:rsidRDefault="009A4303">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sz w:val="32"/>
          <w:szCs w:val="32"/>
        </w:rPr>
        <w:t>0</w:t>
      </w:r>
      <w:r>
        <w:rPr>
          <w:rFonts w:eastAsia="仿宋_GB2312"/>
          <w:sz w:val="32"/>
          <w:szCs w:val="32"/>
        </w:rPr>
        <w:t>万元，与上年相比增加（减少）</w:t>
      </w:r>
      <w:r>
        <w:rPr>
          <w:rFonts w:eastAsia="仿宋_GB2312"/>
          <w:sz w:val="32"/>
          <w:szCs w:val="32"/>
        </w:rPr>
        <w:t>0</w:t>
      </w:r>
      <w:r>
        <w:rPr>
          <w:rFonts w:eastAsia="仿宋_GB2312"/>
          <w:sz w:val="32"/>
          <w:szCs w:val="32"/>
        </w:rPr>
        <w:t>万元，增长（减少）</w:t>
      </w:r>
      <w:r>
        <w:rPr>
          <w:rFonts w:eastAsia="仿宋_GB2312"/>
          <w:sz w:val="32"/>
          <w:szCs w:val="32"/>
        </w:rPr>
        <w:t>0%</w:t>
      </w:r>
      <w:r>
        <w:rPr>
          <w:rFonts w:eastAsia="仿宋_GB2312"/>
          <w:sz w:val="32"/>
          <w:szCs w:val="32"/>
        </w:rPr>
        <w:t>。主要原因是不存在此项内容。</w:t>
      </w:r>
    </w:p>
    <w:p w:rsidR="00977BA5" w:rsidRDefault="009A4303">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u w:val="single"/>
        </w:rPr>
        <w:t>207.59</w:t>
      </w:r>
      <w:r>
        <w:rPr>
          <w:rFonts w:eastAsia="仿宋_GB2312"/>
          <w:sz w:val="32"/>
          <w:szCs w:val="32"/>
        </w:rPr>
        <w:t>万元，与上年相比增加</w:t>
      </w:r>
      <w:r>
        <w:rPr>
          <w:rFonts w:eastAsia="仿宋_GB2312" w:hint="eastAsia"/>
          <w:sz w:val="32"/>
          <w:szCs w:val="32"/>
        </w:rPr>
        <w:t>1857.88</w:t>
      </w:r>
      <w:r>
        <w:rPr>
          <w:rFonts w:eastAsia="仿宋_GB2312"/>
          <w:sz w:val="32"/>
          <w:szCs w:val="32"/>
        </w:rPr>
        <w:t>万元，增长</w:t>
      </w:r>
      <w:r>
        <w:rPr>
          <w:rFonts w:eastAsia="仿宋_GB2312" w:hint="eastAsia"/>
          <w:sz w:val="32"/>
          <w:szCs w:val="32"/>
        </w:rPr>
        <w:t>953.22</w:t>
      </w:r>
      <w:r>
        <w:rPr>
          <w:rFonts w:eastAsia="仿宋_GB2312"/>
          <w:sz w:val="32"/>
          <w:szCs w:val="32"/>
        </w:rPr>
        <w:t>%</w:t>
      </w:r>
      <w:r>
        <w:rPr>
          <w:rFonts w:eastAsia="仿宋_GB2312"/>
          <w:sz w:val="32"/>
          <w:szCs w:val="32"/>
        </w:rPr>
        <w:t>。主要原因是</w:t>
      </w:r>
      <w:r>
        <w:rPr>
          <w:rFonts w:eastAsia="仿宋_GB2312" w:hint="eastAsia"/>
          <w:sz w:val="32"/>
          <w:szCs w:val="32"/>
        </w:rPr>
        <w:t>盟蒙中盟二中校庆产生社会捐赠收入，上年度无此收入</w:t>
      </w:r>
      <w:r>
        <w:rPr>
          <w:rFonts w:eastAsia="仿宋_GB2312"/>
          <w:sz w:val="32"/>
          <w:szCs w:val="32"/>
        </w:rPr>
        <w:t>。</w:t>
      </w:r>
    </w:p>
    <w:p w:rsidR="00977BA5" w:rsidRDefault="009A4303">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u w:val="single"/>
        </w:rPr>
        <w:t>2065.29</w:t>
      </w:r>
      <w:r>
        <w:rPr>
          <w:rFonts w:eastAsia="仿宋_GB2312"/>
          <w:sz w:val="32"/>
          <w:szCs w:val="32"/>
        </w:rPr>
        <w:t>万元。与上年相比减少</w:t>
      </w:r>
      <w:r>
        <w:rPr>
          <w:rFonts w:eastAsia="仿宋_GB2312" w:hint="eastAsia"/>
          <w:sz w:val="32"/>
          <w:szCs w:val="32"/>
        </w:rPr>
        <w:t>914.58</w:t>
      </w:r>
      <w:r>
        <w:rPr>
          <w:rFonts w:eastAsia="仿宋_GB2312"/>
          <w:sz w:val="32"/>
          <w:szCs w:val="32"/>
        </w:rPr>
        <w:t>万元，减少</w:t>
      </w:r>
      <w:r>
        <w:rPr>
          <w:rFonts w:eastAsia="仿宋_GB2312" w:hint="eastAsia"/>
          <w:sz w:val="32"/>
          <w:szCs w:val="32"/>
          <w:u w:val="single"/>
        </w:rPr>
        <w:t>44.28</w:t>
      </w:r>
      <w:r>
        <w:rPr>
          <w:rFonts w:eastAsia="仿宋_GB2312"/>
          <w:sz w:val="32"/>
          <w:szCs w:val="32"/>
        </w:rPr>
        <w:t>%</w:t>
      </w:r>
      <w:r>
        <w:rPr>
          <w:rFonts w:eastAsia="仿宋_GB2312"/>
          <w:sz w:val="32"/>
          <w:szCs w:val="32"/>
        </w:rPr>
        <w:t>。主要原因是</w:t>
      </w:r>
      <w:r>
        <w:rPr>
          <w:rFonts w:eastAsia="仿宋_GB2312" w:hint="eastAsia"/>
          <w:sz w:val="32"/>
          <w:szCs w:val="32"/>
        </w:rPr>
        <w:t>上年度部门加快预算支出进度，自治区基础教育专项资金减少</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ascii="仿宋" w:eastAsia="仿宋" w:hAnsi="仿宋" w:cs="仿宋" w:hint="eastAsia"/>
          <w:sz w:val="32"/>
          <w:szCs w:val="32"/>
          <w:u w:val="single"/>
        </w:rPr>
        <w:t>26103.24</w:t>
      </w:r>
      <w:r>
        <w:rPr>
          <w:rFonts w:ascii="楷体" w:eastAsia="楷体" w:hAnsi="楷体" w:cs="楷体" w:hint="eastAsia"/>
          <w:b/>
          <w:bCs/>
          <w:sz w:val="32"/>
          <w:szCs w:val="32"/>
        </w:rPr>
        <w:t>万元。包括：</w:t>
      </w:r>
    </w:p>
    <w:p w:rsidR="00977BA5" w:rsidRDefault="009A4303">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u w:val="single"/>
        </w:rPr>
        <w:t>26103.24</w:t>
      </w:r>
      <w:r>
        <w:rPr>
          <w:rFonts w:eastAsia="仿宋_GB2312"/>
          <w:sz w:val="32"/>
          <w:szCs w:val="32"/>
        </w:rPr>
        <w:t>万元。</w:t>
      </w:r>
    </w:p>
    <w:p w:rsidR="00977BA5" w:rsidRDefault="009A4303">
      <w:pPr>
        <w:pStyle w:val="a5"/>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）一般公共服务（类）支出</w:t>
      </w:r>
      <w:r>
        <w:rPr>
          <w:rFonts w:eastAsia="仿宋_GB2312" w:hint="eastAsia"/>
          <w:sz w:val="32"/>
          <w:szCs w:val="32"/>
          <w:u w:val="single"/>
        </w:rPr>
        <w:t>250</w:t>
      </w:r>
      <w:r>
        <w:rPr>
          <w:rFonts w:eastAsia="仿宋_GB2312"/>
          <w:sz w:val="32"/>
          <w:szCs w:val="32"/>
        </w:rPr>
        <w:t>万元，主要用于</w:t>
      </w:r>
      <w:r>
        <w:rPr>
          <w:rFonts w:eastAsia="仿宋_GB2312" w:hint="eastAsia"/>
          <w:sz w:val="32"/>
          <w:szCs w:val="32"/>
        </w:rPr>
        <w:t>会计考场建设</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250</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100</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我校上年无该项目资金</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）教育支出（类）支出</w:t>
      </w:r>
      <w:r>
        <w:rPr>
          <w:rFonts w:eastAsia="仿宋_GB2312" w:hint="eastAsia"/>
          <w:sz w:val="32"/>
          <w:szCs w:val="32"/>
          <w:u w:val="single"/>
        </w:rPr>
        <w:t>21613.07</w:t>
      </w:r>
      <w:r>
        <w:rPr>
          <w:rFonts w:eastAsia="仿宋_GB2312"/>
          <w:sz w:val="32"/>
          <w:szCs w:val="32"/>
        </w:rPr>
        <w:t>万元，主要用于教育教学管</w:t>
      </w:r>
      <w:r>
        <w:rPr>
          <w:rFonts w:eastAsia="仿宋_GB2312"/>
          <w:sz w:val="32"/>
          <w:szCs w:val="32"/>
        </w:rPr>
        <w:lastRenderedPageBreak/>
        <w:t>理、督导、教师培训</w:t>
      </w:r>
      <w:r>
        <w:rPr>
          <w:rFonts w:eastAsia="仿宋_GB2312" w:hint="eastAsia"/>
          <w:sz w:val="32"/>
          <w:szCs w:val="32"/>
        </w:rPr>
        <w:t>及教学相关活动</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478.99</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2.27</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本年在职人数比上年增加，基本支出人员经费增加，同时本年度新增加高考综合改革专项经费、入园入学数字化信息服务平台维护费等，年初项目预算资金较上年增加</w:t>
      </w:r>
      <w:r>
        <w:rPr>
          <w:rFonts w:eastAsia="仿宋_GB2312"/>
          <w:sz w:val="32"/>
          <w:szCs w:val="32"/>
        </w:rPr>
        <w:t>。</w:t>
      </w:r>
    </w:p>
    <w:p w:rsidR="00977BA5" w:rsidRDefault="009A4303">
      <w:pPr>
        <w:adjustRightInd w:val="0"/>
        <w:snapToGrid w:val="0"/>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w:t>
      </w:r>
      <w:r>
        <w:rPr>
          <w:rFonts w:eastAsia="仿宋_GB2312" w:hint="eastAsia"/>
          <w:sz w:val="32"/>
          <w:szCs w:val="32"/>
        </w:rPr>
        <w:t>社会保障和就业支出</w:t>
      </w:r>
      <w:r>
        <w:rPr>
          <w:rFonts w:eastAsia="仿宋_GB2312"/>
          <w:sz w:val="32"/>
          <w:szCs w:val="32"/>
        </w:rPr>
        <w:t>（类）支出</w:t>
      </w:r>
      <w:r>
        <w:rPr>
          <w:rFonts w:eastAsia="仿宋_GB2312" w:hint="eastAsia"/>
          <w:sz w:val="32"/>
          <w:szCs w:val="32"/>
          <w:u w:val="single"/>
        </w:rPr>
        <w:t>1972.32</w:t>
      </w:r>
      <w:r>
        <w:rPr>
          <w:rFonts w:eastAsia="仿宋_GB2312"/>
          <w:sz w:val="32"/>
          <w:szCs w:val="32"/>
        </w:rPr>
        <w:t>万元，主要用于</w:t>
      </w:r>
      <w:r>
        <w:rPr>
          <w:rFonts w:eastAsia="仿宋_GB2312" w:hint="eastAsia"/>
          <w:sz w:val="32"/>
          <w:szCs w:val="32"/>
        </w:rPr>
        <w:t>我单位人员的养老保险及职业年金缴费</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318.86</w:t>
      </w:r>
      <w:r>
        <w:rPr>
          <w:rFonts w:eastAsia="仿宋_GB2312"/>
          <w:sz w:val="32"/>
          <w:szCs w:val="32"/>
        </w:rPr>
        <w:t>万元，增长</w:t>
      </w:r>
      <w:r>
        <w:rPr>
          <w:rFonts w:eastAsia="仿宋_GB2312" w:hint="eastAsia"/>
          <w:sz w:val="32"/>
          <w:szCs w:val="32"/>
          <w:u w:val="single"/>
        </w:rPr>
        <w:t>19.28</w:t>
      </w:r>
      <w:r>
        <w:rPr>
          <w:rFonts w:eastAsia="仿宋_GB2312"/>
          <w:sz w:val="32"/>
          <w:szCs w:val="32"/>
        </w:rPr>
        <w:t>%</w:t>
      </w:r>
      <w:r>
        <w:rPr>
          <w:rFonts w:eastAsia="仿宋_GB2312"/>
          <w:sz w:val="32"/>
          <w:szCs w:val="32"/>
        </w:rPr>
        <w:t>。主要原因是</w:t>
      </w:r>
      <w:r>
        <w:rPr>
          <w:rFonts w:eastAsia="仿宋_GB2312" w:hint="eastAsia"/>
          <w:sz w:val="32"/>
          <w:szCs w:val="32"/>
        </w:rPr>
        <w:t>我部门新进职工同时在职职工调资，养老保险和职业年金缴费基数增加。</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4</w:t>
      </w:r>
      <w:r>
        <w:rPr>
          <w:rFonts w:eastAsia="仿宋_GB2312"/>
          <w:sz w:val="32"/>
          <w:szCs w:val="32"/>
        </w:rPr>
        <w:t>）</w:t>
      </w:r>
      <w:r>
        <w:rPr>
          <w:rFonts w:eastAsia="仿宋_GB2312" w:hint="eastAsia"/>
          <w:sz w:val="32"/>
          <w:szCs w:val="32"/>
        </w:rPr>
        <w:t>卫生健康支出</w:t>
      </w:r>
      <w:r>
        <w:rPr>
          <w:rFonts w:eastAsia="仿宋_GB2312"/>
          <w:sz w:val="32"/>
          <w:szCs w:val="32"/>
        </w:rPr>
        <w:t>（类）支出</w:t>
      </w:r>
      <w:r>
        <w:rPr>
          <w:rFonts w:eastAsia="仿宋_GB2312"/>
          <w:sz w:val="32"/>
          <w:szCs w:val="32"/>
          <w:u w:val="single"/>
        </w:rPr>
        <w:t xml:space="preserve"> </w:t>
      </w:r>
      <w:r>
        <w:rPr>
          <w:rFonts w:eastAsia="仿宋_GB2312" w:hint="eastAsia"/>
          <w:sz w:val="32"/>
          <w:szCs w:val="32"/>
          <w:u w:val="single"/>
        </w:rPr>
        <w:t>765.47</w:t>
      </w:r>
      <w:r>
        <w:rPr>
          <w:rFonts w:eastAsia="仿宋_GB2312"/>
          <w:sz w:val="32"/>
          <w:szCs w:val="32"/>
          <w:u w:val="single"/>
        </w:rPr>
        <w:t xml:space="preserve">  </w:t>
      </w:r>
      <w:r>
        <w:rPr>
          <w:rFonts w:eastAsia="仿宋_GB2312"/>
          <w:sz w:val="32"/>
          <w:szCs w:val="32"/>
        </w:rPr>
        <w:t>万元，主要用于</w:t>
      </w:r>
      <w:r>
        <w:rPr>
          <w:rFonts w:eastAsia="仿宋_GB2312" w:hint="eastAsia"/>
          <w:sz w:val="32"/>
          <w:szCs w:val="32"/>
        </w:rPr>
        <w:t>我单位职工的基本医疗保险及公务员医疗补助缴费</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28.73</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3.9</w:t>
      </w:r>
      <w:r>
        <w:rPr>
          <w:rFonts w:eastAsia="仿宋_GB2312"/>
          <w:sz w:val="32"/>
          <w:szCs w:val="32"/>
        </w:rPr>
        <w:t>%</w:t>
      </w:r>
      <w:r>
        <w:rPr>
          <w:rFonts w:eastAsia="仿宋_GB2312"/>
          <w:sz w:val="32"/>
          <w:szCs w:val="32"/>
        </w:rPr>
        <w:t>。主要原因</w:t>
      </w:r>
      <w:r>
        <w:rPr>
          <w:rFonts w:eastAsia="仿宋_GB2312" w:hint="eastAsia"/>
          <w:sz w:val="32"/>
          <w:szCs w:val="32"/>
        </w:rPr>
        <w:t>新增在职职工及人员晋级调资。</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5</w:t>
      </w:r>
      <w:r>
        <w:rPr>
          <w:rFonts w:eastAsia="仿宋_GB2312"/>
          <w:sz w:val="32"/>
          <w:szCs w:val="32"/>
        </w:rPr>
        <w:t>）</w:t>
      </w:r>
      <w:r>
        <w:rPr>
          <w:rFonts w:eastAsia="仿宋_GB2312" w:hint="eastAsia"/>
          <w:sz w:val="32"/>
          <w:szCs w:val="32"/>
        </w:rPr>
        <w:t>住房保障支出</w:t>
      </w:r>
      <w:r>
        <w:rPr>
          <w:rFonts w:eastAsia="仿宋_GB2312"/>
          <w:sz w:val="32"/>
          <w:szCs w:val="32"/>
        </w:rPr>
        <w:t>（类）支出</w:t>
      </w:r>
      <w:r>
        <w:rPr>
          <w:rFonts w:eastAsia="仿宋_GB2312" w:hint="eastAsia"/>
          <w:sz w:val="32"/>
          <w:szCs w:val="32"/>
          <w:u w:val="single"/>
        </w:rPr>
        <w:t>1502.38</w:t>
      </w:r>
      <w:r>
        <w:rPr>
          <w:rFonts w:eastAsia="仿宋_GB2312"/>
          <w:sz w:val="32"/>
          <w:szCs w:val="32"/>
        </w:rPr>
        <w:t>万元，主要用于</w:t>
      </w:r>
      <w:r>
        <w:rPr>
          <w:rFonts w:eastAsia="仿宋_GB2312" w:hint="eastAsia"/>
          <w:sz w:val="32"/>
          <w:szCs w:val="32"/>
        </w:rPr>
        <w:t>我单位在职职工公积金缴纳及住房补贴发放</w:t>
      </w:r>
      <w:r>
        <w:rPr>
          <w:rFonts w:eastAsia="仿宋_GB2312"/>
          <w:sz w:val="32"/>
          <w:szCs w:val="32"/>
        </w:rPr>
        <w:t>。与上年相比增加</w:t>
      </w:r>
      <w:r>
        <w:rPr>
          <w:rFonts w:eastAsia="仿宋_GB2312"/>
          <w:sz w:val="32"/>
          <w:szCs w:val="32"/>
          <w:u w:val="single"/>
        </w:rPr>
        <w:t xml:space="preserve"> </w:t>
      </w:r>
      <w:r>
        <w:rPr>
          <w:rFonts w:eastAsia="仿宋_GB2312" w:hint="eastAsia"/>
          <w:sz w:val="32"/>
          <w:szCs w:val="32"/>
          <w:u w:val="single"/>
        </w:rPr>
        <w:t>210.67</w:t>
      </w:r>
      <w:r>
        <w:rPr>
          <w:rFonts w:eastAsia="仿宋_GB2312"/>
          <w:sz w:val="32"/>
          <w:szCs w:val="32"/>
        </w:rPr>
        <w:t>万元，增长</w:t>
      </w:r>
      <w:r>
        <w:rPr>
          <w:rFonts w:eastAsia="仿宋_GB2312"/>
          <w:sz w:val="32"/>
          <w:szCs w:val="32"/>
          <w:u w:val="single"/>
        </w:rPr>
        <w:t xml:space="preserve"> </w:t>
      </w:r>
      <w:r>
        <w:rPr>
          <w:rFonts w:eastAsia="仿宋_GB2312" w:hint="eastAsia"/>
          <w:sz w:val="32"/>
          <w:szCs w:val="32"/>
          <w:u w:val="single"/>
        </w:rPr>
        <w:t>16.31</w:t>
      </w:r>
      <w:r>
        <w:rPr>
          <w:rFonts w:eastAsia="仿宋_GB2312"/>
          <w:sz w:val="32"/>
          <w:szCs w:val="32"/>
          <w:u w:val="single"/>
        </w:rPr>
        <w:t xml:space="preserve"> </w:t>
      </w:r>
      <w:r>
        <w:rPr>
          <w:rFonts w:eastAsia="仿宋_GB2312"/>
          <w:sz w:val="32"/>
          <w:szCs w:val="32"/>
        </w:rPr>
        <w:t>%</w:t>
      </w:r>
      <w:r>
        <w:rPr>
          <w:rFonts w:eastAsia="仿宋_GB2312"/>
          <w:sz w:val="32"/>
          <w:szCs w:val="32"/>
        </w:rPr>
        <w:t>。主要原因是</w:t>
      </w:r>
      <w:r>
        <w:rPr>
          <w:rFonts w:eastAsia="仿宋_GB2312" w:hint="eastAsia"/>
          <w:sz w:val="32"/>
          <w:szCs w:val="32"/>
        </w:rPr>
        <w:t>我单位新增人员及本年住房公积金基数增大，政策调整公积金基数增加。</w:t>
      </w:r>
    </w:p>
    <w:p w:rsidR="00977BA5" w:rsidRDefault="009A4303">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万元，主要原因是</w:t>
      </w:r>
      <w:r>
        <w:rPr>
          <w:rFonts w:eastAsia="仿宋_GB2312" w:hint="eastAsia"/>
          <w:sz w:val="32"/>
          <w:szCs w:val="32"/>
        </w:rPr>
        <w:t>2022</w:t>
      </w:r>
      <w:r>
        <w:rPr>
          <w:rFonts w:eastAsia="仿宋_GB2312" w:hint="eastAsia"/>
          <w:sz w:val="32"/>
          <w:szCs w:val="32"/>
        </w:rPr>
        <w:t>年起</w:t>
      </w:r>
      <w:r>
        <w:rPr>
          <w:rFonts w:eastAsia="仿宋_GB2312"/>
          <w:sz w:val="32"/>
          <w:szCs w:val="32"/>
        </w:rPr>
        <w:t>市县级财政国库集中支付结余不再按权责发生制列支，年末将指标额度全部缴回国库。</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年收入预算合计</w:t>
      </w:r>
      <w:r>
        <w:rPr>
          <w:rFonts w:eastAsia="仿宋_GB2312" w:hint="eastAsia"/>
          <w:sz w:val="32"/>
          <w:szCs w:val="32"/>
          <w:u w:val="single"/>
        </w:rPr>
        <w:t>26103.24</w:t>
      </w:r>
      <w:r>
        <w:rPr>
          <w:rFonts w:eastAsia="仿宋_GB2312"/>
          <w:sz w:val="32"/>
          <w:szCs w:val="32"/>
        </w:rPr>
        <w:t>万元，包括本年收入</w:t>
      </w:r>
      <w:r>
        <w:rPr>
          <w:rFonts w:eastAsia="仿宋_GB2312" w:hint="eastAsia"/>
          <w:sz w:val="32"/>
          <w:szCs w:val="32"/>
          <w:u w:val="single"/>
        </w:rPr>
        <w:t>24037.95</w:t>
      </w:r>
      <w:r>
        <w:rPr>
          <w:rFonts w:eastAsia="仿宋_GB2312"/>
          <w:sz w:val="32"/>
          <w:szCs w:val="32"/>
        </w:rPr>
        <w:t>万元，上年结转结余</w:t>
      </w:r>
      <w:r>
        <w:rPr>
          <w:rFonts w:eastAsia="仿宋_GB2312" w:hint="eastAsia"/>
          <w:sz w:val="32"/>
          <w:szCs w:val="32"/>
          <w:u w:val="single"/>
        </w:rPr>
        <w:t>2065.29</w:t>
      </w:r>
      <w:r>
        <w:rPr>
          <w:rFonts w:eastAsia="仿宋_GB2312"/>
          <w:sz w:val="32"/>
          <w:szCs w:val="32"/>
        </w:rPr>
        <w:t>万元。其中：</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u w:val="single"/>
        </w:rPr>
        <w:t>23260.36</w:t>
      </w:r>
      <w:r>
        <w:rPr>
          <w:rFonts w:eastAsia="仿宋_GB2312"/>
          <w:sz w:val="32"/>
          <w:szCs w:val="32"/>
        </w:rPr>
        <w:t>万元，占</w:t>
      </w:r>
      <w:r>
        <w:rPr>
          <w:rFonts w:eastAsia="仿宋_GB2312" w:hint="eastAsia"/>
          <w:sz w:val="32"/>
          <w:szCs w:val="32"/>
          <w:u w:val="single"/>
        </w:rPr>
        <w:t>89.11</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本年政府性基金预算收入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u w:val="single"/>
        </w:rPr>
        <w:t>570</w:t>
      </w:r>
      <w:r>
        <w:rPr>
          <w:rFonts w:eastAsia="仿宋_GB2312"/>
          <w:sz w:val="32"/>
          <w:szCs w:val="32"/>
        </w:rPr>
        <w:t>万元，占</w:t>
      </w:r>
      <w:r>
        <w:rPr>
          <w:rFonts w:eastAsia="仿宋_GB2312" w:hint="eastAsia"/>
          <w:sz w:val="32"/>
          <w:szCs w:val="32"/>
          <w:u w:val="single"/>
        </w:rPr>
        <w:t>2.18</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u w:val="single"/>
        </w:rPr>
        <w:t>207.59</w:t>
      </w:r>
      <w:r>
        <w:rPr>
          <w:rFonts w:eastAsia="仿宋_GB2312"/>
          <w:sz w:val="32"/>
          <w:szCs w:val="32"/>
        </w:rPr>
        <w:t>万元，占</w:t>
      </w:r>
      <w:r>
        <w:rPr>
          <w:rFonts w:eastAsia="仿宋_GB2312" w:hint="eastAsia"/>
          <w:sz w:val="32"/>
          <w:szCs w:val="32"/>
          <w:u w:val="single"/>
        </w:rPr>
        <w:t>0.80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u w:val="single"/>
        </w:rPr>
        <w:t>2065.29</w:t>
      </w:r>
      <w:r>
        <w:rPr>
          <w:rFonts w:eastAsia="仿宋_GB2312"/>
          <w:sz w:val="32"/>
          <w:szCs w:val="32"/>
        </w:rPr>
        <w:t>万元，占</w:t>
      </w:r>
      <w:r>
        <w:rPr>
          <w:rFonts w:eastAsia="仿宋_GB2312" w:hint="eastAsia"/>
          <w:sz w:val="32"/>
          <w:szCs w:val="32"/>
          <w:u w:val="single"/>
        </w:rPr>
        <w:t>7.91</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年支出预算合计</w:t>
      </w:r>
      <w:r>
        <w:rPr>
          <w:rFonts w:eastAsia="仿宋_GB2312" w:hint="eastAsia"/>
          <w:sz w:val="32"/>
          <w:szCs w:val="32"/>
          <w:u w:val="single"/>
        </w:rPr>
        <w:t>26103.24</w:t>
      </w:r>
      <w:r>
        <w:rPr>
          <w:rFonts w:eastAsia="仿宋_GB2312"/>
          <w:sz w:val="32"/>
          <w:szCs w:val="32"/>
        </w:rPr>
        <w:t>万元，其中：</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hint="eastAsia"/>
          <w:sz w:val="32"/>
          <w:szCs w:val="32"/>
          <w:u w:val="single"/>
        </w:rPr>
        <w:t>16219.57</w:t>
      </w:r>
      <w:r>
        <w:rPr>
          <w:rFonts w:eastAsia="仿宋_GB2312"/>
          <w:sz w:val="32"/>
          <w:szCs w:val="32"/>
        </w:rPr>
        <w:t>万元，占</w:t>
      </w:r>
      <w:r>
        <w:rPr>
          <w:rFonts w:eastAsia="仿宋_GB2312" w:hint="eastAsia"/>
          <w:sz w:val="32"/>
          <w:szCs w:val="32"/>
          <w:u w:val="single"/>
        </w:rPr>
        <w:t>62.14</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hint="eastAsia"/>
          <w:sz w:val="32"/>
          <w:szCs w:val="32"/>
          <w:u w:val="single"/>
        </w:rPr>
        <w:t>9883.67</w:t>
      </w:r>
      <w:r>
        <w:rPr>
          <w:rFonts w:eastAsia="仿宋_GB2312"/>
          <w:sz w:val="32"/>
          <w:szCs w:val="32"/>
        </w:rPr>
        <w:t>万元，占</w:t>
      </w:r>
      <w:r>
        <w:rPr>
          <w:rFonts w:eastAsia="仿宋_GB2312" w:hint="eastAsia"/>
          <w:sz w:val="32"/>
          <w:szCs w:val="32"/>
          <w:u w:val="single"/>
        </w:rPr>
        <w:t>37.86</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977BA5" w:rsidRDefault="009A4303">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年度财政拨款收、支总</w:t>
      </w:r>
      <w:r>
        <w:rPr>
          <w:rFonts w:eastAsia="仿宋_GB2312"/>
          <w:sz w:val="32"/>
          <w:szCs w:val="32"/>
        </w:rPr>
        <w:lastRenderedPageBreak/>
        <w:t>预算</w:t>
      </w:r>
      <w:r>
        <w:rPr>
          <w:rFonts w:eastAsia="仿宋_GB2312" w:hint="eastAsia"/>
          <w:sz w:val="32"/>
          <w:szCs w:val="32"/>
          <w:u w:val="single"/>
        </w:rPr>
        <w:t>25325.65</w:t>
      </w:r>
      <w:r>
        <w:rPr>
          <w:rFonts w:eastAsia="仿宋_GB2312"/>
          <w:sz w:val="32"/>
          <w:szCs w:val="32"/>
        </w:rPr>
        <w:t>万元。与上年相比，财政拨款收、支总计各增加</w:t>
      </w:r>
      <w:r>
        <w:rPr>
          <w:rFonts w:eastAsia="仿宋_GB2312" w:hint="eastAsia"/>
          <w:sz w:val="32"/>
          <w:szCs w:val="32"/>
        </w:rPr>
        <w:t>1065.98</w:t>
      </w:r>
      <w:r>
        <w:rPr>
          <w:rFonts w:eastAsia="仿宋_GB2312"/>
          <w:sz w:val="32"/>
          <w:szCs w:val="32"/>
        </w:rPr>
        <w:t>万元，增长</w:t>
      </w:r>
      <w:r>
        <w:rPr>
          <w:rFonts w:eastAsia="仿宋_GB2312" w:hint="eastAsia"/>
          <w:sz w:val="32"/>
          <w:szCs w:val="32"/>
        </w:rPr>
        <w:t>4.21</w:t>
      </w:r>
      <w:r>
        <w:rPr>
          <w:rFonts w:eastAsia="仿宋_GB2312"/>
          <w:sz w:val="32"/>
          <w:szCs w:val="32"/>
        </w:rPr>
        <w:t>%</w:t>
      </w:r>
      <w:r w:rsidR="00043E48">
        <w:rPr>
          <w:rFonts w:eastAsia="仿宋_GB2312"/>
          <w:sz w:val="32"/>
          <w:szCs w:val="32"/>
        </w:rPr>
        <w:t>。主要原因是</w:t>
      </w:r>
      <w:r>
        <w:rPr>
          <w:rFonts w:eastAsia="仿宋_GB2312"/>
          <w:sz w:val="32"/>
          <w:szCs w:val="32"/>
        </w:rPr>
        <w:t>盟本级</w:t>
      </w:r>
      <w:r>
        <w:rPr>
          <w:rFonts w:eastAsia="仿宋_GB2312"/>
          <w:sz w:val="32"/>
          <w:szCs w:val="32"/>
        </w:rPr>
        <w:t>2024</w:t>
      </w:r>
      <w:r>
        <w:rPr>
          <w:rFonts w:eastAsia="仿宋_GB2312"/>
          <w:sz w:val="32"/>
          <w:szCs w:val="32"/>
        </w:rPr>
        <w:t>年教学质量提升激励资金较上年增加，属于部门代编项目，列入局本级预算。</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年度一般公共预算财政拨款支出预算</w:t>
      </w:r>
      <w:r>
        <w:rPr>
          <w:rFonts w:eastAsia="仿宋_GB2312" w:hint="eastAsia"/>
          <w:sz w:val="32"/>
          <w:szCs w:val="32"/>
          <w:u w:val="single"/>
        </w:rPr>
        <w:t>25325.65</w:t>
      </w:r>
      <w:r>
        <w:rPr>
          <w:rFonts w:eastAsia="仿宋_GB2312"/>
          <w:sz w:val="32"/>
          <w:szCs w:val="32"/>
        </w:rPr>
        <w:t>万元，与上年相比增加</w:t>
      </w:r>
      <w:r>
        <w:rPr>
          <w:rFonts w:eastAsia="仿宋_GB2312" w:hint="eastAsia"/>
          <w:sz w:val="32"/>
          <w:szCs w:val="32"/>
        </w:rPr>
        <w:t>1065.98</w:t>
      </w:r>
      <w:r>
        <w:rPr>
          <w:rFonts w:eastAsia="仿宋_GB2312"/>
          <w:sz w:val="32"/>
          <w:szCs w:val="32"/>
        </w:rPr>
        <w:t>万元，增长</w:t>
      </w:r>
      <w:r>
        <w:rPr>
          <w:rFonts w:eastAsia="仿宋_GB2312" w:hint="eastAsia"/>
          <w:sz w:val="32"/>
          <w:szCs w:val="32"/>
          <w:u w:val="single"/>
        </w:rPr>
        <w:t>4.21</w:t>
      </w:r>
      <w:r>
        <w:rPr>
          <w:rFonts w:eastAsia="仿宋_GB2312"/>
          <w:sz w:val="32"/>
          <w:szCs w:val="32"/>
        </w:rPr>
        <w:t>%</w:t>
      </w:r>
      <w:r>
        <w:rPr>
          <w:rFonts w:eastAsia="仿宋_GB2312"/>
          <w:sz w:val="32"/>
          <w:szCs w:val="32"/>
        </w:rPr>
        <w:t>。主要原因是</w:t>
      </w:r>
      <w:r>
        <w:rPr>
          <w:rFonts w:eastAsia="仿宋_GB2312" w:hint="eastAsia"/>
          <w:sz w:val="32"/>
          <w:szCs w:val="32"/>
        </w:rPr>
        <w:t>其他普通教育支出较上年增加较多</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1.</w:t>
      </w:r>
      <w:r>
        <w:rPr>
          <w:rFonts w:eastAsia="仿宋_GB2312"/>
          <w:sz w:val="32"/>
          <w:szCs w:val="32"/>
        </w:rPr>
        <w:t>财政事务（款）其他财政事务支出（项）。年初预算</w:t>
      </w:r>
      <w:r>
        <w:rPr>
          <w:rFonts w:eastAsia="仿宋_GB2312"/>
          <w:sz w:val="32"/>
          <w:szCs w:val="32"/>
        </w:rPr>
        <w:t xml:space="preserve">  250  </w:t>
      </w:r>
      <w:r>
        <w:rPr>
          <w:rFonts w:eastAsia="仿宋_GB2312"/>
          <w:sz w:val="32"/>
          <w:szCs w:val="32"/>
        </w:rPr>
        <w:t>万元，与上年相比增加</w:t>
      </w:r>
      <w:r>
        <w:rPr>
          <w:rFonts w:eastAsia="仿宋_GB2312"/>
          <w:sz w:val="32"/>
          <w:szCs w:val="32"/>
        </w:rPr>
        <w:t xml:space="preserve">  250  </w:t>
      </w:r>
      <w:r>
        <w:rPr>
          <w:rFonts w:eastAsia="仿宋_GB2312"/>
          <w:sz w:val="32"/>
          <w:szCs w:val="32"/>
        </w:rPr>
        <w:t>万元，增长</w:t>
      </w:r>
      <w:r>
        <w:rPr>
          <w:rFonts w:eastAsia="仿宋_GB2312"/>
          <w:sz w:val="32"/>
          <w:szCs w:val="32"/>
        </w:rPr>
        <w:t xml:space="preserve"> 100   %</w:t>
      </w:r>
      <w:r>
        <w:rPr>
          <w:rFonts w:eastAsia="仿宋_GB2312"/>
          <w:sz w:val="32"/>
          <w:szCs w:val="32"/>
        </w:rPr>
        <w:t>。变动原因：该资金为会计专业技术资格考试考务工作经费，上年无该项目资金</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（二）教育支出（类）</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1.</w:t>
      </w:r>
      <w:r>
        <w:rPr>
          <w:rFonts w:eastAsia="仿宋_GB2312"/>
          <w:sz w:val="32"/>
          <w:szCs w:val="32"/>
        </w:rPr>
        <w:t>教育管理事务（款）行政运行（项）。年初预算</w:t>
      </w:r>
      <w:r>
        <w:rPr>
          <w:rFonts w:eastAsia="仿宋_GB2312" w:hint="eastAsia"/>
          <w:sz w:val="32"/>
          <w:szCs w:val="32"/>
        </w:rPr>
        <w:t>562.18</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46.62</w:t>
      </w:r>
      <w:r>
        <w:rPr>
          <w:rFonts w:eastAsia="仿宋_GB2312"/>
          <w:sz w:val="32"/>
          <w:szCs w:val="32"/>
        </w:rPr>
        <w:t>万元，减少</w:t>
      </w:r>
      <w:r>
        <w:rPr>
          <w:rFonts w:eastAsia="仿宋_GB2312" w:hint="eastAsia"/>
          <w:sz w:val="32"/>
          <w:szCs w:val="32"/>
        </w:rPr>
        <w:t>7.66</w:t>
      </w:r>
      <w:r>
        <w:rPr>
          <w:rFonts w:eastAsia="仿宋_GB2312"/>
          <w:sz w:val="32"/>
          <w:szCs w:val="32"/>
        </w:rPr>
        <w:t>%</w:t>
      </w:r>
      <w:r>
        <w:rPr>
          <w:rFonts w:eastAsia="仿宋_GB2312"/>
          <w:sz w:val="32"/>
          <w:szCs w:val="32"/>
        </w:rPr>
        <w:t>。变动原因：</w:t>
      </w:r>
      <w:r>
        <w:rPr>
          <w:rFonts w:eastAsia="仿宋_GB2312" w:hint="eastAsia"/>
          <w:sz w:val="32"/>
          <w:szCs w:val="32"/>
        </w:rPr>
        <w:t>职工退休，核定工资预算总额减少</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2.</w:t>
      </w:r>
      <w:r>
        <w:rPr>
          <w:rFonts w:eastAsia="仿宋_GB2312"/>
          <w:sz w:val="32"/>
          <w:szCs w:val="32"/>
        </w:rPr>
        <w:t>教育管理事务（款）机关服务（项）。年初预算</w:t>
      </w:r>
      <w:r>
        <w:rPr>
          <w:rFonts w:eastAsia="仿宋_GB2312"/>
          <w:sz w:val="32"/>
          <w:szCs w:val="32"/>
        </w:rPr>
        <w:t>109.</w:t>
      </w:r>
      <w:r>
        <w:rPr>
          <w:rFonts w:eastAsia="仿宋_GB2312" w:hint="eastAsia"/>
          <w:sz w:val="32"/>
          <w:szCs w:val="32"/>
        </w:rPr>
        <w:t>20</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0.15</w:t>
      </w:r>
      <w:r>
        <w:rPr>
          <w:rFonts w:eastAsia="仿宋_GB2312"/>
          <w:sz w:val="32"/>
          <w:szCs w:val="32"/>
        </w:rPr>
        <w:t>万元，增长</w:t>
      </w:r>
      <w:r>
        <w:rPr>
          <w:rFonts w:eastAsia="仿宋_GB2312" w:hint="eastAsia"/>
          <w:sz w:val="32"/>
          <w:szCs w:val="32"/>
        </w:rPr>
        <w:t>0.14</w:t>
      </w:r>
      <w:r>
        <w:rPr>
          <w:rFonts w:eastAsia="仿宋_GB2312"/>
          <w:sz w:val="32"/>
          <w:szCs w:val="32"/>
        </w:rPr>
        <w:t>%</w:t>
      </w:r>
      <w:r>
        <w:rPr>
          <w:rFonts w:eastAsia="仿宋_GB2312"/>
          <w:sz w:val="32"/>
          <w:szCs w:val="32"/>
        </w:rPr>
        <w:t>。变动原因：保障中心在职人员晋级调资。</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3.</w:t>
      </w:r>
      <w:r>
        <w:rPr>
          <w:rFonts w:eastAsia="仿宋_GB2312"/>
          <w:sz w:val="32"/>
          <w:szCs w:val="32"/>
        </w:rPr>
        <w:t>教育管理事务（款）其他教育管理事务支出（项）。年初预算</w:t>
      </w:r>
      <w:r>
        <w:rPr>
          <w:rFonts w:eastAsia="仿宋_GB2312"/>
          <w:sz w:val="32"/>
          <w:szCs w:val="32"/>
        </w:rPr>
        <w:t>1</w:t>
      </w:r>
      <w:r>
        <w:rPr>
          <w:rFonts w:eastAsia="仿宋_GB2312" w:hint="eastAsia"/>
          <w:sz w:val="32"/>
          <w:szCs w:val="32"/>
        </w:rPr>
        <w:t>251.37</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85.05</w:t>
      </w:r>
      <w:r>
        <w:rPr>
          <w:rFonts w:eastAsia="仿宋_GB2312"/>
          <w:sz w:val="32"/>
          <w:szCs w:val="32"/>
        </w:rPr>
        <w:t>万元，</w:t>
      </w:r>
      <w:r>
        <w:rPr>
          <w:rFonts w:eastAsia="仿宋_GB2312" w:hint="eastAsia"/>
          <w:sz w:val="32"/>
          <w:szCs w:val="32"/>
        </w:rPr>
        <w:t>减少</w:t>
      </w:r>
      <w:r>
        <w:rPr>
          <w:rFonts w:eastAsia="仿宋_GB2312" w:hint="eastAsia"/>
          <w:sz w:val="32"/>
          <w:szCs w:val="32"/>
        </w:rPr>
        <w:t>6.36</w:t>
      </w:r>
      <w:r>
        <w:rPr>
          <w:rFonts w:eastAsia="仿宋_GB2312"/>
          <w:sz w:val="32"/>
          <w:szCs w:val="32"/>
        </w:rPr>
        <w:t>%</w:t>
      </w:r>
      <w:r>
        <w:rPr>
          <w:rFonts w:eastAsia="仿宋_GB2312"/>
          <w:sz w:val="32"/>
          <w:szCs w:val="32"/>
        </w:rPr>
        <w:t>。变动原因：盟教育招生考试中心及盟教育教学指导服务中心</w:t>
      </w:r>
      <w:r>
        <w:rPr>
          <w:rFonts w:eastAsia="仿宋_GB2312" w:hint="eastAsia"/>
          <w:sz w:val="32"/>
          <w:szCs w:val="32"/>
        </w:rPr>
        <w:t>专项经费减少</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普通教育（款）初中教育（项）。年初预算</w:t>
      </w:r>
      <w:r>
        <w:rPr>
          <w:rFonts w:eastAsia="仿宋_GB2312" w:hint="eastAsia"/>
          <w:sz w:val="32"/>
          <w:szCs w:val="32"/>
        </w:rPr>
        <w:t>0.9</w:t>
      </w:r>
      <w:r>
        <w:rPr>
          <w:rFonts w:eastAsia="仿宋_GB2312"/>
          <w:sz w:val="32"/>
          <w:szCs w:val="32"/>
        </w:rPr>
        <w:t>万元，与上年相比减少</w:t>
      </w:r>
      <w:r>
        <w:rPr>
          <w:rFonts w:eastAsia="仿宋_GB2312" w:hint="eastAsia"/>
          <w:sz w:val="32"/>
          <w:szCs w:val="32"/>
        </w:rPr>
        <w:t>20.36</w:t>
      </w:r>
      <w:r>
        <w:rPr>
          <w:rFonts w:eastAsia="仿宋_GB2312"/>
          <w:sz w:val="32"/>
          <w:szCs w:val="32"/>
        </w:rPr>
        <w:t>万元，减少</w:t>
      </w:r>
      <w:r>
        <w:rPr>
          <w:rFonts w:eastAsia="仿宋_GB2312" w:hint="eastAsia"/>
          <w:sz w:val="32"/>
          <w:szCs w:val="32"/>
        </w:rPr>
        <w:t>95.77</w:t>
      </w:r>
      <w:r>
        <w:rPr>
          <w:rFonts w:eastAsia="仿宋_GB2312"/>
          <w:sz w:val="32"/>
          <w:szCs w:val="32"/>
        </w:rPr>
        <w:t>%</w:t>
      </w:r>
      <w:r>
        <w:rPr>
          <w:rFonts w:eastAsia="仿宋_GB2312"/>
          <w:sz w:val="32"/>
          <w:szCs w:val="32"/>
        </w:rPr>
        <w:t>。变动原因：本年年初预算</w:t>
      </w:r>
      <w:r>
        <w:rPr>
          <w:rFonts w:eastAsia="仿宋_GB2312" w:hint="eastAsia"/>
          <w:sz w:val="32"/>
          <w:szCs w:val="32"/>
        </w:rPr>
        <w:t>仅包含</w:t>
      </w:r>
      <w:r>
        <w:rPr>
          <w:rFonts w:eastAsia="仿宋_GB2312"/>
          <w:sz w:val="32"/>
          <w:szCs w:val="32"/>
        </w:rPr>
        <w:t>义</w:t>
      </w:r>
      <w:r>
        <w:rPr>
          <w:rFonts w:eastAsia="仿宋_GB2312"/>
          <w:sz w:val="32"/>
          <w:szCs w:val="32"/>
        </w:rPr>
        <w:lastRenderedPageBreak/>
        <w:t>务教育上年结转资金，上级义务教育经费未拨入；主要用于日常经费支出。</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普通教育（款）高中教育（项）。年初预算</w:t>
      </w:r>
      <w:r>
        <w:rPr>
          <w:rFonts w:eastAsia="仿宋_GB2312" w:hint="eastAsia"/>
          <w:sz w:val="32"/>
          <w:szCs w:val="32"/>
        </w:rPr>
        <w:t>14265.48</w:t>
      </w:r>
      <w:r>
        <w:rPr>
          <w:rFonts w:eastAsia="仿宋_GB2312"/>
          <w:sz w:val="32"/>
          <w:szCs w:val="32"/>
        </w:rPr>
        <w:t>万元，与上年相比增加</w:t>
      </w:r>
      <w:r>
        <w:rPr>
          <w:rFonts w:eastAsia="仿宋_GB2312" w:hint="eastAsia"/>
          <w:sz w:val="32"/>
          <w:szCs w:val="32"/>
        </w:rPr>
        <w:t>831.69</w:t>
      </w:r>
      <w:r>
        <w:rPr>
          <w:rFonts w:eastAsia="仿宋_GB2312"/>
          <w:sz w:val="32"/>
          <w:szCs w:val="32"/>
        </w:rPr>
        <w:t>万元，增长</w:t>
      </w:r>
      <w:r>
        <w:rPr>
          <w:rFonts w:eastAsia="仿宋_GB2312" w:hint="eastAsia"/>
          <w:sz w:val="32"/>
          <w:szCs w:val="32"/>
        </w:rPr>
        <w:t>6.19</w:t>
      </w:r>
      <w:r>
        <w:rPr>
          <w:rFonts w:eastAsia="仿宋_GB2312"/>
          <w:sz w:val="32"/>
          <w:szCs w:val="32"/>
        </w:rPr>
        <w:t>%</w:t>
      </w:r>
      <w:r>
        <w:rPr>
          <w:rFonts w:eastAsia="仿宋_GB2312"/>
          <w:sz w:val="32"/>
          <w:szCs w:val="32"/>
        </w:rPr>
        <w:t>。变动原因：由于盟蒙中、盟二中</w:t>
      </w:r>
      <w:r>
        <w:rPr>
          <w:rFonts w:eastAsia="仿宋_GB2312" w:hint="eastAsia"/>
          <w:sz w:val="32"/>
          <w:szCs w:val="32"/>
        </w:rPr>
        <w:t>公用经费及专项经费较上年增加</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普通教育（款）高等教育（项）。年初预算</w:t>
      </w:r>
      <w:r>
        <w:rPr>
          <w:rFonts w:eastAsia="仿宋_GB2312"/>
          <w:sz w:val="32"/>
          <w:szCs w:val="32"/>
        </w:rPr>
        <w:t>356</w:t>
      </w:r>
      <w:r>
        <w:rPr>
          <w:rFonts w:eastAsia="仿宋_GB2312"/>
          <w:sz w:val="32"/>
          <w:szCs w:val="32"/>
        </w:rPr>
        <w:t>万元，与上年相比增加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。变动原因：</w:t>
      </w:r>
      <w:r>
        <w:rPr>
          <w:rFonts w:eastAsia="仿宋_GB2312" w:hint="eastAsia"/>
          <w:sz w:val="32"/>
          <w:szCs w:val="32"/>
        </w:rPr>
        <w:t>本年度无变动</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普通教育（款）其他普通教育支出（项）。年初预算</w:t>
      </w:r>
      <w:r>
        <w:rPr>
          <w:rFonts w:eastAsia="仿宋_GB2312" w:hint="eastAsia"/>
          <w:sz w:val="32"/>
          <w:szCs w:val="32"/>
        </w:rPr>
        <w:t>3966.08</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1723.25</w:t>
      </w:r>
      <w:r>
        <w:rPr>
          <w:rFonts w:eastAsia="仿宋_GB2312"/>
          <w:sz w:val="32"/>
          <w:szCs w:val="32"/>
        </w:rPr>
        <w:t>万元，</w:t>
      </w:r>
      <w:r>
        <w:rPr>
          <w:rFonts w:eastAsia="仿宋_GB2312" w:hint="eastAsia"/>
          <w:sz w:val="32"/>
          <w:szCs w:val="32"/>
        </w:rPr>
        <w:t>增长</w:t>
      </w:r>
      <w:r>
        <w:rPr>
          <w:rFonts w:eastAsia="仿宋_GB2312" w:hint="eastAsia"/>
          <w:sz w:val="32"/>
          <w:szCs w:val="32"/>
        </w:rPr>
        <w:t>76.83</w:t>
      </w:r>
      <w:r>
        <w:rPr>
          <w:rFonts w:eastAsia="仿宋_GB2312"/>
          <w:sz w:val="32"/>
          <w:szCs w:val="32"/>
        </w:rPr>
        <w:t>%</w:t>
      </w:r>
      <w:r>
        <w:rPr>
          <w:rFonts w:eastAsia="仿宋_GB2312"/>
          <w:sz w:val="32"/>
          <w:szCs w:val="32"/>
        </w:rPr>
        <w:t>。变动原因：盟本级</w:t>
      </w:r>
      <w:r>
        <w:rPr>
          <w:rFonts w:eastAsia="仿宋_GB2312"/>
          <w:sz w:val="32"/>
          <w:szCs w:val="32"/>
        </w:rPr>
        <w:t>2024</w:t>
      </w:r>
      <w:r>
        <w:rPr>
          <w:rFonts w:eastAsia="仿宋_GB2312"/>
          <w:sz w:val="32"/>
          <w:szCs w:val="32"/>
        </w:rPr>
        <w:t>年教学质量提升激励资金</w:t>
      </w:r>
      <w:r>
        <w:rPr>
          <w:rFonts w:eastAsia="仿宋_GB2312" w:hint="eastAsia"/>
          <w:sz w:val="32"/>
          <w:szCs w:val="32"/>
        </w:rPr>
        <w:t>作为部门代编项目列入年初预算，</w:t>
      </w:r>
      <w:r>
        <w:rPr>
          <w:rFonts w:eastAsia="仿宋_GB2312"/>
          <w:sz w:val="32"/>
          <w:szCs w:val="32"/>
        </w:rPr>
        <w:t>教学楼楼顶维修工程、网络设备采购资金</w:t>
      </w:r>
      <w:r>
        <w:rPr>
          <w:rFonts w:eastAsia="仿宋_GB2312" w:hint="eastAsia"/>
          <w:sz w:val="32"/>
          <w:szCs w:val="32"/>
        </w:rPr>
        <w:t>等专项资金预算增加</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8</w:t>
      </w:r>
      <w:r>
        <w:rPr>
          <w:rFonts w:eastAsia="仿宋_GB2312"/>
          <w:sz w:val="32"/>
          <w:szCs w:val="32"/>
        </w:rPr>
        <w:t>.</w:t>
      </w:r>
      <w:r>
        <w:rPr>
          <w:rFonts w:eastAsia="仿宋_GB2312"/>
          <w:sz w:val="32"/>
          <w:szCs w:val="32"/>
        </w:rPr>
        <w:t>职业教育（款）中等职业教育（项）。年初预算</w:t>
      </w:r>
      <w:r>
        <w:rPr>
          <w:rFonts w:eastAsia="仿宋_GB2312" w:hint="eastAsia"/>
          <w:sz w:val="32"/>
          <w:szCs w:val="32"/>
        </w:rPr>
        <w:t>180</w:t>
      </w:r>
      <w:r>
        <w:rPr>
          <w:rFonts w:eastAsia="仿宋_GB2312"/>
          <w:sz w:val="32"/>
          <w:szCs w:val="32"/>
        </w:rPr>
        <w:t>万元，与上年相比减少</w:t>
      </w:r>
      <w:r>
        <w:rPr>
          <w:rFonts w:eastAsia="仿宋_GB2312" w:hint="eastAsia"/>
          <w:sz w:val="32"/>
          <w:szCs w:val="32"/>
        </w:rPr>
        <w:t>662.2</w:t>
      </w:r>
      <w:r>
        <w:rPr>
          <w:rFonts w:eastAsia="仿宋_GB2312"/>
          <w:sz w:val="32"/>
          <w:szCs w:val="32"/>
        </w:rPr>
        <w:t>万元，减少</w:t>
      </w:r>
      <w:r>
        <w:rPr>
          <w:rFonts w:eastAsia="仿宋_GB2312" w:hint="eastAsia"/>
          <w:sz w:val="32"/>
          <w:szCs w:val="32"/>
        </w:rPr>
        <w:t>78.63</w:t>
      </w:r>
      <w:r>
        <w:rPr>
          <w:rFonts w:eastAsia="仿宋_GB2312"/>
          <w:sz w:val="32"/>
          <w:szCs w:val="32"/>
        </w:rPr>
        <w:t>%</w:t>
      </w:r>
      <w:r>
        <w:rPr>
          <w:rFonts w:eastAsia="仿宋_GB2312"/>
          <w:sz w:val="32"/>
          <w:szCs w:val="32"/>
        </w:rPr>
        <w:t>。变动原因：：此项资金预算上年由我</w:t>
      </w:r>
      <w:r>
        <w:rPr>
          <w:rFonts w:eastAsia="仿宋_GB2312" w:hint="eastAsia"/>
          <w:sz w:val="32"/>
          <w:szCs w:val="32"/>
        </w:rPr>
        <w:t>部门综合保障中心</w:t>
      </w:r>
      <w:r>
        <w:rPr>
          <w:rFonts w:eastAsia="仿宋_GB2312"/>
          <w:sz w:val="32"/>
          <w:szCs w:val="32"/>
        </w:rPr>
        <w:t>代编，本年由锡林郭勒职业学院和各旗县编报。</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9</w:t>
      </w:r>
      <w:r>
        <w:rPr>
          <w:rFonts w:eastAsia="仿宋_GB2312"/>
          <w:sz w:val="32"/>
          <w:szCs w:val="32"/>
        </w:rPr>
        <w:t>.</w:t>
      </w:r>
      <w:r>
        <w:rPr>
          <w:rFonts w:eastAsia="仿宋_GB2312"/>
          <w:sz w:val="32"/>
          <w:szCs w:val="32"/>
        </w:rPr>
        <w:t>其他教育支出（款）其他教育支出（项）。年初预算</w:t>
      </w:r>
      <w:r>
        <w:rPr>
          <w:rFonts w:eastAsia="仿宋_GB2312" w:hint="eastAsia"/>
          <w:sz w:val="32"/>
          <w:szCs w:val="32"/>
        </w:rPr>
        <w:t>144.26</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780.74</w:t>
      </w:r>
      <w:r>
        <w:rPr>
          <w:rFonts w:eastAsia="仿宋_GB2312"/>
          <w:sz w:val="32"/>
          <w:szCs w:val="32"/>
        </w:rPr>
        <w:t>万元，</w:t>
      </w:r>
      <w:r>
        <w:rPr>
          <w:rFonts w:eastAsia="仿宋_GB2312" w:hint="eastAsia"/>
          <w:sz w:val="32"/>
          <w:szCs w:val="32"/>
        </w:rPr>
        <w:t>下降</w:t>
      </w:r>
      <w:r>
        <w:rPr>
          <w:rFonts w:eastAsia="仿宋_GB2312" w:hint="eastAsia"/>
          <w:sz w:val="32"/>
          <w:szCs w:val="32"/>
        </w:rPr>
        <w:t>84.40</w:t>
      </w:r>
      <w:r>
        <w:rPr>
          <w:rFonts w:eastAsia="仿宋_GB2312"/>
          <w:sz w:val="32"/>
          <w:szCs w:val="32"/>
        </w:rPr>
        <w:t>%</w:t>
      </w:r>
      <w:r>
        <w:rPr>
          <w:rFonts w:eastAsia="仿宋_GB2312"/>
          <w:sz w:val="32"/>
          <w:szCs w:val="32"/>
        </w:rPr>
        <w:t>。变动原因：：盟二中上年结转资金</w:t>
      </w:r>
      <w:r>
        <w:rPr>
          <w:rFonts w:eastAsia="仿宋_GB2312"/>
          <w:sz w:val="32"/>
          <w:szCs w:val="32"/>
        </w:rPr>
        <w:t>900</w:t>
      </w:r>
      <w:r>
        <w:rPr>
          <w:rFonts w:eastAsia="仿宋_GB2312"/>
          <w:sz w:val="32"/>
          <w:szCs w:val="32"/>
        </w:rPr>
        <w:t>万元，用于新建初中楼设备采购</w:t>
      </w:r>
      <w:r>
        <w:rPr>
          <w:rFonts w:eastAsia="仿宋_GB2312" w:hint="eastAsia"/>
          <w:sz w:val="32"/>
          <w:szCs w:val="32"/>
        </w:rPr>
        <w:t>，本年度无次结转资金</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（三）社会保障和就业支出（类）</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1.</w:t>
      </w:r>
      <w:r>
        <w:rPr>
          <w:rFonts w:eastAsia="仿宋_GB2312"/>
          <w:sz w:val="32"/>
          <w:szCs w:val="32"/>
        </w:rPr>
        <w:t>人力资源和社会保障管理事务（款）一般行政管理事务（项）年初预算</w:t>
      </w:r>
      <w:r>
        <w:rPr>
          <w:rFonts w:eastAsia="仿宋_GB2312" w:hint="eastAsia"/>
          <w:sz w:val="32"/>
          <w:szCs w:val="32"/>
        </w:rPr>
        <w:t>0.2</w:t>
      </w:r>
      <w:r>
        <w:rPr>
          <w:rFonts w:eastAsia="仿宋_GB2312"/>
          <w:sz w:val="32"/>
          <w:szCs w:val="32"/>
        </w:rPr>
        <w:t>万元，与上年相比增加</w:t>
      </w:r>
      <w:r>
        <w:rPr>
          <w:rFonts w:eastAsia="仿宋_GB2312" w:hint="eastAsia"/>
          <w:sz w:val="32"/>
          <w:szCs w:val="32"/>
        </w:rPr>
        <w:t>0.2</w:t>
      </w:r>
      <w:r>
        <w:rPr>
          <w:rFonts w:eastAsia="仿宋_GB2312"/>
          <w:sz w:val="32"/>
          <w:szCs w:val="32"/>
        </w:rPr>
        <w:t>万元，增加</w:t>
      </w:r>
      <w:r>
        <w:rPr>
          <w:rFonts w:eastAsia="仿宋_GB2312"/>
          <w:sz w:val="32"/>
          <w:szCs w:val="32"/>
        </w:rPr>
        <w:t>100%</w:t>
      </w:r>
      <w:r>
        <w:rPr>
          <w:rFonts w:eastAsia="仿宋_GB2312"/>
          <w:sz w:val="32"/>
          <w:szCs w:val="32"/>
        </w:rPr>
        <w:t>。变动原因：本年度结转上年度盟人社局划转职称评审专项经费</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lastRenderedPageBreak/>
        <w:t>2.</w:t>
      </w:r>
      <w:r>
        <w:rPr>
          <w:rFonts w:eastAsia="仿宋_GB2312"/>
          <w:sz w:val="32"/>
          <w:szCs w:val="32"/>
        </w:rPr>
        <w:t>行政事业单位养老支出（款）行政单位离退休（项）年初预算安排</w:t>
      </w:r>
      <w:r>
        <w:rPr>
          <w:rFonts w:eastAsia="仿宋_GB2312" w:hint="eastAsia"/>
          <w:sz w:val="32"/>
          <w:szCs w:val="32"/>
        </w:rPr>
        <w:t>54.90</w:t>
      </w:r>
      <w:r>
        <w:rPr>
          <w:rFonts w:eastAsia="仿宋_GB2312"/>
          <w:sz w:val="32"/>
          <w:szCs w:val="32"/>
        </w:rPr>
        <w:t>万元，比上年预算数</w:t>
      </w:r>
      <w:r>
        <w:rPr>
          <w:rFonts w:eastAsia="仿宋_GB2312" w:hint="eastAsia"/>
          <w:sz w:val="32"/>
          <w:szCs w:val="32"/>
        </w:rPr>
        <w:t>减少</w:t>
      </w:r>
      <w:r>
        <w:rPr>
          <w:rFonts w:eastAsia="仿宋_GB2312" w:hint="eastAsia"/>
          <w:sz w:val="32"/>
          <w:szCs w:val="32"/>
        </w:rPr>
        <w:t>0.17</w:t>
      </w:r>
      <w:r>
        <w:rPr>
          <w:rFonts w:eastAsia="仿宋_GB2312"/>
          <w:sz w:val="32"/>
          <w:szCs w:val="32"/>
        </w:rPr>
        <w:t>万元，</w:t>
      </w:r>
      <w:r>
        <w:rPr>
          <w:rFonts w:eastAsia="仿宋_GB2312" w:hint="eastAsia"/>
          <w:sz w:val="32"/>
          <w:szCs w:val="32"/>
        </w:rPr>
        <w:t>下降</w:t>
      </w:r>
      <w:r>
        <w:rPr>
          <w:rFonts w:eastAsia="仿宋_GB2312" w:hint="eastAsia"/>
          <w:sz w:val="32"/>
          <w:szCs w:val="32"/>
        </w:rPr>
        <w:t>0.31</w:t>
      </w:r>
      <w:r>
        <w:rPr>
          <w:rFonts w:eastAsia="仿宋_GB2312"/>
          <w:sz w:val="32"/>
          <w:szCs w:val="32"/>
        </w:rPr>
        <w:t>%</w:t>
      </w:r>
      <w:r>
        <w:rPr>
          <w:rFonts w:eastAsia="仿宋_GB2312"/>
          <w:sz w:val="32"/>
          <w:szCs w:val="32"/>
        </w:rPr>
        <w:t>。主要由于本年度</w:t>
      </w:r>
      <w:r>
        <w:rPr>
          <w:rFonts w:eastAsia="仿宋_GB2312" w:hint="eastAsia"/>
          <w:sz w:val="32"/>
          <w:szCs w:val="32"/>
        </w:rPr>
        <w:t>局机关去世职工人数大于当年退休人数</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3.</w:t>
      </w:r>
      <w:r>
        <w:rPr>
          <w:rFonts w:eastAsia="仿宋_GB2312"/>
          <w:sz w:val="32"/>
          <w:szCs w:val="32"/>
        </w:rPr>
        <w:t>行政事业单位养老支出（款）事业单位离退休（项）年初预算安排</w:t>
      </w:r>
      <w:r>
        <w:rPr>
          <w:rFonts w:eastAsia="仿宋_GB2312" w:hint="eastAsia"/>
          <w:sz w:val="32"/>
          <w:szCs w:val="32"/>
        </w:rPr>
        <w:t>227.58</w:t>
      </w:r>
      <w:r>
        <w:rPr>
          <w:rFonts w:eastAsia="仿宋_GB2312"/>
          <w:sz w:val="32"/>
          <w:szCs w:val="32"/>
        </w:rPr>
        <w:t>万元，比上年预算数增加</w:t>
      </w:r>
      <w:r>
        <w:rPr>
          <w:rFonts w:eastAsia="仿宋_GB2312" w:hint="eastAsia"/>
          <w:sz w:val="32"/>
          <w:szCs w:val="32"/>
        </w:rPr>
        <w:t>20.94</w:t>
      </w:r>
      <w:r>
        <w:rPr>
          <w:rFonts w:eastAsia="仿宋_GB2312"/>
          <w:sz w:val="32"/>
          <w:szCs w:val="32"/>
        </w:rPr>
        <w:t>万元，增加</w:t>
      </w:r>
      <w:r>
        <w:rPr>
          <w:rFonts w:eastAsia="仿宋_GB2312" w:hint="eastAsia"/>
          <w:sz w:val="32"/>
          <w:szCs w:val="32"/>
        </w:rPr>
        <w:t>10.13</w:t>
      </w:r>
      <w:r>
        <w:rPr>
          <w:rFonts w:eastAsia="仿宋_GB2312"/>
          <w:sz w:val="32"/>
          <w:szCs w:val="32"/>
        </w:rPr>
        <w:t>%</w:t>
      </w:r>
      <w:r>
        <w:rPr>
          <w:rFonts w:eastAsia="仿宋_GB2312"/>
          <w:sz w:val="32"/>
          <w:szCs w:val="32"/>
        </w:rPr>
        <w:t>。主要由于本年度</w:t>
      </w:r>
      <w:r>
        <w:rPr>
          <w:rFonts w:eastAsia="仿宋_GB2312" w:hint="eastAsia"/>
          <w:sz w:val="32"/>
          <w:szCs w:val="32"/>
        </w:rPr>
        <w:t>事业单位</w:t>
      </w:r>
      <w:r>
        <w:rPr>
          <w:rFonts w:eastAsia="仿宋_GB2312"/>
          <w:sz w:val="32"/>
          <w:szCs w:val="32"/>
        </w:rPr>
        <w:t>退休人员</w:t>
      </w:r>
      <w:r>
        <w:rPr>
          <w:rFonts w:eastAsia="仿宋_GB2312" w:hint="eastAsia"/>
          <w:sz w:val="32"/>
          <w:szCs w:val="32"/>
        </w:rPr>
        <w:t>调资</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4.</w:t>
      </w:r>
      <w:r>
        <w:rPr>
          <w:rFonts w:eastAsia="仿宋_GB2312"/>
          <w:sz w:val="32"/>
          <w:szCs w:val="32"/>
        </w:rPr>
        <w:t>行政事业单位养老支出（款）机关事业单位基本养老保险缴费支出（项）年初预算安排</w:t>
      </w:r>
      <w:r>
        <w:rPr>
          <w:rFonts w:eastAsia="仿宋_GB2312" w:hint="eastAsia"/>
          <w:sz w:val="32"/>
          <w:szCs w:val="32"/>
        </w:rPr>
        <w:t>1302.82</w:t>
      </w:r>
      <w:r>
        <w:rPr>
          <w:rFonts w:eastAsia="仿宋_GB2312"/>
          <w:sz w:val="32"/>
          <w:szCs w:val="32"/>
        </w:rPr>
        <w:t>万元，比上年预算数增加</w:t>
      </w:r>
      <w:r>
        <w:rPr>
          <w:rFonts w:eastAsia="仿宋_GB2312" w:hint="eastAsia"/>
          <w:sz w:val="32"/>
          <w:szCs w:val="32"/>
        </w:rPr>
        <w:t>51.07</w:t>
      </w:r>
      <w:r>
        <w:rPr>
          <w:rFonts w:eastAsia="仿宋_GB2312"/>
          <w:sz w:val="32"/>
          <w:szCs w:val="32"/>
        </w:rPr>
        <w:t>万元，增加</w:t>
      </w:r>
      <w:r>
        <w:rPr>
          <w:rFonts w:eastAsia="仿宋_GB2312" w:hint="eastAsia"/>
          <w:sz w:val="32"/>
          <w:szCs w:val="32"/>
        </w:rPr>
        <w:t>4.08</w:t>
      </w:r>
      <w:r>
        <w:rPr>
          <w:rFonts w:eastAsia="仿宋_GB2312"/>
          <w:sz w:val="32"/>
          <w:szCs w:val="32"/>
        </w:rPr>
        <w:t>%</w:t>
      </w:r>
      <w:r>
        <w:rPr>
          <w:rFonts w:eastAsia="仿宋_GB2312"/>
          <w:sz w:val="32"/>
          <w:szCs w:val="32"/>
        </w:rPr>
        <w:t>。主要由于本年度</w:t>
      </w:r>
      <w:r>
        <w:rPr>
          <w:rFonts w:eastAsia="仿宋_GB2312" w:hint="eastAsia"/>
          <w:sz w:val="32"/>
          <w:szCs w:val="32"/>
        </w:rPr>
        <w:t>退休</w:t>
      </w:r>
      <w:r>
        <w:rPr>
          <w:rFonts w:eastAsia="仿宋_GB2312"/>
          <w:sz w:val="32"/>
          <w:szCs w:val="32"/>
        </w:rPr>
        <w:t>人员调资</w:t>
      </w:r>
      <w:r>
        <w:rPr>
          <w:rFonts w:eastAsia="仿宋_GB2312" w:hint="eastAsia"/>
          <w:sz w:val="32"/>
          <w:szCs w:val="32"/>
        </w:rPr>
        <w:t>养老保险</w:t>
      </w:r>
      <w:r>
        <w:rPr>
          <w:rFonts w:eastAsia="仿宋_GB2312"/>
          <w:sz w:val="32"/>
          <w:szCs w:val="32"/>
        </w:rPr>
        <w:t>缴费基数增加。</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5.</w:t>
      </w:r>
      <w:r>
        <w:rPr>
          <w:rFonts w:eastAsia="仿宋_GB2312"/>
          <w:sz w:val="32"/>
          <w:szCs w:val="32"/>
        </w:rPr>
        <w:t>行政事业单位养老支出（款）机关事业单位职业年金缴费支出（项）年初预算安排</w:t>
      </w:r>
      <w:r>
        <w:rPr>
          <w:rFonts w:eastAsia="仿宋_GB2312" w:hint="eastAsia"/>
          <w:sz w:val="32"/>
          <w:szCs w:val="32"/>
        </w:rPr>
        <w:t>387</w:t>
      </w:r>
      <w:r>
        <w:rPr>
          <w:rFonts w:eastAsia="仿宋_GB2312"/>
          <w:sz w:val="32"/>
          <w:szCs w:val="32"/>
        </w:rPr>
        <w:t>万元，比上年预算数</w:t>
      </w:r>
      <w:r>
        <w:rPr>
          <w:rFonts w:eastAsia="仿宋_GB2312" w:hint="eastAsia"/>
          <w:sz w:val="32"/>
          <w:szCs w:val="32"/>
        </w:rPr>
        <w:t>增加</w:t>
      </w:r>
      <w:r>
        <w:rPr>
          <w:rFonts w:eastAsia="仿宋_GB2312" w:hint="eastAsia"/>
          <w:sz w:val="32"/>
          <w:szCs w:val="32"/>
        </w:rPr>
        <w:t>267</w:t>
      </w:r>
      <w:r>
        <w:rPr>
          <w:rFonts w:eastAsia="仿宋_GB2312"/>
          <w:sz w:val="32"/>
          <w:szCs w:val="32"/>
        </w:rPr>
        <w:t>万元，</w:t>
      </w:r>
      <w:r>
        <w:rPr>
          <w:rFonts w:eastAsia="仿宋_GB2312" w:hint="eastAsia"/>
          <w:sz w:val="32"/>
          <w:szCs w:val="32"/>
        </w:rPr>
        <w:t>增长</w:t>
      </w:r>
      <w:r>
        <w:rPr>
          <w:rFonts w:eastAsia="仿宋_GB2312" w:hint="eastAsia"/>
          <w:sz w:val="32"/>
          <w:szCs w:val="32"/>
        </w:rPr>
        <w:t>222.5</w:t>
      </w:r>
      <w:r>
        <w:rPr>
          <w:rFonts w:eastAsia="仿宋_GB2312"/>
          <w:sz w:val="32"/>
          <w:szCs w:val="32"/>
        </w:rPr>
        <w:t>%</w:t>
      </w:r>
      <w:r>
        <w:rPr>
          <w:rFonts w:eastAsia="仿宋_GB2312"/>
          <w:sz w:val="32"/>
          <w:szCs w:val="32"/>
        </w:rPr>
        <w:t>。主要由于本年度</w:t>
      </w:r>
      <w:r>
        <w:rPr>
          <w:rFonts w:eastAsia="仿宋_GB2312" w:hint="eastAsia"/>
          <w:sz w:val="32"/>
          <w:szCs w:val="32"/>
        </w:rPr>
        <w:t>安排全年预算数，年内退休人员增加</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w:t>
      </w:r>
      <w:r>
        <w:rPr>
          <w:rFonts w:ascii="楷体" w:eastAsia="楷体" w:hAnsi="楷体" w:cs="楷体" w:hint="eastAsia"/>
          <w:b/>
          <w:bCs/>
          <w:sz w:val="32"/>
          <w:szCs w:val="32"/>
        </w:rPr>
        <w:t>四</w:t>
      </w:r>
      <w:r>
        <w:rPr>
          <w:rFonts w:ascii="楷体" w:eastAsia="楷体" w:hAnsi="楷体" w:cs="楷体"/>
          <w:b/>
          <w:bCs/>
          <w:sz w:val="32"/>
          <w:szCs w:val="32"/>
        </w:rPr>
        <w:t>）卫生健康支出（类）</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1</w:t>
      </w:r>
      <w:r>
        <w:rPr>
          <w:rFonts w:eastAsia="仿宋_GB2312"/>
          <w:sz w:val="32"/>
          <w:szCs w:val="32"/>
        </w:rPr>
        <w:t>.</w:t>
      </w:r>
      <w:r>
        <w:rPr>
          <w:rFonts w:eastAsia="仿宋_GB2312"/>
          <w:sz w:val="32"/>
          <w:szCs w:val="32"/>
        </w:rPr>
        <w:t>行政事业单位医疗（款）行政单位医疗（项）年初预算安排</w:t>
      </w:r>
      <w:r>
        <w:rPr>
          <w:rFonts w:eastAsia="仿宋_GB2312" w:hint="eastAsia"/>
          <w:sz w:val="32"/>
          <w:szCs w:val="32"/>
        </w:rPr>
        <w:t>59.77</w:t>
      </w:r>
      <w:r>
        <w:rPr>
          <w:rFonts w:eastAsia="仿宋_GB2312"/>
          <w:sz w:val="32"/>
          <w:szCs w:val="32"/>
        </w:rPr>
        <w:t>万元，比上年预算数增加</w:t>
      </w:r>
      <w:r>
        <w:rPr>
          <w:rFonts w:eastAsia="仿宋_GB2312" w:hint="eastAsia"/>
          <w:sz w:val="32"/>
          <w:szCs w:val="32"/>
        </w:rPr>
        <w:t>7.06</w:t>
      </w:r>
      <w:r>
        <w:rPr>
          <w:rFonts w:eastAsia="仿宋_GB2312"/>
          <w:sz w:val="32"/>
          <w:szCs w:val="32"/>
        </w:rPr>
        <w:t>万元，增长</w:t>
      </w:r>
      <w:r>
        <w:rPr>
          <w:rFonts w:eastAsia="仿宋_GB2312" w:hint="eastAsia"/>
          <w:sz w:val="32"/>
          <w:szCs w:val="32"/>
        </w:rPr>
        <w:t>13.39</w:t>
      </w:r>
      <w:r>
        <w:rPr>
          <w:rFonts w:eastAsia="仿宋_GB2312"/>
          <w:sz w:val="32"/>
          <w:szCs w:val="32"/>
        </w:rPr>
        <w:t>%</w:t>
      </w:r>
      <w:r>
        <w:rPr>
          <w:rFonts w:eastAsia="仿宋_GB2312"/>
          <w:sz w:val="32"/>
          <w:szCs w:val="32"/>
        </w:rPr>
        <w:t>。主要由于本年度局机关人员调资，</w:t>
      </w:r>
      <w:r>
        <w:rPr>
          <w:rFonts w:eastAsia="仿宋_GB2312" w:hint="eastAsia"/>
          <w:sz w:val="32"/>
          <w:szCs w:val="32"/>
        </w:rPr>
        <w:t>医疗保险</w:t>
      </w:r>
      <w:r>
        <w:rPr>
          <w:rFonts w:eastAsia="仿宋_GB2312"/>
          <w:sz w:val="32"/>
          <w:szCs w:val="32"/>
        </w:rPr>
        <w:t>缴费基数增加。</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行政事业单位医疗（款）事业单位医疗（项）年初预算安排</w:t>
      </w:r>
      <w:r>
        <w:rPr>
          <w:rFonts w:eastAsia="仿宋_GB2312" w:hint="eastAsia"/>
          <w:sz w:val="32"/>
          <w:szCs w:val="32"/>
        </w:rPr>
        <w:t>629.91</w:t>
      </w:r>
      <w:r>
        <w:rPr>
          <w:rFonts w:eastAsia="仿宋_GB2312"/>
          <w:sz w:val="32"/>
          <w:szCs w:val="32"/>
        </w:rPr>
        <w:t>万元，比上年预算数增加</w:t>
      </w:r>
      <w:r>
        <w:rPr>
          <w:rFonts w:eastAsia="仿宋_GB2312" w:hint="eastAsia"/>
          <w:sz w:val="32"/>
          <w:szCs w:val="32"/>
        </w:rPr>
        <w:t>56.01</w:t>
      </w:r>
      <w:r>
        <w:rPr>
          <w:rFonts w:eastAsia="仿宋_GB2312"/>
          <w:sz w:val="32"/>
          <w:szCs w:val="32"/>
        </w:rPr>
        <w:t>万元，增长</w:t>
      </w:r>
      <w:r>
        <w:rPr>
          <w:rFonts w:eastAsia="仿宋_GB2312" w:hint="eastAsia"/>
          <w:sz w:val="32"/>
          <w:szCs w:val="32"/>
        </w:rPr>
        <w:t>9.76</w:t>
      </w:r>
      <w:r>
        <w:rPr>
          <w:rFonts w:eastAsia="仿宋_GB2312"/>
          <w:sz w:val="32"/>
          <w:szCs w:val="32"/>
        </w:rPr>
        <w:t>%</w:t>
      </w:r>
      <w:r>
        <w:rPr>
          <w:rFonts w:eastAsia="仿宋_GB2312"/>
          <w:sz w:val="32"/>
          <w:szCs w:val="32"/>
        </w:rPr>
        <w:t>。主要由于本年度我部门所属事业单位人员工资调资，缴费基数增加。</w:t>
      </w:r>
    </w:p>
    <w:p w:rsidR="00977BA5" w:rsidRDefault="009A4303">
      <w:pPr>
        <w:spacing w:line="600" w:lineRule="exact"/>
        <w:ind w:firstLineChars="200" w:firstLine="640"/>
        <w:outlineLvl w:val="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行政事业单位医疗（款）公务员医疗补助（项）年初预算安排</w:t>
      </w:r>
      <w:r>
        <w:rPr>
          <w:rFonts w:eastAsia="仿宋_GB2312" w:hint="eastAsia"/>
          <w:sz w:val="32"/>
          <w:szCs w:val="32"/>
        </w:rPr>
        <w:t>75.79</w:t>
      </w:r>
      <w:r>
        <w:rPr>
          <w:rFonts w:eastAsia="仿宋_GB2312"/>
          <w:sz w:val="32"/>
          <w:szCs w:val="32"/>
        </w:rPr>
        <w:t>万元，比上年预算数</w:t>
      </w:r>
      <w:r>
        <w:rPr>
          <w:rFonts w:eastAsia="仿宋_GB2312" w:hint="eastAsia"/>
          <w:sz w:val="32"/>
          <w:szCs w:val="32"/>
        </w:rPr>
        <w:t>减少</w:t>
      </w:r>
      <w:r>
        <w:rPr>
          <w:rFonts w:eastAsia="仿宋_GB2312" w:hint="eastAsia"/>
          <w:sz w:val="32"/>
          <w:szCs w:val="32"/>
        </w:rPr>
        <w:t>18.5</w:t>
      </w:r>
      <w:r>
        <w:rPr>
          <w:rFonts w:eastAsia="仿宋_GB2312"/>
          <w:sz w:val="32"/>
          <w:szCs w:val="32"/>
        </w:rPr>
        <w:t>万元，</w:t>
      </w:r>
      <w:r>
        <w:rPr>
          <w:rFonts w:eastAsia="仿宋_GB2312" w:hint="eastAsia"/>
          <w:sz w:val="32"/>
          <w:szCs w:val="32"/>
        </w:rPr>
        <w:t>减少</w:t>
      </w:r>
      <w:r>
        <w:rPr>
          <w:rFonts w:eastAsia="仿宋_GB2312" w:hint="eastAsia"/>
          <w:sz w:val="32"/>
          <w:szCs w:val="32"/>
        </w:rPr>
        <w:t>19.62</w:t>
      </w:r>
      <w:r>
        <w:rPr>
          <w:rFonts w:eastAsia="仿宋_GB2312"/>
          <w:sz w:val="32"/>
          <w:szCs w:val="32"/>
        </w:rPr>
        <w:t>%</w:t>
      </w:r>
      <w:r>
        <w:rPr>
          <w:rFonts w:eastAsia="仿宋_GB2312"/>
          <w:sz w:val="32"/>
          <w:szCs w:val="32"/>
        </w:rPr>
        <w:t>。主要由于</w:t>
      </w:r>
      <w:r>
        <w:rPr>
          <w:rFonts w:eastAsia="仿宋_GB2312" w:hint="eastAsia"/>
          <w:sz w:val="32"/>
          <w:szCs w:val="32"/>
        </w:rPr>
        <w:t>退休人员公务员医疗补助列入</w:t>
      </w:r>
      <w:r>
        <w:rPr>
          <w:rFonts w:eastAsia="仿宋_GB2312"/>
          <w:sz w:val="32"/>
          <w:szCs w:val="32"/>
        </w:rPr>
        <w:t>行政单位医疗</w:t>
      </w:r>
      <w:r>
        <w:rPr>
          <w:rFonts w:eastAsia="仿宋_GB2312" w:hint="eastAsia"/>
          <w:sz w:val="32"/>
          <w:szCs w:val="32"/>
        </w:rPr>
        <w:t>及</w:t>
      </w:r>
      <w:r>
        <w:rPr>
          <w:rFonts w:eastAsia="仿宋_GB2312"/>
          <w:sz w:val="32"/>
          <w:szCs w:val="32"/>
        </w:rPr>
        <w:t>事业单位医疗</w:t>
      </w:r>
      <w:r>
        <w:rPr>
          <w:rFonts w:eastAsia="仿宋_GB2312" w:hint="eastAsia"/>
          <w:sz w:val="32"/>
          <w:szCs w:val="32"/>
        </w:rPr>
        <w:t>两项中</w:t>
      </w:r>
      <w:r>
        <w:rPr>
          <w:rFonts w:eastAsia="仿宋_GB2312"/>
          <w:sz w:val="32"/>
          <w:szCs w:val="32"/>
        </w:rPr>
        <w:t>。</w:t>
      </w:r>
    </w:p>
    <w:p w:rsidR="00977BA5" w:rsidRDefault="009A4303">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b/>
          <w:bCs/>
          <w:sz w:val="32"/>
          <w:szCs w:val="32"/>
        </w:rPr>
        <w:t>（</w:t>
      </w:r>
      <w:r>
        <w:rPr>
          <w:rFonts w:ascii="楷体" w:eastAsia="楷体" w:hAnsi="楷体" w:cs="楷体" w:hint="eastAsia"/>
          <w:b/>
          <w:bCs/>
          <w:sz w:val="32"/>
          <w:szCs w:val="32"/>
        </w:rPr>
        <w:t>五</w:t>
      </w:r>
      <w:r>
        <w:rPr>
          <w:rFonts w:ascii="楷体" w:eastAsia="楷体" w:hAnsi="楷体" w:cs="楷体"/>
          <w:b/>
          <w:bCs/>
          <w:sz w:val="32"/>
          <w:szCs w:val="32"/>
        </w:rPr>
        <w:t>）住房保障支出（类）</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lastRenderedPageBreak/>
        <w:t>1.</w:t>
      </w:r>
      <w:r>
        <w:rPr>
          <w:rFonts w:eastAsia="仿宋_GB2312"/>
          <w:sz w:val="32"/>
          <w:szCs w:val="32"/>
        </w:rPr>
        <w:t>住房改革支出（款）住房公积金（项）年初预算安排</w:t>
      </w:r>
      <w:r>
        <w:rPr>
          <w:rFonts w:eastAsia="仿宋_GB2312" w:hint="eastAsia"/>
          <w:sz w:val="32"/>
          <w:szCs w:val="32"/>
        </w:rPr>
        <w:t>1119.88</w:t>
      </w:r>
      <w:r>
        <w:rPr>
          <w:rFonts w:eastAsia="仿宋_GB2312"/>
          <w:sz w:val="32"/>
          <w:szCs w:val="32"/>
        </w:rPr>
        <w:t>万元，比上年预算数增加</w:t>
      </w:r>
      <w:r>
        <w:rPr>
          <w:rFonts w:eastAsia="仿宋_GB2312" w:hint="eastAsia"/>
          <w:sz w:val="32"/>
          <w:szCs w:val="32"/>
        </w:rPr>
        <w:t>40.91</w:t>
      </w:r>
      <w:r>
        <w:rPr>
          <w:rFonts w:eastAsia="仿宋_GB2312"/>
          <w:sz w:val="32"/>
          <w:szCs w:val="32"/>
        </w:rPr>
        <w:t>万元，增加</w:t>
      </w:r>
      <w:r>
        <w:rPr>
          <w:rFonts w:eastAsia="仿宋_GB2312" w:hint="eastAsia"/>
          <w:sz w:val="32"/>
          <w:szCs w:val="32"/>
        </w:rPr>
        <w:t>3.79</w:t>
      </w:r>
      <w:r>
        <w:rPr>
          <w:rFonts w:eastAsia="仿宋_GB2312"/>
          <w:sz w:val="32"/>
          <w:szCs w:val="32"/>
        </w:rPr>
        <w:t>%</w:t>
      </w:r>
      <w:r>
        <w:rPr>
          <w:rFonts w:eastAsia="仿宋_GB2312"/>
          <w:sz w:val="32"/>
          <w:szCs w:val="32"/>
        </w:rPr>
        <w:t>。主要由于单位新进职工、人员调资，缴费基数增大</w:t>
      </w:r>
      <w:r>
        <w:rPr>
          <w:rFonts w:eastAsia="仿宋_GB2312" w:hint="eastAsia"/>
          <w:sz w:val="32"/>
          <w:szCs w:val="32"/>
        </w:rPr>
        <w:t>，政策调整，缴费基数上调</w:t>
      </w:r>
      <w:r>
        <w:rPr>
          <w:rFonts w:eastAsia="仿宋_GB2312"/>
          <w:sz w:val="32"/>
          <w:szCs w:val="32"/>
        </w:rPr>
        <w:t>。</w:t>
      </w:r>
    </w:p>
    <w:p w:rsidR="00977BA5" w:rsidRDefault="009A4303">
      <w:pPr>
        <w:spacing w:line="600" w:lineRule="exact"/>
        <w:ind w:firstLineChars="200" w:firstLine="640"/>
        <w:outlineLvl w:val="0"/>
        <w:rPr>
          <w:rFonts w:eastAsia="仿宋_GB2312"/>
          <w:sz w:val="32"/>
          <w:szCs w:val="32"/>
        </w:rPr>
      </w:pPr>
      <w:r>
        <w:rPr>
          <w:rFonts w:eastAsia="仿宋_GB2312"/>
          <w:sz w:val="32"/>
          <w:szCs w:val="32"/>
        </w:rPr>
        <w:t>2.</w:t>
      </w:r>
      <w:r>
        <w:rPr>
          <w:rFonts w:eastAsia="仿宋_GB2312"/>
          <w:sz w:val="32"/>
          <w:szCs w:val="32"/>
        </w:rPr>
        <w:t>住房改革支出（款）购房补贴（项）年初预算安排</w:t>
      </w:r>
      <w:r>
        <w:rPr>
          <w:rFonts w:eastAsia="仿宋_GB2312" w:hint="eastAsia"/>
          <w:sz w:val="32"/>
          <w:szCs w:val="32"/>
        </w:rPr>
        <w:t>382.50</w:t>
      </w:r>
      <w:r>
        <w:rPr>
          <w:rFonts w:eastAsia="仿宋_GB2312"/>
          <w:sz w:val="32"/>
          <w:szCs w:val="32"/>
        </w:rPr>
        <w:t>万元，比上年预算数增加</w:t>
      </w:r>
      <w:r>
        <w:rPr>
          <w:rFonts w:eastAsia="仿宋_GB2312" w:hint="eastAsia"/>
          <w:sz w:val="32"/>
          <w:szCs w:val="32"/>
        </w:rPr>
        <w:t>169.76</w:t>
      </w:r>
      <w:r>
        <w:rPr>
          <w:rFonts w:eastAsia="仿宋_GB2312"/>
          <w:sz w:val="32"/>
          <w:szCs w:val="32"/>
        </w:rPr>
        <w:t>万元，增加</w:t>
      </w:r>
      <w:r>
        <w:rPr>
          <w:rFonts w:eastAsia="仿宋_GB2312" w:hint="eastAsia"/>
          <w:sz w:val="32"/>
          <w:szCs w:val="32"/>
        </w:rPr>
        <w:t>79.80</w:t>
      </w:r>
      <w:r>
        <w:rPr>
          <w:rFonts w:eastAsia="仿宋_GB2312"/>
          <w:sz w:val="32"/>
          <w:szCs w:val="32"/>
        </w:rPr>
        <w:t>%</w:t>
      </w:r>
      <w:r>
        <w:rPr>
          <w:rFonts w:eastAsia="仿宋_GB2312"/>
          <w:sz w:val="32"/>
          <w:szCs w:val="32"/>
        </w:rPr>
        <w:t>。主要本年度新招录职工，人员晋级调资，住房补贴增加。</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年度一般公共预算财政拨款基本支出预算</w:t>
      </w:r>
      <w:r>
        <w:rPr>
          <w:rFonts w:eastAsia="仿宋_GB2312" w:hint="eastAsia"/>
          <w:sz w:val="32"/>
          <w:szCs w:val="32"/>
          <w:u w:val="single"/>
        </w:rPr>
        <w:t>15636.86</w:t>
      </w:r>
      <w:r>
        <w:rPr>
          <w:rFonts w:eastAsia="仿宋_GB2312"/>
          <w:sz w:val="32"/>
          <w:szCs w:val="32"/>
        </w:rPr>
        <w:t>万元，其中：</w:t>
      </w:r>
    </w:p>
    <w:p w:rsidR="00977BA5" w:rsidRDefault="009A4303">
      <w:pPr>
        <w:pStyle w:val="a5"/>
        <w:numPr>
          <w:ilvl w:val="0"/>
          <w:numId w:val="3"/>
        </w:numPr>
        <w:tabs>
          <w:tab w:val="left" w:pos="2671"/>
          <w:tab w:val="left" w:pos="5000"/>
          <w:tab w:val="left" w:pos="6190"/>
        </w:tabs>
        <w:spacing w:after="0" w:line="600" w:lineRule="exact"/>
        <w:ind w:firstLineChars="200" w:firstLine="643"/>
        <w:rPr>
          <w:rFonts w:ascii="仿宋" w:eastAsia="仿宋" w:hAnsi="仿宋" w:cs="仿宋"/>
          <w:sz w:val="32"/>
          <w:szCs w:val="32"/>
        </w:rPr>
      </w:pPr>
      <w:r>
        <w:rPr>
          <w:rFonts w:eastAsia="仿宋_GB2312"/>
          <w:b/>
          <w:bCs/>
          <w:sz w:val="32"/>
          <w:szCs w:val="32"/>
        </w:rPr>
        <w:t>人员经费</w:t>
      </w:r>
      <w:r>
        <w:rPr>
          <w:rFonts w:eastAsia="仿宋_GB2312" w:hint="eastAsia"/>
          <w:b/>
          <w:bCs/>
          <w:sz w:val="32"/>
          <w:szCs w:val="32"/>
          <w:u w:val="single"/>
        </w:rPr>
        <w:t>13663.85</w:t>
      </w:r>
      <w:r>
        <w:rPr>
          <w:rFonts w:eastAsia="仿宋_GB2312"/>
          <w:b/>
          <w:bCs/>
          <w:sz w:val="32"/>
          <w:szCs w:val="32"/>
        </w:rPr>
        <w:t>万元</w:t>
      </w:r>
      <w:r>
        <w:rPr>
          <w:rFonts w:eastAsia="仿宋_GB2312"/>
          <w:sz w:val="32"/>
          <w:szCs w:val="32"/>
        </w:rPr>
        <w:t>。主要包括基本工资、津贴补贴、奖金、绩效工资、</w:t>
      </w:r>
      <w:r>
        <w:rPr>
          <w:rFonts w:eastAsia="仿宋_GB2312" w:hint="eastAsia"/>
          <w:sz w:val="32"/>
          <w:szCs w:val="32"/>
        </w:rPr>
        <w:t>机关事业单位基本养老缴费</w:t>
      </w:r>
      <w:r>
        <w:rPr>
          <w:rFonts w:eastAsia="仿宋_GB2312"/>
          <w:sz w:val="32"/>
          <w:szCs w:val="32"/>
        </w:rPr>
        <w:t>、</w:t>
      </w:r>
      <w:r>
        <w:rPr>
          <w:rFonts w:eastAsia="仿宋_GB2312" w:hint="eastAsia"/>
          <w:sz w:val="32"/>
          <w:szCs w:val="32"/>
        </w:rPr>
        <w:t>职业年金缴费、</w:t>
      </w:r>
      <w:r>
        <w:rPr>
          <w:rFonts w:ascii="仿宋" w:eastAsia="仿宋" w:hAnsi="仿宋" w:cs="仿宋" w:hint="eastAsia"/>
          <w:sz w:val="32"/>
          <w:szCs w:val="32"/>
        </w:rPr>
        <w:t>职工基本医疗保险缴费、公务员医疗补助缴费、其他社会保障缴费、住房公积金、其他工资福利支出、退休费、生活补助、医疗费补助。</w:t>
      </w:r>
    </w:p>
    <w:p w:rsidR="00977BA5" w:rsidRDefault="009A4303">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（二）公用经费</w:t>
      </w:r>
      <w:r>
        <w:rPr>
          <w:rFonts w:eastAsia="仿宋_GB2312" w:hint="eastAsia"/>
          <w:b/>
          <w:bCs/>
          <w:sz w:val="32"/>
          <w:szCs w:val="32"/>
          <w:u w:val="single"/>
        </w:rPr>
        <w:t>1973.01</w:t>
      </w:r>
      <w:r>
        <w:rPr>
          <w:rFonts w:eastAsia="仿宋_GB2312"/>
          <w:b/>
          <w:bCs/>
          <w:sz w:val="32"/>
          <w:szCs w:val="32"/>
        </w:rPr>
        <w:t>万元</w:t>
      </w:r>
      <w:r>
        <w:rPr>
          <w:rFonts w:eastAsia="仿宋_GB2312"/>
          <w:sz w:val="32"/>
          <w:szCs w:val="32"/>
        </w:rPr>
        <w:t>。主要包括：</w:t>
      </w:r>
      <w:r>
        <w:rPr>
          <w:rFonts w:eastAsia="仿宋_GB2312" w:hint="eastAsia"/>
          <w:sz w:val="32"/>
          <w:szCs w:val="32"/>
        </w:rPr>
        <w:t>奖金、其他社会保障缴费、</w:t>
      </w:r>
      <w:r>
        <w:rPr>
          <w:rFonts w:ascii="仿宋" w:eastAsia="仿宋" w:hAnsi="仿宋" w:cs="仿宋" w:hint="eastAsia"/>
          <w:sz w:val="32"/>
          <w:szCs w:val="32"/>
        </w:rPr>
        <w:t>办公费、水费、电费、邮电费、取暖费、物业管理费、差旅费、维修（护）费、培训费、公务接待费、专用材料费、工会经费、福利费、公务用车运行维护费、其他交通费用、其他商品和服务支出、办公设备购置</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37.03</w:t>
      </w:r>
      <w:r>
        <w:rPr>
          <w:rFonts w:eastAsia="仿宋_GB2312"/>
          <w:sz w:val="32"/>
          <w:szCs w:val="32"/>
        </w:rPr>
        <w:t>万元，其中因公出国（境）费支出</w:t>
      </w:r>
      <w:r>
        <w:rPr>
          <w:rFonts w:eastAsia="仿宋_GB2312" w:hint="eastAsia"/>
          <w:sz w:val="32"/>
          <w:szCs w:val="32"/>
          <w:u w:val="single"/>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0</w:t>
      </w:r>
      <w:r>
        <w:rPr>
          <w:rFonts w:eastAsia="仿宋_GB2312"/>
          <w:sz w:val="32"/>
          <w:szCs w:val="32"/>
        </w:rPr>
        <w:t>%</w:t>
      </w:r>
      <w:r>
        <w:rPr>
          <w:rFonts w:eastAsia="仿宋_GB2312"/>
          <w:sz w:val="32"/>
          <w:szCs w:val="32"/>
        </w:rPr>
        <w:t>；公务用车购置及运行维护费支出</w:t>
      </w:r>
      <w:r>
        <w:rPr>
          <w:rFonts w:eastAsia="仿宋_GB2312" w:hint="eastAsia"/>
          <w:sz w:val="32"/>
          <w:szCs w:val="32"/>
          <w:u w:val="single"/>
        </w:rPr>
        <w:t>32.95</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88.98</w:t>
      </w:r>
      <w:r>
        <w:rPr>
          <w:rFonts w:eastAsia="仿宋_GB2312"/>
          <w:sz w:val="32"/>
          <w:szCs w:val="32"/>
        </w:rPr>
        <w:t>%</w:t>
      </w:r>
      <w:r>
        <w:rPr>
          <w:rFonts w:eastAsia="仿宋_GB2312"/>
          <w:sz w:val="32"/>
          <w:szCs w:val="32"/>
        </w:rPr>
        <w:t>；公务接待费支出</w:t>
      </w:r>
      <w:r>
        <w:rPr>
          <w:rFonts w:eastAsia="仿宋_GB2312" w:hint="eastAsia"/>
          <w:sz w:val="32"/>
          <w:szCs w:val="32"/>
          <w:u w:val="single"/>
        </w:rPr>
        <w:t>4.08</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lastRenderedPageBreak/>
        <w:t>经费的</w:t>
      </w:r>
      <w:r>
        <w:rPr>
          <w:rFonts w:eastAsia="仿宋_GB2312" w:hint="eastAsia"/>
          <w:sz w:val="32"/>
          <w:szCs w:val="32"/>
          <w:u w:val="single"/>
        </w:rPr>
        <w:t>11.02</w:t>
      </w:r>
      <w:r>
        <w:rPr>
          <w:rFonts w:eastAsia="仿宋_GB2312"/>
          <w:sz w:val="32"/>
          <w:szCs w:val="32"/>
        </w:rPr>
        <w:t>%</w:t>
      </w:r>
      <w:r>
        <w:rPr>
          <w:rFonts w:eastAsia="仿宋_GB2312"/>
          <w:sz w:val="32"/>
          <w:szCs w:val="32"/>
        </w:rPr>
        <w:t>。具体情况如下：</w:t>
      </w:r>
    </w:p>
    <w:p w:rsidR="00977BA5" w:rsidRDefault="009A4303">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37.03</w:t>
      </w:r>
      <w:r>
        <w:rPr>
          <w:rFonts w:eastAsia="仿宋_GB2312"/>
          <w:spacing w:val="-55"/>
          <w:sz w:val="32"/>
          <w:szCs w:val="32"/>
        </w:rPr>
        <w:t xml:space="preserve"> </w:t>
      </w:r>
      <w:r>
        <w:rPr>
          <w:rFonts w:eastAsia="仿宋_GB2312"/>
          <w:spacing w:val="-4"/>
          <w:sz w:val="32"/>
          <w:szCs w:val="32"/>
        </w:rPr>
        <w:t>万元，比上年预</w:t>
      </w:r>
      <w:r>
        <w:rPr>
          <w:rFonts w:eastAsia="仿宋_GB2312"/>
          <w:spacing w:val="-6"/>
          <w:sz w:val="32"/>
          <w:szCs w:val="32"/>
        </w:rPr>
        <w:t>算减少</w:t>
      </w:r>
      <w:r>
        <w:rPr>
          <w:rFonts w:eastAsia="仿宋_GB2312" w:hint="eastAsia"/>
          <w:sz w:val="32"/>
          <w:szCs w:val="32"/>
          <w:u w:val="single"/>
        </w:rPr>
        <w:t>29.22</w:t>
      </w:r>
      <w:r>
        <w:rPr>
          <w:rFonts w:eastAsia="仿宋_GB2312"/>
          <w:spacing w:val="-6"/>
          <w:sz w:val="32"/>
          <w:szCs w:val="32"/>
        </w:rPr>
        <w:t>万元，</w:t>
      </w:r>
      <w:r>
        <w:rPr>
          <w:rFonts w:eastAsia="仿宋_GB2312"/>
          <w:sz w:val="32"/>
          <w:szCs w:val="32"/>
        </w:rPr>
        <w:t>减少</w:t>
      </w:r>
      <w:r>
        <w:rPr>
          <w:rFonts w:eastAsia="仿宋_GB2312" w:hint="eastAsia"/>
          <w:sz w:val="32"/>
          <w:szCs w:val="32"/>
          <w:u w:val="single"/>
        </w:rPr>
        <w:t>44.11</w:t>
      </w:r>
      <w:r>
        <w:rPr>
          <w:rFonts w:eastAsia="仿宋_GB2312"/>
          <w:sz w:val="32"/>
          <w:szCs w:val="32"/>
        </w:rPr>
        <w:tab/>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977BA5" w:rsidRDefault="009A4303">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r>
      <w:r>
        <w:rPr>
          <w:rFonts w:eastAsia="仿宋_GB2312"/>
          <w:sz w:val="32"/>
          <w:szCs w:val="32"/>
          <w:u w:val="single"/>
        </w:rPr>
        <w:tab/>
      </w:r>
      <w:r>
        <w:rPr>
          <w:rFonts w:eastAsia="仿宋_GB2312" w:hint="eastAsia"/>
          <w:sz w:val="32"/>
          <w:szCs w:val="32"/>
          <w:u w:val="single"/>
        </w:rPr>
        <w:t>0</w:t>
      </w:r>
      <w:r>
        <w:rPr>
          <w:rFonts w:eastAsia="仿宋_GB2312"/>
          <w:sz w:val="32"/>
          <w:szCs w:val="32"/>
        </w:rPr>
        <w:t>万元，比上年预算增加（减少）</w:t>
      </w:r>
      <w:r>
        <w:rPr>
          <w:rFonts w:eastAsia="仿宋_GB2312" w:hint="eastAsia"/>
          <w:sz w:val="32"/>
          <w:szCs w:val="32"/>
          <w:u w:val="single"/>
        </w:rPr>
        <w:t>0</w:t>
      </w:r>
      <w:r>
        <w:rPr>
          <w:rFonts w:eastAsia="仿宋_GB2312"/>
          <w:sz w:val="32"/>
          <w:szCs w:val="32"/>
        </w:rPr>
        <w:t>万元，主要原因</w:t>
      </w:r>
      <w:r>
        <w:rPr>
          <w:rFonts w:eastAsia="仿宋_GB2312" w:hint="eastAsia"/>
          <w:sz w:val="32"/>
          <w:szCs w:val="32"/>
        </w:rPr>
        <w:t>是本单位不涉及</w:t>
      </w:r>
      <w:r>
        <w:rPr>
          <w:rFonts w:eastAsia="仿宋_GB2312"/>
          <w:sz w:val="32"/>
          <w:szCs w:val="32"/>
        </w:rPr>
        <w:t>。</w:t>
      </w:r>
    </w:p>
    <w:p w:rsidR="00977BA5" w:rsidRDefault="009A4303">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sz w:val="32"/>
          <w:szCs w:val="32"/>
          <w:u w:val="single"/>
        </w:rPr>
        <w:tab/>
      </w:r>
      <w:r>
        <w:rPr>
          <w:rFonts w:eastAsia="仿宋_GB2312" w:hint="eastAsia"/>
          <w:sz w:val="32"/>
          <w:szCs w:val="32"/>
          <w:u w:val="single"/>
        </w:rPr>
        <w:t>32.95</w:t>
      </w:r>
      <w:r>
        <w:rPr>
          <w:rFonts w:eastAsia="仿宋_GB2312"/>
          <w:sz w:val="32"/>
          <w:szCs w:val="32"/>
        </w:rPr>
        <w:t>万元。其中：</w:t>
      </w:r>
      <w:r>
        <w:rPr>
          <w:rFonts w:eastAsia="仿宋_GB2312"/>
          <w:sz w:val="32"/>
          <w:szCs w:val="32"/>
        </w:rPr>
        <w:tab/>
      </w:r>
    </w:p>
    <w:p w:rsidR="00977BA5" w:rsidRDefault="009A4303">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u w:val="single"/>
        </w:rPr>
        <w:t>0</w:t>
      </w:r>
      <w:r>
        <w:rPr>
          <w:rFonts w:eastAsia="仿宋_GB2312"/>
          <w:sz w:val="32"/>
          <w:szCs w:val="32"/>
        </w:rPr>
        <w:t>万元，比上年预算减少</w:t>
      </w:r>
      <w:r>
        <w:rPr>
          <w:rFonts w:eastAsia="仿宋_GB2312" w:hint="eastAsia"/>
          <w:sz w:val="32"/>
          <w:szCs w:val="32"/>
          <w:u w:val="single"/>
        </w:rPr>
        <w:t>25</w:t>
      </w:r>
      <w:r>
        <w:rPr>
          <w:rFonts w:eastAsia="仿宋_GB2312"/>
          <w:sz w:val="32"/>
          <w:szCs w:val="32"/>
        </w:rPr>
        <w:t>万元，主要原因</w:t>
      </w:r>
      <w:r>
        <w:rPr>
          <w:rFonts w:eastAsia="仿宋_GB2312" w:hint="eastAsia"/>
          <w:sz w:val="32"/>
          <w:szCs w:val="32"/>
        </w:rPr>
        <w:t>盟教服中心上年度购入一辆新车，本年度部门无公车购置计划</w:t>
      </w:r>
      <w:r>
        <w:rPr>
          <w:rFonts w:eastAsia="仿宋_GB2312"/>
          <w:sz w:val="32"/>
          <w:szCs w:val="32"/>
        </w:rPr>
        <w:t>。</w:t>
      </w:r>
    </w:p>
    <w:p w:rsidR="00977BA5" w:rsidRDefault="009A4303">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u w:val="single"/>
        </w:rPr>
        <w:t>32.95</w:t>
      </w:r>
      <w:r>
        <w:rPr>
          <w:rFonts w:eastAsia="仿宋_GB2312"/>
          <w:sz w:val="32"/>
          <w:szCs w:val="32"/>
        </w:rPr>
        <w:t>万元，比上年预算减少</w:t>
      </w:r>
      <w:r>
        <w:rPr>
          <w:rFonts w:eastAsia="仿宋_GB2312" w:hint="eastAsia"/>
          <w:sz w:val="32"/>
          <w:szCs w:val="32"/>
          <w:u w:val="single"/>
        </w:rPr>
        <w:t>5.11</w:t>
      </w:r>
      <w:r>
        <w:rPr>
          <w:rFonts w:eastAsia="仿宋_GB2312"/>
          <w:sz w:val="32"/>
          <w:szCs w:val="32"/>
        </w:rPr>
        <w:t xml:space="preserve"> </w:t>
      </w:r>
      <w:r>
        <w:rPr>
          <w:rFonts w:eastAsia="仿宋_GB2312"/>
          <w:sz w:val="32"/>
          <w:szCs w:val="32"/>
        </w:rPr>
        <w:t>万元，主要原因</w:t>
      </w:r>
      <w:r>
        <w:rPr>
          <w:rFonts w:eastAsia="仿宋_GB2312" w:hint="eastAsia"/>
          <w:sz w:val="32"/>
          <w:szCs w:val="32"/>
        </w:rPr>
        <w:t>我部门落实政府过紧日子要求，严格控制三公经费支出，大力压减三公经费预算</w:t>
      </w:r>
      <w:r>
        <w:rPr>
          <w:rFonts w:eastAsia="仿宋_GB2312"/>
          <w:sz w:val="32"/>
          <w:szCs w:val="32"/>
        </w:rPr>
        <w:t>。</w:t>
      </w:r>
    </w:p>
    <w:p w:rsidR="00977BA5" w:rsidRDefault="009A4303">
      <w:pPr>
        <w:pStyle w:val="a5"/>
        <w:spacing w:after="0" w:line="600" w:lineRule="exact"/>
        <w:ind w:firstLineChars="200" w:firstLine="640"/>
        <w:rPr>
          <w:rFonts w:eastAsia="仿宋_GB2312"/>
          <w:i/>
          <w:iCs/>
          <w:sz w:val="32"/>
          <w:szCs w:val="32"/>
          <w:highlight w:val="yellow"/>
        </w:rPr>
      </w:pPr>
      <w:r>
        <w:rPr>
          <w:rFonts w:eastAsia="仿宋_GB2312"/>
          <w:sz w:val="32"/>
          <w:szCs w:val="32"/>
        </w:rPr>
        <w:t>3</w:t>
      </w:r>
      <w:r>
        <w:rPr>
          <w:rFonts w:eastAsia="仿宋_GB2312"/>
          <w:sz w:val="32"/>
          <w:szCs w:val="32"/>
        </w:rPr>
        <w:t>．公务接待费预算支出</w:t>
      </w:r>
      <w:r>
        <w:rPr>
          <w:rFonts w:eastAsia="仿宋_GB2312" w:hint="eastAsia"/>
          <w:sz w:val="32"/>
          <w:szCs w:val="32"/>
          <w:u w:val="single"/>
        </w:rPr>
        <w:t>4.08</w:t>
      </w:r>
      <w:r>
        <w:rPr>
          <w:rFonts w:eastAsia="仿宋_GB2312"/>
          <w:sz w:val="32"/>
          <w:szCs w:val="32"/>
        </w:rPr>
        <w:t>万元，比上年预算增加</w:t>
      </w:r>
      <w:r>
        <w:rPr>
          <w:rFonts w:eastAsia="仿宋_GB2312"/>
          <w:sz w:val="32"/>
          <w:szCs w:val="32"/>
          <w:u w:val="single"/>
        </w:rPr>
        <w:tab/>
      </w:r>
      <w:r>
        <w:rPr>
          <w:rFonts w:eastAsia="仿宋_GB2312" w:hint="eastAsia"/>
          <w:sz w:val="32"/>
          <w:szCs w:val="32"/>
          <w:u w:val="single"/>
        </w:rPr>
        <w:t>0.89</w:t>
      </w:r>
      <w:r>
        <w:rPr>
          <w:rFonts w:eastAsia="仿宋_GB2312"/>
          <w:sz w:val="32"/>
          <w:szCs w:val="32"/>
        </w:rPr>
        <w:t>万元，主要原因</w:t>
      </w:r>
      <w:r>
        <w:rPr>
          <w:rFonts w:eastAsia="仿宋_GB2312" w:hint="eastAsia"/>
          <w:sz w:val="32"/>
          <w:szCs w:val="32"/>
        </w:rPr>
        <w:t>本年度盟市交叉检查等公务接待活动增加，预算安排增加</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977BA5" w:rsidRDefault="009A4303">
      <w:pPr>
        <w:pStyle w:val="a5"/>
        <w:spacing w:after="0" w:line="600" w:lineRule="exact"/>
        <w:ind w:leftChars="8" w:left="17" w:firstLineChars="200" w:firstLine="640"/>
        <w:rPr>
          <w:rFonts w:eastAsia="仿宋_GB2312"/>
          <w:sz w:val="32"/>
          <w:szCs w:val="32"/>
        </w:rPr>
      </w:pPr>
      <w:r>
        <w:rPr>
          <w:rFonts w:eastAsia="仿宋_GB2312" w:hint="eastAsia"/>
          <w:sz w:val="32"/>
          <w:szCs w:val="32"/>
          <w:u w:val="single"/>
        </w:rPr>
        <w:t>内蒙古自治区锡林郭勒盟教育局（部门）</w:t>
      </w:r>
      <w:r>
        <w:rPr>
          <w:rFonts w:eastAsia="仿宋_GB2312" w:hint="eastAsia"/>
          <w:sz w:val="32"/>
          <w:szCs w:val="32"/>
        </w:rPr>
        <w:t>2024</w:t>
      </w:r>
      <w:r>
        <w:rPr>
          <w:rFonts w:eastAsia="仿宋_GB2312"/>
          <w:sz w:val="32"/>
          <w:szCs w:val="32"/>
        </w:rPr>
        <w:t>年度政府性基金支出预算支出</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eastAsia="仿宋_GB2312"/>
          <w:sz w:val="32"/>
          <w:szCs w:val="32"/>
        </w:rPr>
        <w:t>%</w:t>
      </w:r>
      <w:r>
        <w:rPr>
          <w:rFonts w:eastAsia="仿宋_GB2312"/>
          <w:sz w:val="32"/>
          <w:szCs w:val="32"/>
        </w:rPr>
        <w:t>。主要原因是</w:t>
      </w:r>
      <w:r>
        <w:rPr>
          <w:rFonts w:ascii="仿宋_GB2312" w:eastAsia="仿宋_GB2312" w:hint="eastAsia"/>
          <w:sz w:val="32"/>
          <w:szCs w:val="32"/>
        </w:rPr>
        <w:t>本年无政府性基金预算拨款支出</w:t>
      </w:r>
      <w:r>
        <w:rPr>
          <w:rFonts w:eastAsia="仿宋_GB2312"/>
          <w:sz w:val="32"/>
          <w:szCs w:val="32"/>
        </w:rPr>
        <w:t>。</w:t>
      </w:r>
    </w:p>
    <w:p w:rsidR="00977BA5" w:rsidRDefault="009A4303">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977BA5" w:rsidRDefault="009A4303">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内蒙古自治区锡林郭勒盟教育局部门（单位）</w:t>
      </w:r>
      <w:r>
        <w:rPr>
          <w:rFonts w:eastAsia="仿宋_GB2312" w:hint="eastAsia"/>
          <w:sz w:val="32"/>
          <w:szCs w:val="32"/>
        </w:rPr>
        <w:t>2024</w:t>
      </w:r>
      <w:r>
        <w:rPr>
          <w:rFonts w:ascii="仿宋_GB2312" w:eastAsia="仿宋_GB2312" w:hAnsi="仿宋_GB2312" w:cs="仿宋_GB2312" w:hint="eastAsia"/>
          <w:sz w:val="32"/>
          <w:szCs w:val="32"/>
        </w:rPr>
        <w:t>年</w:t>
      </w:r>
      <w:r>
        <w:rPr>
          <w:rFonts w:eastAsia="仿宋_GB2312"/>
          <w:sz w:val="32"/>
          <w:szCs w:val="32"/>
        </w:rPr>
        <w:t>度</w:t>
      </w:r>
      <w:r>
        <w:rPr>
          <w:rFonts w:eastAsia="仿宋_GB2312" w:cstheme="minorBidi" w:hint="eastAsia"/>
          <w:sz w:val="32"/>
          <w:szCs w:val="32"/>
        </w:rPr>
        <w:t>国有资本经营预算支出</w:t>
      </w:r>
      <w:r>
        <w:rPr>
          <w:rFonts w:eastAsia="仿宋_GB2312" w:hint="eastAsia"/>
          <w:sz w:val="32"/>
          <w:szCs w:val="32"/>
          <w:u w:val="single"/>
        </w:rPr>
        <w:t>0</w:t>
      </w:r>
      <w:r>
        <w:rPr>
          <w:rFonts w:eastAsia="仿宋_GB2312"/>
          <w:sz w:val="32"/>
          <w:szCs w:val="32"/>
        </w:rPr>
        <w:t>万元。与上年相比增加（减少）</w:t>
      </w:r>
      <w:r>
        <w:rPr>
          <w:rFonts w:eastAsia="仿宋_GB2312" w:hint="eastAsia"/>
          <w:sz w:val="32"/>
          <w:szCs w:val="32"/>
          <w:u w:val="single"/>
        </w:rPr>
        <w:t>0</w:t>
      </w:r>
      <w:r>
        <w:rPr>
          <w:rFonts w:eastAsia="仿宋_GB2312"/>
          <w:sz w:val="32"/>
          <w:szCs w:val="32"/>
        </w:rPr>
        <w:t>万元，增长（减少）</w:t>
      </w:r>
      <w:r>
        <w:rPr>
          <w:rFonts w:eastAsia="仿宋_GB2312" w:hint="eastAsia"/>
          <w:sz w:val="32"/>
          <w:szCs w:val="32"/>
          <w:u w:val="single"/>
        </w:rPr>
        <w:t>0</w:t>
      </w:r>
      <w:r>
        <w:rPr>
          <w:rFonts w:eastAsia="仿宋_GB2312"/>
          <w:sz w:val="32"/>
          <w:szCs w:val="32"/>
        </w:rPr>
        <w:t>%</w:t>
      </w:r>
      <w:r>
        <w:rPr>
          <w:rFonts w:eastAsia="仿宋_GB2312"/>
          <w:sz w:val="32"/>
          <w:szCs w:val="32"/>
        </w:rPr>
        <w:t>。主要原因是</w:t>
      </w:r>
      <w:r>
        <w:rPr>
          <w:rFonts w:ascii="仿宋_GB2312" w:eastAsia="仿宋_GB2312" w:hint="eastAsia"/>
          <w:sz w:val="32"/>
          <w:szCs w:val="32"/>
        </w:rPr>
        <w:t>本年无国有资本经营预算拨款支出</w:t>
      </w:r>
      <w:r>
        <w:rPr>
          <w:rFonts w:eastAsia="仿宋_GB2312"/>
          <w:sz w:val="32"/>
          <w:szCs w:val="32"/>
        </w:rPr>
        <w:t>。</w:t>
      </w:r>
    </w:p>
    <w:p w:rsidR="00977BA5" w:rsidRDefault="009A4303">
      <w:pPr>
        <w:spacing w:line="600" w:lineRule="exact"/>
        <w:ind w:firstLineChars="200" w:firstLine="640"/>
        <w:rPr>
          <w:i/>
          <w:iCs/>
          <w:highlight w:val="yellow"/>
        </w:rPr>
      </w:pPr>
      <w:r>
        <w:rPr>
          <w:rFonts w:eastAsia="黑体" w:cs="黑体" w:hint="eastAsia"/>
          <w:sz w:val="32"/>
          <w:szCs w:val="36"/>
        </w:rPr>
        <w:t>十、项目支出预算情况说明</w:t>
      </w:r>
    </w:p>
    <w:p w:rsidR="00977BA5" w:rsidRDefault="009A4303">
      <w:pPr>
        <w:spacing w:line="600" w:lineRule="exact"/>
        <w:ind w:firstLineChars="200" w:firstLine="640"/>
        <w:rPr>
          <w:rFonts w:eastAsia="仿宋_GB2312"/>
          <w:sz w:val="32"/>
          <w:szCs w:val="32"/>
        </w:rPr>
      </w:pPr>
      <w:r>
        <w:rPr>
          <w:rFonts w:eastAsia="仿宋_GB2312" w:hint="eastAsia"/>
          <w:sz w:val="32"/>
          <w:szCs w:val="32"/>
        </w:rPr>
        <w:lastRenderedPageBreak/>
        <w:t>2024</w:t>
      </w:r>
      <w:r>
        <w:rPr>
          <w:rFonts w:eastAsia="仿宋_GB2312"/>
          <w:sz w:val="32"/>
          <w:szCs w:val="32"/>
        </w:rPr>
        <w:t>年部门预算安排项目</w:t>
      </w:r>
      <w:r>
        <w:rPr>
          <w:rFonts w:eastAsia="仿宋_GB2312" w:hint="eastAsia"/>
          <w:sz w:val="32"/>
          <w:szCs w:val="32"/>
          <w:u w:val="single"/>
        </w:rPr>
        <w:t>116</w:t>
      </w:r>
      <w:r>
        <w:rPr>
          <w:rFonts w:eastAsia="仿宋_GB2312"/>
          <w:sz w:val="32"/>
          <w:szCs w:val="32"/>
        </w:rPr>
        <w:t>个，项目预算总金额</w:t>
      </w:r>
      <w:r>
        <w:rPr>
          <w:rFonts w:eastAsia="仿宋_GB2312" w:hint="eastAsia"/>
          <w:sz w:val="32"/>
          <w:szCs w:val="32"/>
          <w:u w:val="single"/>
        </w:rPr>
        <w:t>10158.67</w:t>
      </w:r>
      <w:r>
        <w:rPr>
          <w:rFonts w:eastAsia="仿宋_GB2312"/>
          <w:sz w:val="32"/>
          <w:szCs w:val="32"/>
        </w:rPr>
        <w:t>万元。其中，财政本年拨款金额</w:t>
      </w:r>
      <w:r>
        <w:rPr>
          <w:rFonts w:eastAsia="仿宋_GB2312" w:hint="eastAsia"/>
          <w:sz w:val="32"/>
          <w:szCs w:val="32"/>
          <w:u w:val="single"/>
        </w:rPr>
        <w:t>7623.5</w:t>
      </w:r>
      <w:r>
        <w:rPr>
          <w:rFonts w:eastAsia="仿宋_GB2312"/>
          <w:sz w:val="32"/>
          <w:szCs w:val="32"/>
        </w:rPr>
        <w:t>万元，财政拨款结转结余</w:t>
      </w:r>
      <w:r>
        <w:rPr>
          <w:rFonts w:eastAsia="仿宋_GB2312" w:hint="eastAsia"/>
          <w:sz w:val="32"/>
          <w:szCs w:val="32"/>
          <w:u w:val="single"/>
        </w:rPr>
        <w:t>2065.29</w:t>
      </w:r>
      <w:r>
        <w:rPr>
          <w:rFonts w:eastAsia="仿宋_GB2312"/>
          <w:sz w:val="32"/>
          <w:szCs w:val="32"/>
        </w:rPr>
        <w:t>万元，财政专户管理资金</w:t>
      </w:r>
      <w:r>
        <w:rPr>
          <w:rFonts w:eastAsia="仿宋_GB2312" w:hint="eastAsia"/>
          <w:sz w:val="32"/>
          <w:szCs w:val="32"/>
          <w:u w:val="single"/>
        </w:rPr>
        <w:t>0</w:t>
      </w:r>
      <w:r>
        <w:rPr>
          <w:rFonts w:eastAsia="仿宋_GB2312"/>
          <w:sz w:val="32"/>
          <w:szCs w:val="32"/>
        </w:rPr>
        <w:t>万元，单位资金</w:t>
      </w:r>
      <w:r>
        <w:rPr>
          <w:rFonts w:eastAsia="仿宋_GB2312" w:hint="eastAsia"/>
          <w:sz w:val="32"/>
          <w:szCs w:val="32"/>
          <w:u w:val="single"/>
        </w:rPr>
        <w:t>194.88</w:t>
      </w:r>
      <w:r>
        <w:rPr>
          <w:rFonts w:eastAsia="仿宋_GB2312"/>
          <w:sz w:val="32"/>
          <w:szCs w:val="32"/>
        </w:rPr>
        <w:t>万元。</w:t>
      </w:r>
    </w:p>
    <w:p w:rsidR="00977BA5" w:rsidRDefault="00977BA5">
      <w:pPr>
        <w:pStyle w:val="2"/>
        <w:rPr>
          <w:rFonts w:ascii="Times New Roman" w:eastAsia="仿宋_GB2312" w:hAnsi="Times New Roman" w:hint="default"/>
          <w:sz w:val="32"/>
          <w:szCs w:val="32"/>
        </w:rPr>
      </w:pPr>
    </w:p>
    <w:p w:rsidR="00977BA5" w:rsidRDefault="009A4303">
      <w:pPr>
        <w:pStyle w:val="2"/>
        <w:rPr>
          <w:rFonts w:eastAsia="仿宋_GB2312" w:hint="default"/>
        </w:rPr>
      </w:pPr>
      <w:r>
        <w:rPr>
          <w:rFonts w:ascii="Times New Roman" w:eastAsia="仿宋_GB2312" w:hAnsi="Times New Roman"/>
          <w:sz w:val="32"/>
          <w:szCs w:val="32"/>
        </w:rPr>
        <w:t>内蒙古自治区锡林郭勒盟教育局（本级）</w:t>
      </w:r>
      <w:r>
        <w:rPr>
          <w:rFonts w:ascii="Times New Roman" w:eastAsia="仿宋_GB2312" w:hAnsi="Times New Roman"/>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（一）义务教育阶段课后服务补助</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进一步减轻我盟义务教育阶段学生作业负担和校外培训负担，做好中小学课后服务经费保障，切实提升课后服务水平。</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根据自治区财政厅等</w:t>
      </w:r>
      <w:r>
        <w:rPr>
          <w:rFonts w:eastAsia="仿宋_GB2312"/>
          <w:bCs/>
          <w:sz w:val="32"/>
          <w:szCs w:val="32"/>
        </w:rPr>
        <w:t>4</w:t>
      </w:r>
      <w:r>
        <w:rPr>
          <w:rFonts w:eastAsia="仿宋_GB2312"/>
          <w:bCs/>
          <w:sz w:val="32"/>
          <w:szCs w:val="32"/>
        </w:rPr>
        <w:t>部门印发的内财教</w:t>
      </w:r>
      <w:r>
        <w:rPr>
          <w:rFonts w:eastAsia="仿宋_GB2312"/>
          <w:bCs/>
          <w:sz w:val="32"/>
          <w:szCs w:val="32"/>
        </w:rPr>
        <w:t>[2021]1476</w:t>
      </w:r>
      <w:r>
        <w:rPr>
          <w:rFonts w:eastAsia="仿宋_GB2312"/>
          <w:bCs/>
          <w:sz w:val="32"/>
          <w:szCs w:val="32"/>
        </w:rPr>
        <w:t>号文件</w:t>
      </w:r>
      <w:r>
        <w:rPr>
          <w:rFonts w:eastAsia="仿宋_GB2312" w:hint="eastAsia"/>
          <w:bCs/>
          <w:sz w:val="32"/>
          <w:szCs w:val="32"/>
        </w:rPr>
        <w:t>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发展</w:t>
      </w:r>
      <w:r>
        <w:rPr>
          <w:rFonts w:eastAsia="仿宋_GB2312" w:hint="eastAsia"/>
          <w:bCs/>
          <w:sz w:val="32"/>
          <w:szCs w:val="32"/>
        </w:rPr>
        <w:t>和</w:t>
      </w:r>
      <w:r>
        <w:rPr>
          <w:rFonts w:eastAsia="仿宋_GB2312"/>
          <w:bCs/>
          <w:sz w:val="32"/>
          <w:szCs w:val="32"/>
        </w:rPr>
        <w:t>改革委员会</w:t>
      </w:r>
      <w:r>
        <w:rPr>
          <w:rFonts w:eastAsia="仿宋_GB2312"/>
          <w:bCs/>
          <w:sz w:val="32"/>
          <w:szCs w:val="32"/>
        </w:rPr>
        <w:t xml:space="preserve"> </w:t>
      </w:r>
      <w:r>
        <w:rPr>
          <w:rFonts w:eastAsia="仿宋_GB2312"/>
          <w:bCs/>
          <w:sz w:val="32"/>
          <w:szCs w:val="32"/>
        </w:rPr>
        <w:t>教育厅</w:t>
      </w:r>
      <w:r>
        <w:rPr>
          <w:rFonts w:eastAsia="仿宋_GB2312"/>
          <w:bCs/>
          <w:sz w:val="32"/>
          <w:szCs w:val="32"/>
        </w:rPr>
        <w:t xml:space="preserve"> </w:t>
      </w:r>
      <w:r>
        <w:rPr>
          <w:rFonts w:eastAsia="仿宋_GB2312"/>
          <w:bCs/>
          <w:sz w:val="32"/>
          <w:szCs w:val="32"/>
        </w:rPr>
        <w:t>人力资源</w:t>
      </w:r>
      <w:r>
        <w:rPr>
          <w:rFonts w:eastAsia="仿宋_GB2312" w:hint="eastAsia"/>
          <w:bCs/>
          <w:sz w:val="32"/>
          <w:szCs w:val="32"/>
        </w:rPr>
        <w:t>和</w:t>
      </w:r>
      <w:r>
        <w:rPr>
          <w:rFonts w:eastAsia="仿宋_GB2312"/>
          <w:bCs/>
          <w:sz w:val="32"/>
          <w:szCs w:val="32"/>
        </w:rPr>
        <w:t>社会保障厅关于建立中小学校课后服务经费保障机制的通知》（内财教﹝</w:t>
      </w:r>
      <w:r>
        <w:rPr>
          <w:rFonts w:eastAsia="仿宋_GB2312"/>
          <w:bCs/>
          <w:sz w:val="32"/>
          <w:szCs w:val="32"/>
        </w:rPr>
        <w:t>2021</w:t>
      </w:r>
      <w:r>
        <w:rPr>
          <w:rFonts w:eastAsia="仿宋_GB2312"/>
          <w:bCs/>
          <w:sz w:val="32"/>
          <w:szCs w:val="32"/>
        </w:rPr>
        <w:t>﹞</w:t>
      </w:r>
      <w:r>
        <w:rPr>
          <w:rFonts w:eastAsia="仿宋_GB2312"/>
          <w:bCs/>
          <w:sz w:val="32"/>
          <w:szCs w:val="32"/>
        </w:rPr>
        <w:t>1476</w:t>
      </w:r>
      <w:r>
        <w:rPr>
          <w:rFonts w:eastAsia="仿宋_GB2312"/>
          <w:bCs/>
          <w:sz w:val="32"/>
          <w:szCs w:val="32"/>
        </w:rPr>
        <w:t>号）要求，参照《锡林郭勒盟基本公共服务领域盟本级与旗县市（区）共同财政事权和支出责任划分改革实施方案》（锡署办发﹝</w:t>
      </w:r>
      <w:r>
        <w:rPr>
          <w:rFonts w:eastAsia="仿宋_GB2312"/>
          <w:bCs/>
          <w:sz w:val="32"/>
          <w:szCs w:val="32"/>
        </w:rPr>
        <w:t>2020</w:t>
      </w:r>
      <w:r>
        <w:rPr>
          <w:rFonts w:eastAsia="仿宋_GB2312"/>
          <w:bCs/>
          <w:sz w:val="32"/>
          <w:szCs w:val="32"/>
        </w:rPr>
        <w:t>﹞</w:t>
      </w:r>
      <w:r>
        <w:rPr>
          <w:rFonts w:eastAsia="仿宋_GB2312"/>
          <w:bCs/>
          <w:sz w:val="32"/>
          <w:szCs w:val="32"/>
        </w:rPr>
        <w:t>17</w:t>
      </w:r>
      <w:r>
        <w:rPr>
          <w:rFonts w:eastAsia="仿宋_GB2312"/>
          <w:bCs/>
          <w:sz w:val="32"/>
          <w:szCs w:val="32"/>
        </w:rPr>
        <w:t>号）（第一档地区为西乌珠穆沁旗、乌拉盖管理区，比例为盟级</w:t>
      </w:r>
      <w:r>
        <w:rPr>
          <w:rFonts w:eastAsia="仿宋_GB2312"/>
          <w:bCs/>
          <w:sz w:val="32"/>
          <w:szCs w:val="32"/>
        </w:rPr>
        <w:t>30%</w:t>
      </w:r>
      <w:r>
        <w:rPr>
          <w:rFonts w:eastAsia="仿宋_GB2312"/>
          <w:bCs/>
          <w:sz w:val="32"/>
          <w:szCs w:val="32"/>
        </w:rPr>
        <w:t>，旗县</w:t>
      </w:r>
      <w:r>
        <w:rPr>
          <w:rFonts w:eastAsia="仿宋_GB2312"/>
          <w:bCs/>
          <w:sz w:val="32"/>
          <w:szCs w:val="32"/>
        </w:rPr>
        <w:t>70%</w:t>
      </w:r>
      <w:r>
        <w:rPr>
          <w:rFonts w:eastAsia="仿宋_GB2312"/>
          <w:bCs/>
          <w:sz w:val="32"/>
          <w:szCs w:val="32"/>
        </w:rPr>
        <w:t>；第二档地区为锡林浩特市、东乌珠穆沁旗、苏尼特右旗、苏尼特左旗、太仆寺旗，比例为盟级</w:t>
      </w:r>
      <w:r>
        <w:rPr>
          <w:rFonts w:eastAsia="仿宋_GB2312"/>
          <w:bCs/>
          <w:sz w:val="32"/>
          <w:szCs w:val="32"/>
        </w:rPr>
        <w:t>50%</w:t>
      </w:r>
      <w:r>
        <w:rPr>
          <w:rFonts w:eastAsia="仿宋_GB2312"/>
          <w:bCs/>
          <w:sz w:val="32"/>
          <w:szCs w:val="32"/>
        </w:rPr>
        <w:t>，旗县</w:t>
      </w:r>
      <w:r>
        <w:rPr>
          <w:rFonts w:eastAsia="仿宋_GB2312"/>
          <w:bCs/>
          <w:sz w:val="32"/>
          <w:szCs w:val="32"/>
        </w:rPr>
        <w:t>50%</w:t>
      </w:r>
      <w:r>
        <w:rPr>
          <w:rFonts w:eastAsia="仿宋_GB2312"/>
          <w:bCs/>
          <w:sz w:val="32"/>
          <w:szCs w:val="32"/>
        </w:rPr>
        <w:t>；第三档地区为正镶白旗、阿巴嘎旗、镶黄旗、多伦县、正蓝旗，比例为盟级</w:t>
      </w:r>
      <w:r>
        <w:rPr>
          <w:rFonts w:eastAsia="仿宋_GB2312"/>
          <w:bCs/>
          <w:sz w:val="32"/>
          <w:szCs w:val="32"/>
        </w:rPr>
        <w:t>70%</w:t>
      </w:r>
      <w:r>
        <w:rPr>
          <w:rFonts w:eastAsia="仿宋_GB2312"/>
          <w:bCs/>
          <w:sz w:val="32"/>
          <w:szCs w:val="32"/>
        </w:rPr>
        <w:t>，旗县</w:t>
      </w:r>
      <w:r>
        <w:rPr>
          <w:rFonts w:eastAsia="仿宋_GB2312"/>
          <w:bCs/>
          <w:sz w:val="32"/>
          <w:szCs w:val="32"/>
        </w:rPr>
        <w:t>30%</w:t>
      </w:r>
      <w:r>
        <w:rPr>
          <w:rFonts w:eastAsia="仿宋_GB2312"/>
          <w:bCs/>
          <w:sz w:val="32"/>
          <w:szCs w:val="32"/>
        </w:rPr>
        <w:t>），义务教育阶段学校课后服务补助标准为年</w:t>
      </w:r>
      <w:r>
        <w:rPr>
          <w:rFonts w:eastAsia="仿宋_GB2312"/>
          <w:bCs/>
          <w:sz w:val="32"/>
          <w:szCs w:val="32"/>
        </w:rPr>
        <w:lastRenderedPageBreak/>
        <w:t>生均</w:t>
      </w:r>
      <w:r>
        <w:rPr>
          <w:rFonts w:eastAsia="仿宋_GB2312"/>
          <w:bCs/>
          <w:sz w:val="32"/>
          <w:szCs w:val="32"/>
        </w:rPr>
        <w:t>342</w:t>
      </w:r>
      <w:r>
        <w:rPr>
          <w:rFonts w:eastAsia="仿宋_GB2312"/>
          <w:bCs/>
          <w:sz w:val="32"/>
          <w:szCs w:val="32"/>
        </w:rPr>
        <w:t>元（</w:t>
      </w:r>
      <w:r>
        <w:rPr>
          <w:rFonts w:eastAsia="仿宋_GB2312"/>
          <w:bCs/>
          <w:sz w:val="32"/>
          <w:szCs w:val="32"/>
        </w:rPr>
        <w:t>570</w:t>
      </w:r>
      <w:r>
        <w:rPr>
          <w:rFonts w:eastAsia="仿宋_GB2312"/>
          <w:bCs/>
          <w:sz w:val="32"/>
          <w:szCs w:val="32"/>
        </w:rPr>
        <w:t>元</w:t>
      </w:r>
      <w:r>
        <w:rPr>
          <w:rFonts w:eastAsia="仿宋_GB2312"/>
          <w:bCs/>
          <w:sz w:val="32"/>
          <w:szCs w:val="32"/>
        </w:rPr>
        <w:t>*60%=342</w:t>
      </w:r>
      <w:r>
        <w:rPr>
          <w:rFonts w:eastAsia="仿宋_GB2312"/>
          <w:bCs/>
          <w:sz w:val="32"/>
          <w:szCs w:val="32"/>
        </w:rPr>
        <w:t>元），其中自治区补助</w:t>
      </w:r>
      <w:r>
        <w:rPr>
          <w:rFonts w:eastAsia="仿宋_GB2312"/>
          <w:bCs/>
          <w:sz w:val="32"/>
          <w:szCs w:val="32"/>
        </w:rPr>
        <w:t>171</w:t>
      </w:r>
      <w:r>
        <w:rPr>
          <w:rFonts w:eastAsia="仿宋_GB2312"/>
          <w:bCs/>
          <w:sz w:val="32"/>
          <w:szCs w:val="32"/>
        </w:rPr>
        <w:t>元，盟旗级按照比例共承担</w:t>
      </w:r>
      <w:r>
        <w:rPr>
          <w:rFonts w:eastAsia="仿宋_GB2312"/>
          <w:bCs/>
          <w:sz w:val="32"/>
          <w:szCs w:val="32"/>
        </w:rPr>
        <w:t>171</w:t>
      </w:r>
      <w:r>
        <w:rPr>
          <w:rFonts w:eastAsia="仿宋_GB2312"/>
          <w:bCs/>
          <w:sz w:val="32"/>
          <w:szCs w:val="32"/>
        </w:rPr>
        <w:t>元。全盟预计义务教育阶段学生</w:t>
      </w:r>
      <w:r>
        <w:rPr>
          <w:rFonts w:eastAsia="仿宋_GB2312"/>
          <w:bCs/>
          <w:sz w:val="32"/>
          <w:szCs w:val="32"/>
        </w:rPr>
        <w:t>88204</w:t>
      </w:r>
      <w:r>
        <w:rPr>
          <w:rFonts w:eastAsia="仿宋_GB2312"/>
          <w:bCs/>
          <w:sz w:val="32"/>
          <w:szCs w:val="32"/>
        </w:rPr>
        <w:t>人，盟级承担资金</w:t>
      </w:r>
      <w:r>
        <w:rPr>
          <w:rFonts w:eastAsia="仿宋_GB2312"/>
          <w:bCs/>
          <w:sz w:val="32"/>
          <w:szCs w:val="32"/>
        </w:rPr>
        <w:t>819</w:t>
      </w:r>
      <w:r>
        <w:rPr>
          <w:rFonts w:eastAsia="仿宋_GB2312"/>
          <w:bCs/>
          <w:sz w:val="32"/>
          <w:szCs w:val="32"/>
        </w:rPr>
        <w:t>万元，需旗县配套</w:t>
      </w:r>
      <w:r>
        <w:rPr>
          <w:rFonts w:eastAsia="仿宋_GB2312"/>
          <w:bCs/>
          <w:sz w:val="32"/>
          <w:szCs w:val="32"/>
        </w:rPr>
        <w:t>690</w:t>
      </w:r>
      <w:r>
        <w:rPr>
          <w:rFonts w:eastAsia="仿宋_GB2312"/>
          <w:bCs/>
          <w:sz w:val="32"/>
          <w:szCs w:val="32"/>
        </w:rPr>
        <w:t>万元。（分配盟蒙古族中学</w:t>
      </w:r>
      <w:r>
        <w:rPr>
          <w:rFonts w:eastAsia="仿宋_GB2312"/>
          <w:bCs/>
          <w:sz w:val="32"/>
          <w:szCs w:val="32"/>
        </w:rPr>
        <w:t>9</w:t>
      </w:r>
      <w:r>
        <w:rPr>
          <w:rFonts w:eastAsia="仿宋_GB2312"/>
          <w:bCs/>
          <w:sz w:val="32"/>
          <w:szCs w:val="32"/>
        </w:rPr>
        <w:t>万元、盟第二中学</w:t>
      </w:r>
      <w:r>
        <w:rPr>
          <w:rFonts w:eastAsia="仿宋_GB2312"/>
          <w:bCs/>
          <w:sz w:val="32"/>
          <w:szCs w:val="32"/>
        </w:rPr>
        <w:t>11</w:t>
      </w:r>
      <w:r>
        <w:rPr>
          <w:rFonts w:eastAsia="仿宋_GB2312"/>
          <w:bCs/>
          <w:sz w:val="32"/>
          <w:szCs w:val="32"/>
        </w:rPr>
        <w:t>万元、职业学院</w:t>
      </w:r>
      <w:r>
        <w:rPr>
          <w:rFonts w:eastAsia="仿宋_GB2312"/>
          <w:bCs/>
          <w:sz w:val="32"/>
          <w:szCs w:val="32"/>
        </w:rPr>
        <w:t>2</w:t>
      </w:r>
      <w:r>
        <w:rPr>
          <w:rFonts w:eastAsia="仿宋_GB2312"/>
          <w:bCs/>
          <w:sz w:val="32"/>
          <w:szCs w:val="32"/>
        </w:rPr>
        <w:t>万元、代编</w:t>
      </w:r>
      <w:r>
        <w:rPr>
          <w:rFonts w:eastAsia="仿宋_GB2312"/>
          <w:bCs/>
          <w:sz w:val="32"/>
          <w:szCs w:val="32"/>
        </w:rPr>
        <w:t>11</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11</w:t>
      </w:r>
      <w:r>
        <w:rPr>
          <w:rFonts w:eastAsia="仿宋_GB2312" w:hint="eastAsia"/>
          <w:bCs/>
          <w:sz w:val="32"/>
          <w:szCs w:val="32"/>
        </w:rPr>
        <w:t>万</w:t>
      </w:r>
      <w:r>
        <w:rPr>
          <w:rFonts w:eastAsia="仿宋_GB2312"/>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w:t>
      </w:r>
      <w:r>
        <w:rPr>
          <w:rFonts w:eastAsia="仿宋_GB2312"/>
          <w:bCs/>
          <w:sz w:val="32"/>
          <w:szCs w:val="32"/>
        </w:rPr>
        <w:t>）国家通用语言文字教育教学资金（教学常规培训）</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2023</w:t>
      </w:r>
      <w:r>
        <w:rPr>
          <w:rFonts w:eastAsia="仿宋_GB2312"/>
          <w:bCs/>
          <w:sz w:val="32"/>
          <w:szCs w:val="32"/>
        </w:rPr>
        <w:t>本年度追加预算分配至我单位教学常规培训经费</w:t>
      </w:r>
      <w:r>
        <w:rPr>
          <w:rFonts w:eastAsia="仿宋_GB2312"/>
          <w:bCs/>
          <w:sz w:val="32"/>
          <w:szCs w:val="32"/>
        </w:rPr>
        <w:t>145</w:t>
      </w:r>
      <w:r>
        <w:rPr>
          <w:rFonts w:eastAsia="仿宋_GB2312"/>
          <w:bCs/>
          <w:sz w:val="32"/>
          <w:szCs w:val="32"/>
        </w:rPr>
        <w:t>万元</w:t>
      </w:r>
      <w:r>
        <w:rPr>
          <w:rFonts w:eastAsia="仿宋_GB2312" w:hint="eastAsia"/>
          <w:bCs/>
          <w:sz w:val="32"/>
          <w:szCs w:val="32"/>
        </w:rPr>
        <w:t>，结转至</w:t>
      </w:r>
      <w:r>
        <w:rPr>
          <w:rFonts w:eastAsia="仿宋_GB2312" w:hint="eastAsia"/>
          <w:bCs/>
          <w:sz w:val="32"/>
          <w:szCs w:val="32"/>
        </w:rPr>
        <w:t>2024</w:t>
      </w:r>
      <w:r>
        <w:rPr>
          <w:rFonts w:eastAsia="仿宋_GB2312" w:hint="eastAsia"/>
          <w:bCs/>
          <w:sz w:val="32"/>
          <w:szCs w:val="32"/>
        </w:rPr>
        <w:t>年支付使用。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w:t>
      </w:r>
      <w:r>
        <w:rPr>
          <w:rFonts w:eastAsia="仿宋_GB2312" w:hint="eastAsia"/>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w:t>
      </w:r>
      <w:r>
        <w:rPr>
          <w:rFonts w:eastAsia="仿宋_GB2312" w:hint="eastAsia"/>
          <w:bCs/>
          <w:sz w:val="32"/>
          <w:szCs w:val="32"/>
        </w:rPr>
        <w:t>675</w:t>
      </w:r>
      <w:r>
        <w:rPr>
          <w:rFonts w:eastAsia="仿宋_GB2312" w:hint="eastAsia"/>
          <w:bCs/>
          <w:sz w:val="32"/>
          <w:szCs w:val="32"/>
        </w:rPr>
        <w:t>名教师常规教学培训经费，所需经费</w:t>
      </w:r>
      <w:r>
        <w:rPr>
          <w:rFonts w:eastAsia="仿宋_GB2312" w:hint="eastAsia"/>
          <w:bCs/>
          <w:sz w:val="32"/>
          <w:szCs w:val="32"/>
        </w:rPr>
        <w:t>145</w:t>
      </w:r>
      <w:r>
        <w:rPr>
          <w:rFonts w:eastAsia="仿宋_GB2312" w:hint="eastAsia"/>
          <w:bCs/>
          <w:sz w:val="32"/>
          <w:szCs w:val="32"/>
        </w:rPr>
        <w:t>万元，覆盖</w:t>
      </w:r>
      <w:r>
        <w:rPr>
          <w:rFonts w:eastAsia="仿宋_GB2312" w:hint="eastAsia"/>
          <w:bCs/>
          <w:sz w:val="32"/>
          <w:szCs w:val="32"/>
        </w:rPr>
        <w:t>6</w:t>
      </w:r>
      <w:r>
        <w:rPr>
          <w:rFonts w:eastAsia="仿宋_GB2312" w:hint="eastAsia"/>
          <w:bCs/>
          <w:sz w:val="32"/>
          <w:szCs w:val="32"/>
        </w:rPr>
        <w:t>学科，寒假完成</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w:t>
      </w:r>
      <w:r>
        <w:rPr>
          <w:rFonts w:eastAsia="仿宋_GB2312" w:hint="eastAsia"/>
          <w:bCs/>
          <w:sz w:val="32"/>
          <w:szCs w:val="32"/>
        </w:rPr>
        <w:t>4</w:t>
      </w:r>
      <w:r>
        <w:rPr>
          <w:rFonts w:eastAsia="仿宋_GB2312"/>
          <w:bCs/>
          <w:sz w:val="32"/>
          <w:szCs w:val="32"/>
        </w:rPr>
        <w:t>年该项目预算</w:t>
      </w:r>
      <w:r>
        <w:rPr>
          <w:rFonts w:eastAsia="仿宋_GB2312" w:hint="eastAsia"/>
          <w:bCs/>
          <w:sz w:val="32"/>
          <w:szCs w:val="32"/>
        </w:rPr>
        <w:t>145</w:t>
      </w:r>
      <w:r>
        <w:rPr>
          <w:rFonts w:eastAsia="仿宋_GB2312" w:hint="eastAsia"/>
          <w:bCs/>
          <w:sz w:val="32"/>
          <w:szCs w:val="32"/>
        </w:rPr>
        <w:t>万</w:t>
      </w:r>
      <w:r>
        <w:rPr>
          <w:rFonts w:eastAsia="仿宋_GB2312"/>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w:t>
      </w:r>
      <w:r>
        <w:rPr>
          <w:rFonts w:eastAsia="仿宋_GB2312"/>
          <w:bCs/>
          <w:sz w:val="32"/>
          <w:szCs w:val="32"/>
        </w:rPr>
        <w:t>）</w:t>
      </w:r>
      <w:r>
        <w:rPr>
          <w:rFonts w:eastAsia="仿宋_GB2312"/>
          <w:bCs/>
          <w:sz w:val="32"/>
          <w:szCs w:val="32"/>
        </w:rPr>
        <w:t>2023</w:t>
      </w:r>
      <w:r>
        <w:rPr>
          <w:rFonts w:eastAsia="仿宋_GB2312"/>
          <w:bCs/>
          <w:sz w:val="32"/>
          <w:szCs w:val="32"/>
        </w:rPr>
        <w:t>盟级职称评审费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年安排</w:t>
      </w:r>
      <w:r>
        <w:rPr>
          <w:rFonts w:eastAsia="仿宋_GB2312"/>
          <w:bCs/>
          <w:sz w:val="32"/>
          <w:szCs w:val="32"/>
        </w:rPr>
        <w:t>用于开展职称评审专项活动经费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内人发﹝</w:t>
      </w:r>
      <w:r>
        <w:rPr>
          <w:rFonts w:eastAsia="仿宋_GB2312"/>
          <w:bCs/>
          <w:sz w:val="32"/>
          <w:szCs w:val="32"/>
        </w:rPr>
        <w:t>2001</w:t>
      </w:r>
      <w:r>
        <w:rPr>
          <w:rFonts w:eastAsia="仿宋_GB2312"/>
          <w:bCs/>
          <w:sz w:val="32"/>
          <w:szCs w:val="32"/>
        </w:rPr>
        <w:t>﹞</w:t>
      </w:r>
      <w:r>
        <w:rPr>
          <w:rFonts w:eastAsia="仿宋_GB2312"/>
          <w:bCs/>
          <w:sz w:val="32"/>
          <w:szCs w:val="32"/>
        </w:rPr>
        <w:t>124</w:t>
      </w:r>
      <w:r>
        <w:rPr>
          <w:rFonts w:eastAsia="仿宋_GB2312"/>
          <w:bCs/>
          <w:sz w:val="32"/>
          <w:szCs w:val="32"/>
        </w:rPr>
        <w:t>号，《关于调整专业技术资格评审与证书收费及支出的通知》</w:t>
      </w:r>
      <w:r>
        <w:rPr>
          <w:rFonts w:eastAsia="仿宋_GB2312"/>
          <w:bCs/>
          <w:sz w:val="32"/>
          <w:szCs w:val="32"/>
        </w:rPr>
        <w:t>2.</w:t>
      </w:r>
      <w:r>
        <w:rPr>
          <w:rFonts w:eastAsia="仿宋_GB2312"/>
          <w:bCs/>
          <w:sz w:val="32"/>
          <w:szCs w:val="32"/>
        </w:rPr>
        <w:t>中办发﹝</w:t>
      </w:r>
      <w:r>
        <w:rPr>
          <w:rFonts w:eastAsia="仿宋_GB2312"/>
          <w:bCs/>
          <w:sz w:val="32"/>
          <w:szCs w:val="32"/>
        </w:rPr>
        <w:t>2016</w:t>
      </w:r>
      <w:r>
        <w:rPr>
          <w:rFonts w:eastAsia="仿宋_GB2312"/>
          <w:bCs/>
          <w:sz w:val="32"/>
          <w:szCs w:val="32"/>
        </w:rPr>
        <w:t>﹞</w:t>
      </w:r>
      <w:r>
        <w:rPr>
          <w:rFonts w:eastAsia="仿宋_GB2312"/>
          <w:bCs/>
          <w:sz w:val="32"/>
          <w:szCs w:val="32"/>
        </w:rPr>
        <w:t>77</w:t>
      </w:r>
      <w:r>
        <w:rPr>
          <w:rFonts w:eastAsia="仿宋_GB2312"/>
          <w:bCs/>
          <w:sz w:val="32"/>
          <w:szCs w:val="32"/>
        </w:rPr>
        <w:t>号，《关于深化职称制度改革的意见》</w:t>
      </w:r>
      <w:r>
        <w:rPr>
          <w:rFonts w:eastAsia="仿宋_GB2312"/>
          <w:bCs/>
          <w:sz w:val="32"/>
          <w:szCs w:val="32"/>
        </w:rPr>
        <w:t>3.</w:t>
      </w:r>
      <w:r>
        <w:rPr>
          <w:rFonts w:eastAsia="仿宋_GB2312"/>
          <w:bCs/>
          <w:sz w:val="32"/>
          <w:szCs w:val="32"/>
        </w:rPr>
        <w:t>中发﹝</w:t>
      </w:r>
      <w:r>
        <w:rPr>
          <w:rFonts w:eastAsia="仿宋_GB2312"/>
          <w:bCs/>
          <w:sz w:val="32"/>
          <w:szCs w:val="32"/>
        </w:rPr>
        <w:t>2016</w:t>
      </w:r>
      <w:r>
        <w:rPr>
          <w:rFonts w:eastAsia="仿宋_GB2312"/>
          <w:bCs/>
          <w:sz w:val="32"/>
          <w:szCs w:val="32"/>
        </w:rPr>
        <w:t>﹞</w:t>
      </w:r>
      <w:r>
        <w:rPr>
          <w:rFonts w:eastAsia="仿宋_GB2312"/>
          <w:bCs/>
          <w:sz w:val="32"/>
          <w:szCs w:val="32"/>
        </w:rPr>
        <w:t>9</w:t>
      </w:r>
      <w:r>
        <w:rPr>
          <w:rFonts w:eastAsia="仿宋_GB2312"/>
          <w:bCs/>
          <w:sz w:val="32"/>
          <w:szCs w:val="32"/>
        </w:rPr>
        <w:t>号，《关于深化人才发展体制机制改革的意见》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中级评审收费标准</w:t>
      </w:r>
      <w:r>
        <w:rPr>
          <w:rFonts w:eastAsia="仿宋_GB2312" w:hint="eastAsia"/>
          <w:bCs/>
          <w:sz w:val="32"/>
          <w:szCs w:val="32"/>
        </w:rPr>
        <w:t>150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人；初级评审收费标准</w:t>
      </w:r>
      <w:r>
        <w:rPr>
          <w:rFonts w:eastAsia="仿宋_GB2312" w:hint="eastAsia"/>
          <w:bCs/>
          <w:sz w:val="32"/>
          <w:szCs w:val="32"/>
        </w:rPr>
        <w:t>100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0.02</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四</w:t>
      </w:r>
      <w:r>
        <w:rPr>
          <w:rFonts w:eastAsia="仿宋_GB2312"/>
          <w:bCs/>
          <w:sz w:val="32"/>
          <w:szCs w:val="32"/>
        </w:rPr>
        <w:t>）自治区现代教育质量提升计划资金</w:t>
      </w:r>
      <w:r>
        <w:rPr>
          <w:rFonts w:eastAsia="仿宋_GB2312"/>
          <w:bCs/>
          <w:sz w:val="32"/>
          <w:szCs w:val="32"/>
        </w:rPr>
        <w:t>2023</w:t>
      </w:r>
      <w:r>
        <w:rPr>
          <w:rFonts w:eastAsia="仿宋_GB2312"/>
          <w:bCs/>
          <w:sz w:val="32"/>
          <w:szCs w:val="32"/>
        </w:rPr>
        <w:t>年（内财教﹝</w:t>
      </w:r>
      <w:r>
        <w:rPr>
          <w:rFonts w:eastAsia="仿宋_GB2312"/>
          <w:bCs/>
          <w:sz w:val="32"/>
          <w:szCs w:val="32"/>
        </w:rPr>
        <w:t>2022</w:t>
      </w:r>
      <w:r>
        <w:rPr>
          <w:rFonts w:eastAsia="仿宋_GB2312"/>
          <w:bCs/>
          <w:sz w:val="32"/>
          <w:szCs w:val="32"/>
        </w:rPr>
        <w:t>﹞</w:t>
      </w:r>
      <w:r>
        <w:rPr>
          <w:rFonts w:eastAsia="仿宋_GB2312"/>
          <w:bCs/>
          <w:sz w:val="32"/>
          <w:szCs w:val="32"/>
        </w:rPr>
        <w:t>1669</w:t>
      </w:r>
      <w:r>
        <w:rPr>
          <w:rFonts w:eastAsia="仿宋_GB2312"/>
          <w:bCs/>
          <w:sz w:val="32"/>
          <w:szCs w:val="32"/>
        </w:rPr>
        <w:t>号）</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2023</w:t>
      </w:r>
      <w:r>
        <w:rPr>
          <w:rFonts w:eastAsia="仿宋_GB2312" w:hint="eastAsia"/>
          <w:bCs/>
          <w:sz w:val="32"/>
          <w:szCs w:val="32"/>
        </w:rPr>
        <w:t>年现代教育质量提升计划资金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开展校长跟岗、教学管理人员、骨干教师、专业建设、德育管理等系列培训，组织听评课诊断、教师能力和班主任大赛指导等活动，开展学校治理、教务教学、专业建设、德育管理专家调研</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落实生均拨款奖补</w:t>
      </w:r>
      <w:r>
        <w:rPr>
          <w:rFonts w:eastAsia="仿宋_GB2312" w:hint="eastAsia"/>
          <w:bCs/>
          <w:sz w:val="32"/>
          <w:szCs w:val="32"/>
        </w:rPr>
        <w:t>30</w:t>
      </w:r>
      <w:r>
        <w:rPr>
          <w:rFonts w:eastAsia="仿宋_GB2312" w:hint="eastAsia"/>
          <w:bCs/>
          <w:sz w:val="32"/>
          <w:szCs w:val="32"/>
        </w:rPr>
        <w:t>万元、职普招生奖补</w:t>
      </w:r>
      <w:r>
        <w:rPr>
          <w:rFonts w:eastAsia="仿宋_GB2312" w:hint="eastAsia"/>
          <w:bCs/>
          <w:sz w:val="32"/>
          <w:szCs w:val="32"/>
        </w:rPr>
        <w:t>90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120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五</w:t>
      </w:r>
      <w:r>
        <w:rPr>
          <w:rFonts w:eastAsia="仿宋_GB2312"/>
          <w:bCs/>
          <w:sz w:val="32"/>
          <w:szCs w:val="32"/>
        </w:rPr>
        <w:t>）盟本级体育艺术体育卫生美育和劳动教育专项经费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举办全盟第十六届中小学生艺术展演、举办全盟第二十一届中学生运动会暨第九届中小学生中华优秀传统文化体育项目活动资金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《内蒙古自治区党委、自治区人民政府关于全面加强和改进新时代学校体育、美育和劳动教育工作的若干措施》（内党发〔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号）、《内蒙古自治区初中学业水平考试体育与健康评价实施方案》</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举办全盟毽球比赛</w:t>
      </w:r>
      <w:r>
        <w:rPr>
          <w:rFonts w:eastAsia="仿宋_GB2312" w:hint="eastAsia"/>
          <w:bCs/>
          <w:sz w:val="32"/>
          <w:szCs w:val="32"/>
        </w:rPr>
        <w:t>5</w:t>
      </w:r>
      <w:r>
        <w:rPr>
          <w:rFonts w:eastAsia="仿宋_GB2312" w:hint="eastAsia"/>
          <w:bCs/>
          <w:sz w:val="32"/>
          <w:szCs w:val="32"/>
        </w:rPr>
        <w:t>万元，参加自治区冰雪项目经费</w:t>
      </w:r>
      <w:r>
        <w:rPr>
          <w:rFonts w:eastAsia="仿宋_GB2312" w:hint="eastAsia"/>
          <w:bCs/>
          <w:sz w:val="32"/>
          <w:szCs w:val="32"/>
        </w:rPr>
        <w:t>5</w:t>
      </w:r>
      <w:r>
        <w:rPr>
          <w:rFonts w:eastAsia="仿宋_GB2312" w:hint="eastAsia"/>
          <w:bCs/>
          <w:sz w:val="32"/>
          <w:szCs w:val="32"/>
        </w:rPr>
        <w:t>万元，</w:t>
      </w:r>
      <w:r>
        <w:rPr>
          <w:rFonts w:eastAsia="仿宋_GB2312" w:hint="eastAsia"/>
          <w:bCs/>
          <w:sz w:val="32"/>
          <w:szCs w:val="32"/>
        </w:rPr>
        <w:t>2023</w:t>
      </w:r>
      <w:r>
        <w:rPr>
          <w:rFonts w:eastAsia="仿宋_GB2312" w:hint="eastAsia"/>
          <w:bCs/>
          <w:sz w:val="32"/>
          <w:szCs w:val="32"/>
        </w:rPr>
        <w:t>年“盟长杯”和“主席杯”校园足球联赛小学、初中、高中组比赛经费</w:t>
      </w:r>
      <w:r>
        <w:rPr>
          <w:rFonts w:eastAsia="仿宋_GB2312" w:hint="eastAsia"/>
          <w:bCs/>
          <w:sz w:val="32"/>
          <w:szCs w:val="32"/>
        </w:rPr>
        <w:t>82</w:t>
      </w:r>
      <w:r>
        <w:rPr>
          <w:rFonts w:eastAsia="仿宋_GB2312" w:hint="eastAsia"/>
          <w:bCs/>
          <w:sz w:val="32"/>
          <w:szCs w:val="32"/>
        </w:rPr>
        <w:t>万元，</w:t>
      </w:r>
      <w:r>
        <w:rPr>
          <w:rFonts w:eastAsia="仿宋_GB2312" w:hint="eastAsia"/>
          <w:bCs/>
          <w:sz w:val="32"/>
          <w:szCs w:val="32"/>
        </w:rPr>
        <w:t>2023</w:t>
      </w:r>
      <w:r>
        <w:rPr>
          <w:rFonts w:eastAsia="仿宋_GB2312" w:hint="eastAsia"/>
          <w:bCs/>
          <w:sz w:val="32"/>
          <w:szCs w:val="32"/>
        </w:rPr>
        <w:t>年全盟中小学生、教师线上合唱比赛</w:t>
      </w:r>
      <w:r>
        <w:rPr>
          <w:rFonts w:eastAsia="仿宋_GB2312" w:hint="eastAsia"/>
          <w:bCs/>
          <w:sz w:val="32"/>
          <w:szCs w:val="32"/>
        </w:rPr>
        <w:t>4</w:t>
      </w:r>
      <w:r>
        <w:rPr>
          <w:rFonts w:eastAsia="仿宋_GB2312" w:hint="eastAsia"/>
          <w:bCs/>
          <w:sz w:val="32"/>
          <w:szCs w:val="32"/>
        </w:rPr>
        <w:t>万元，全盟初中生体育升学考试改革工作经费</w:t>
      </w:r>
      <w:r>
        <w:rPr>
          <w:rFonts w:eastAsia="仿宋_GB2312" w:hint="eastAsia"/>
          <w:bCs/>
          <w:sz w:val="32"/>
          <w:szCs w:val="32"/>
        </w:rPr>
        <w:t>10</w:t>
      </w:r>
      <w:r>
        <w:rPr>
          <w:rFonts w:eastAsia="仿宋_GB2312" w:hint="eastAsia"/>
          <w:bCs/>
          <w:sz w:val="32"/>
          <w:szCs w:val="32"/>
        </w:rPr>
        <w:t>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8.03</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六</w:t>
      </w:r>
      <w:r>
        <w:rPr>
          <w:rFonts w:eastAsia="仿宋_GB2312"/>
          <w:bCs/>
          <w:sz w:val="32"/>
          <w:szCs w:val="32"/>
        </w:rPr>
        <w:t>）国家通用语言文字教育教学资金（送教下乡）</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组建</w:t>
      </w:r>
      <w:r>
        <w:rPr>
          <w:rFonts w:eastAsia="仿宋_GB2312" w:hint="eastAsia"/>
          <w:bCs/>
          <w:sz w:val="32"/>
          <w:szCs w:val="32"/>
        </w:rPr>
        <w:t>635</w:t>
      </w:r>
      <w:r>
        <w:rPr>
          <w:rFonts w:eastAsia="仿宋_GB2312" w:hint="eastAsia"/>
          <w:bCs/>
          <w:sz w:val="32"/>
          <w:szCs w:val="32"/>
        </w:rPr>
        <w:t>名专家团队送教下乡活动经费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组建</w:t>
      </w:r>
      <w:r>
        <w:rPr>
          <w:rFonts w:eastAsia="仿宋_GB2312" w:hint="eastAsia"/>
          <w:bCs/>
          <w:sz w:val="32"/>
          <w:szCs w:val="32"/>
        </w:rPr>
        <w:t>35</w:t>
      </w:r>
      <w:r>
        <w:rPr>
          <w:rFonts w:eastAsia="仿宋_GB2312" w:hint="eastAsia"/>
          <w:bCs/>
          <w:sz w:val="32"/>
          <w:szCs w:val="32"/>
        </w:rPr>
        <w:t>名专家团队送教下乡活动经费，需要经费</w:t>
      </w:r>
      <w:r>
        <w:rPr>
          <w:rFonts w:eastAsia="仿宋_GB2312" w:hint="eastAsia"/>
          <w:bCs/>
          <w:sz w:val="32"/>
          <w:szCs w:val="32"/>
        </w:rPr>
        <w:t>60.13</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60.13</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w:t>
      </w:r>
      <w:r>
        <w:rPr>
          <w:rFonts w:eastAsia="仿宋_GB2312" w:hint="eastAsia"/>
          <w:bCs/>
          <w:sz w:val="32"/>
          <w:szCs w:val="32"/>
        </w:rPr>
        <w:t>七</w:t>
      </w:r>
      <w:r>
        <w:rPr>
          <w:rFonts w:eastAsia="仿宋_GB2312"/>
          <w:bCs/>
          <w:sz w:val="32"/>
          <w:szCs w:val="32"/>
        </w:rPr>
        <w:t>）自治区级校园足球试点专项</w:t>
      </w:r>
      <w:r>
        <w:rPr>
          <w:rFonts w:eastAsia="仿宋_GB2312"/>
          <w:bCs/>
          <w:sz w:val="32"/>
          <w:szCs w:val="32"/>
        </w:rPr>
        <w:t>2023</w:t>
      </w:r>
      <w:r>
        <w:rPr>
          <w:rFonts w:eastAsia="仿宋_GB2312"/>
          <w:bCs/>
          <w:sz w:val="32"/>
          <w:szCs w:val="32"/>
        </w:rPr>
        <w:t>年（内财教﹝</w:t>
      </w:r>
      <w:r>
        <w:rPr>
          <w:rFonts w:eastAsia="仿宋_GB2312"/>
          <w:bCs/>
          <w:sz w:val="32"/>
          <w:szCs w:val="32"/>
        </w:rPr>
        <w:t>2022</w:t>
      </w:r>
      <w:r>
        <w:rPr>
          <w:rFonts w:eastAsia="仿宋_GB2312"/>
          <w:bCs/>
          <w:sz w:val="32"/>
          <w:szCs w:val="32"/>
        </w:rPr>
        <w:t>﹞</w:t>
      </w:r>
      <w:r>
        <w:rPr>
          <w:rFonts w:eastAsia="仿宋_GB2312"/>
          <w:bCs/>
          <w:sz w:val="32"/>
          <w:szCs w:val="32"/>
        </w:rPr>
        <w:t>1826</w:t>
      </w:r>
      <w:r>
        <w:rPr>
          <w:rFonts w:eastAsia="仿宋_GB2312"/>
          <w:bCs/>
          <w:sz w:val="32"/>
          <w:szCs w:val="32"/>
        </w:rPr>
        <w:t>号）</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此专项用于足球人才培养体系建设项目，包括我盟校园足球精英队参加自治区比赛参赛费用和校园足球精英队北海冬训费用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2023</w:t>
      </w:r>
      <w:r>
        <w:rPr>
          <w:rFonts w:eastAsia="仿宋_GB2312"/>
          <w:bCs/>
          <w:sz w:val="32"/>
          <w:szCs w:val="32"/>
        </w:rPr>
        <w:t>年校园足球试点专项资金预算的通知》（内财教﹝</w:t>
      </w:r>
      <w:r>
        <w:rPr>
          <w:rFonts w:eastAsia="仿宋_GB2312"/>
          <w:bCs/>
          <w:sz w:val="32"/>
          <w:szCs w:val="32"/>
        </w:rPr>
        <w:t>2022</w:t>
      </w:r>
      <w:r>
        <w:rPr>
          <w:rFonts w:eastAsia="仿宋_GB2312"/>
          <w:bCs/>
          <w:sz w:val="32"/>
          <w:szCs w:val="32"/>
        </w:rPr>
        <w:t>﹞</w:t>
      </w:r>
      <w:r>
        <w:rPr>
          <w:rFonts w:eastAsia="仿宋_GB2312"/>
          <w:bCs/>
          <w:sz w:val="32"/>
          <w:szCs w:val="32"/>
        </w:rPr>
        <w:t>1826</w:t>
      </w:r>
      <w:r>
        <w:rPr>
          <w:rFonts w:eastAsia="仿宋_GB2312"/>
          <w:bCs/>
          <w:sz w:val="32"/>
          <w:szCs w:val="32"/>
        </w:rPr>
        <w:t>号）、《锡林郭勒盟教育局关于申请下达</w:t>
      </w:r>
      <w:r>
        <w:rPr>
          <w:rFonts w:eastAsia="仿宋_GB2312"/>
          <w:bCs/>
          <w:sz w:val="32"/>
          <w:szCs w:val="32"/>
        </w:rPr>
        <w:t>2023</w:t>
      </w:r>
      <w:r>
        <w:rPr>
          <w:rFonts w:eastAsia="仿宋_GB2312"/>
          <w:bCs/>
          <w:sz w:val="32"/>
          <w:szCs w:val="32"/>
        </w:rPr>
        <w:t>年上级教育专项资金的函》（锡教函字﹝</w:t>
      </w:r>
      <w:r>
        <w:rPr>
          <w:rFonts w:eastAsia="仿宋_GB2312"/>
          <w:bCs/>
          <w:sz w:val="32"/>
          <w:szCs w:val="32"/>
        </w:rPr>
        <w:t>2023</w:t>
      </w:r>
      <w:r>
        <w:rPr>
          <w:rFonts w:eastAsia="仿宋_GB2312"/>
          <w:bCs/>
          <w:sz w:val="32"/>
          <w:szCs w:val="32"/>
        </w:rPr>
        <w:t>﹞</w:t>
      </w:r>
      <w:r>
        <w:rPr>
          <w:rFonts w:eastAsia="仿宋_GB2312"/>
          <w:bCs/>
          <w:sz w:val="32"/>
          <w:szCs w:val="32"/>
        </w:rPr>
        <w:t>22</w:t>
      </w:r>
      <w:r>
        <w:rPr>
          <w:rFonts w:eastAsia="仿宋_GB2312"/>
          <w:bCs/>
          <w:sz w:val="32"/>
          <w:szCs w:val="32"/>
        </w:rPr>
        <w:t>号）和《锡林郭勒盟财政局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年校园足球试点专项资金预算的通知》（锡财教﹝</w:t>
      </w:r>
      <w:r>
        <w:rPr>
          <w:rFonts w:eastAsia="仿宋_GB2312"/>
          <w:bCs/>
          <w:sz w:val="32"/>
          <w:szCs w:val="32"/>
        </w:rPr>
        <w:t>2023</w:t>
      </w:r>
      <w:r>
        <w:rPr>
          <w:rFonts w:eastAsia="仿宋_GB2312"/>
          <w:bCs/>
          <w:sz w:val="32"/>
          <w:szCs w:val="32"/>
        </w:rPr>
        <w:t>﹞</w:t>
      </w:r>
      <w:r>
        <w:rPr>
          <w:rFonts w:eastAsia="仿宋_GB2312"/>
          <w:bCs/>
          <w:sz w:val="32"/>
          <w:szCs w:val="32"/>
        </w:rPr>
        <w:t>165</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我盟校园足球精英队参加自治区比赛参赛费用和校园足球精英队北海冬训费用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32.02</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八</w:t>
      </w:r>
      <w:r>
        <w:rPr>
          <w:rFonts w:eastAsia="仿宋_GB2312"/>
          <w:bCs/>
          <w:sz w:val="32"/>
          <w:szCs w:val="32"/>
        </w:rPr>
        <w:t>）统编教材推进工作经费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进一步做好全盟原民族语言授课学校统编教材推行使用及国通语规范化评估检查、达标校、示范校创建等工作。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《全盟民族语言授课学校推行使用三科统编教材和全面加强国家通用语言文字教育教学工作实施》（锡党办发〔</w:t>
      </w:r>
      <w:r>
        <w:rPr>
          <w:rFonts w:eastAsia="仿宋_GB2312"/>
          <w:bCs/>
          <w:sz w:val="32"/>
          <w:szCs w:val="32"/>
        </w:rPr>
        <w:t>2021</w:t>
      </w:r>
      <w:r>
        <w:rPr>
          <w:rFonts w:eastAsia="仿宋_GB2312"/>
          <w:bCs/>
          <w:sz w:val="32"/>
          <w:szCs w:val="32"/>
        </w:rPr>
        <w:t>〕</w:t>
      </w:r>
      <w:r>
        <w:rPr>
          <w:rFonts w:eastAsia="仿宋_GB2312"/>
          <w:bCs/>
          <w:sz w:val="32"/>
          <w:szCs w:val="32"/>
        </w:rPr>
        <w:t>8</w:t>
      </w:r>
      <w:r>
        <w:rPr>
          <w:rFonts w:eastAsia="仿宋_GB2312"/>
          <w:bCs/>
          <w:sz w:val="32"/>
          <w:szCs w:val="32"/>
        </w:rPr>
        <w:t>号）、《关于印发</w:t>
      </w:r>
      <w:r>
        <w:rPr>
          <w:rFonts w:eastAsia="仿宋_GB2312"/>
          <w:bCs/>
          <w:sz w:val="32"/>
          <w:szCs w:val="32"/>
        </w:rPr>
        <w:t>&lt;</w:t>
      </w:r>
      <w:r>
        <w:rPr>
          <w:rFonts w:eastAsia="仿宋_GB2312"/>
          <w:bCs/>
          <w:sz w:val="32"/>
          <w:szCs w:val="32"/>
        </w:rPr>
        <w:t>全区普通高中中等职业学校推行使用国家统编教材工作实施方案</w:t>
      </w:r>
      <w:r>
        <w:rPr>
          <w:rFonts w:eastAsia="仿宋_GB2312"/>
          <w:bCs/>
          <w:sz w:val="32"/>
          <w:szCs w:val="32"/>
        </w:rPr>
        <w:t>&gt;</w:t>
      </w:r>
      <w:r>
        <w:rPr>
          <w:rFonts w:eastAsia="仿宋_GB2312"/>
          <w:bCs/>
          <w:sz w:val="32"/>
          <w:szCs w:val="32"/>
        </w:rPr>
        <w:t>的通知》（内教基函﹝</w:t>
      </w:r>
      <w:r>
        <w:rPr>
          <w:rFonts w:eastAsia="仿宋_GB2312"/>
          <w:bCs/>
          <w:sz w:val="32"/>
          <w:szCs w:val="32"/>
        </w:rPr>
        <w:t>2022</w:t>
      </w:r>
      <w:r>
        <w:rPr>
          <w:rFonts w:eastAsia="仿宋_GB2312"/>
          <w:bCs/>
          <w:sz w:val="32"/>
          <w:szCs w:val="32"/>
        </w:rPr>
        <w:t>﹞</w:t>
      </w:r>
      <w:r>
        <w:rPr>
          <w:rFonts w:eastAsia="仿宋_GB2312"/>
          <w:bCs/>
          <w:sz w:val="32"/>
          <w:szCs w:val="32"/>
        </w:rPr>
        <w:t>33</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进一步做好全盟原民族语言授课学校统编教材推行使用及国通语规范化评估检查、达标校、示范校创建等工作，经费主要用于推进工作中产生的交通、差旅、办公、印刷、劳务、宣传、零星资本性支出等。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11.41</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九</w:t>
      </w:r>
      <w:r>
        <w:rPr>
          <w:rFonts w:eastAsia="仿宋_GB2312"/>
          <w:bCs/>
          <w:sz w:val="32"/>
          <w:szCs w:val="32"/>
        </w:rPr>
        <w:t>）国家通用语言文字教育教学资金（工作督导检查）</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经费主要用于盟本级推进落实国家通用语言文字教育教学工作督导检查过程中产生的工作经费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用于盟本级推进落实国家通用语言文字教育教学工作督导检查过程中产生的工作经费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36.82</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w:t>
      </w:r>
      <w:r>
        <w:rPr>
          <w:rFonts w:eastAsia="仿宋_GB2312"/>
          <w:bCs/>
          <w:sz w:val="32"/>
          <w:szCs w:val="32"/>
        </w:rPr>
        <w:t>）双百人才培育及组团式帮扶资金</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选派</w:t>
      </w:r>
      <w:r>
        <w:rPr>
          <w:rFonts w:eastAsia="仿宋_GB2312" w:hint="eastAsia"/>
          <w:bCs/>
          <w:sz w:val="32"/>
          <w:szCs w:val="32"/>
        </w:rPr>
        <w:t>100</w:t>
      </w:r>
      <w:r>
        <w:rPr>
          <w:rFonts w:eastAsia="仿宋_GB2312" w:hint="eastAsia"/>
          <w:bCs/>
          <w:sz w:val="32"/>
          <w:szCs w:val="32"/>
        </w:rPr>
        <w:t>名校长、教师赴区内外教育先进省市进修学习。</w:t>
      </w:r>
      <w:r>
        <w:rPr>
          <w:rFonts w:eastAsia="仿宋_GB2312" w:hint="eastAsia"/>
          <w:bCs/>
          <w:sz w:val="32"/>
          <w:szCs w:val="32"/>
        </w:rPr>
        <w:t>2.</w:t>
      </w:r>
      <w:r>
        <w:rPr>
          <w:rFonts w:eastAsia="仿宋_GB2312" w:hint="eastAsia"/>
          <w:bCs/>
          <w:sz w:val="32"/>
          <w:szCs w:val="32"/>
        </w:rPr>
        <w:t>选派</w:t>
      </w:r>
      <w:r>
        <w:rPr>
          <w:rFonts w:eastAsia="仿宋_GB2312" w:hint="eastAsia"/>
          <w:bCs/>
          <w:sz w:val="32"/>
          <w:szCs w:val="32"/>
        </w:rPr>
        <w:t>30</w:t>
      </w:r>
      <w:r>
        <w:rPr>
          <w:rFonts w:eastAsia="仿宋_GB2312" w:hint="eastAsia"/>
          <w:bCs/>
          <w:sz w:val="32"/>
          <w:szCs w:val="32"/>
        </w:rPr>
        <w:t>名教师赴白旗、蓝旗、东苏等旗县开展支教帮扶活动。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《关于印发锡林郭勒盟</w:t>
      </w:r>
      <w:r>
        <w:rPr>
          <w:rFonts w:eastAsia="仿宋_GB2312"/>
          <w:bCs/>
          <w:sz w:val="32"/>
          <w:szCs w:val="32"/>
        </w:rPr>
        <w:t>“</w:t>
      </w:r>
      <w:r>
        <w:rPr>
          <w:rFonts w:eastAsia="仿宋_GB2312"/>
          <w:bCs/>
          <w:sz w:val="32"/>
          <w:szCs w:val="32"/>
        </w:rPr>
        <w:t>双百人才培育工程</w:t>
      </w:r>
      <w:r>
        <w:rPr>
          <w:rFonts w:eastAsia="仿宋_GB2312"/>
          <w:bCs/>
          <w:sz w:val="32"/>
          <w:szCs w:val="32"/>
        </w:rPr>
        <w:t>”</w:t>
      </w:r>
      <w:r>
        <w:rPr>
          <w:rFonts w:eastAsia="仿宋_GB2312"/>
          <w:bCs/>
          <w:sz w:val="32"/>
          <w:szCs w:val="32"/>
        </w:rPr>
        <w:t>实施方案的通知》（锡党组办字〔</w:t>
      </w:r>
      <w:r>
        <w:rPr>
          <w:rFonts w:eastAsia="仿宋_GB2312"/>
          <w:bCs/>
          <w:sz w:val="32"/>
          <w:szCs w:val="32"/>
        </w:rPr>
        <w:t>2022</w:t>
      </w:r>
      <w:r>
        <w:rPr>
          <w:rFonts w:eastAsia="仿宋_GB2312"/>
          <w:bCs/>
          <w:sz w:val="32"/>
          <w:szCs w:val="32"/>
        </w:rPr>
        <w:t>〕</w:t>
      </w:r>
      <w:r>
        <w:rPr>
          <w:rFonts w:eastAsia="仿宋_GB2312"/>
          <w:bCs/>
          <w:sz w:val="32"/>
          <w:szCs w:val="32"/>
        </w:rPr>
        <w:t>34</w:t>
      </w:r>
      <w:r>
        <w:rPr>
          <w:rFonts w:eastAsia="仿宋_GB2312"/>
          <w:bCs/>
          <w:sz w:val="32"/>
          <w:szCs w:val="32"/>
        </w:rPr>
        <w:t>号）、《锡林郭勒盟教育局关于预算调剂的申请》（锡教函字〔</w:t>
      </w:r>
      <w:r>
        <w:rPr>
          <w:rFonts w:eastAsia="仿宋_GB2312"/>
          <w:bCs/>
          <w:sz w:val="32"/>
          <w:szCs w:val="32"/>
        </w:rPr>
        <w:t>2023</w:t>
      </w:r>
      <w:r>
        <w:rPr>
          <w:rFonts w:eastAsia="仿宋_GB2312"/>
          <w:bCs/>
          <w:sz w:val="32"/>
          <w:szCs w:val="32"/>
        </w:rPr>
        <w:t>〕</w:t>
      </w:r>
      <w:r>
        <w:rPr>
          <w:rFonts w:eastAsia="仿宋_GB2312"/>
          <w:bCs/>
          <w:sz w:val="32"/>
          <w:szCs w:val="32"/>
        </w:rPr>
        <w:t>182</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选派</w:t>
      </w:r>
      <w:r>
        <w:rPr>
          <w:rFonts w:eastAsia="仿宋_GB2312" w:hint="eastAsia"/>
          <w:bCs/>
          <w:sz w:val="32"/>
          <w:szCs w:val="32"/>
        </w:rPr>
        <w:t>100</w:t>
      </w:r>
      <w:r>
        <w:rPr>
          <w:rFonts w:eastAsia="仿宋_GB2312" w:hint="eastAsia"/>
          <w:bCs/>
          <w:sz w:val="32"/>
          <w:szCs w:val="32"/>
        </w:rPr>
        <w:t>名校长、教师赴区内外教育先进省市进修学习，选派</w:t>
      </w:r>
      <w:r>
        <w:rPr>
          <w:rFonts w:eastAsia="仿宋_GB2312" w:hint="eastAsia"/>
          <w:bCs/>
          <w:sz w:val="32"/>
          <w:szCs w:val="32"/>
        </w:rPr>
        <w:t>30</w:t>
      </w:r>
      <w:r>
        <w:rPr>
          <w:rFonts w:eastAsia="仿宋_GB2312" w:hint="eastAsia"/>
          <w:bCs/>
          <w:sz w:val="32"/>
          <w:szCs w:val="32"/>
        </w:rPr>
        <w:t>名教师赴白旗、蓝旗、东苏等旗县开展支教帮扶活动。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23.35</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十一</w:t>
      </w:r>
      <w:r>
        <w:rPr>
          <w:rFonts w:eastAsia="仿宋_GB2312"/>
          <w:bCs/>
          <w:sz w:val="32"/>
          <w:szCs w:val="32"/>
        </w:rPr>
        <w:t>）教育有方栏目合作经费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委托锡林郭勒盟广播电视台策划开办《教育有方》栏目，围绕我盟教育事业高质量发展做正面宣传，服务全盟广大青少年及幼儿，展示我盟教育事业发展丰硕成果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依据</w:t>
      </w:r>
      <w:r>
        <w:rPr>
          <w:rFonts w:eastAsia="仿宋_GB2312"/>
          <w:bCs/>
          <w:sz w:val="32"/>
          <w:szCs w:val="32"/>
        </w:rPr>
        <w:t>2023</w:t>
      </w:r>
      <w:r>
        <w:rPr>
          <w:rFonts w:eastAsia="仿宋_GB2312"/>
          <w:bCs/>
          <w:sz w:val="32"/>
          <w:szCs w:val="32"/>
        </w:rPr>
        <w:t>年行署第</w:t>
      </w:r>
      <w:r>
        <w:rPr>
          <w:rFonts w:eastAsia="仿宋_GB2312"/>
          <w:bCs/>
          <w:sz w:val="32"/>
          <w:szCs w:val="32"/>
        </w:rPr>
        <w:t>26</w:t>
      </w:r>
      <w:r>
        <w:rPr>
          <w:rFonts w:eastAsia="仿宋_GB2312"/>
          <w:bCs/>
          <w:sz w:val="32"/>
          <w:szCs w:val="32"/>
        </w:rPr>
        <w:t>次常务会议纪要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栏目制作费及有关工作经费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十二</w:t>
      </w:r>
      <w:r>
        <w:rPr>
          <w:rFonts w:eastAsia="仿宋_GB2312"/>
          <w:bCs/>
          <w:sz w:val="32"/>
          <w:szCs w:val="32"/>
        </w:rPr>
        <w:t>）普通话测试费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lastRenderedPageBreak/>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普通话培训费、测试费属于非税收入，收缴款上缴盟财政后根据实际情况，安排预算资金。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自治区普通话水平培训测试经费使用管理办法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经费主要用于普通话水平测试开展过程中产生的评测费、办公费、工作人员劳务费等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5.27</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十三</w:t>
      </w:r>
      <w:r>
        <w:rPr>
          <w:rFonts w:eastAsia="仿宋_GB2312"/>
          <w:bCs/>
          <w:sz w:val="32"/>
          <w:szCs w:val="32"/>
        </w:rPr>
        <w:t>）高考综合改革专项经费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新高考综合改革培训、普通高中教材选用工作经费。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《锡林郭勒盟高考综合改革工作推进实施方案》（锡高考综改字锡党发〔</w:t>
      </w:r>
      <w:r>
        <w:rPr>
          <w:rFonts w:eastAsia="仿宋_GB2312"/>
          <w:bCs/>
          <w:sz w:val="32"/>
          <w:szCs w:val="32"/>
        </w:rPr>
        <w:t>2022</w:t>
      </w:r>
      <w:r>
        <w:rPr>
          <w:rFonts w:eastAsia="仿宋_GB2312"/>
          <w:bCs/>
          <w:sz w:val="32"/>
          <w:szCs w:val="32"/>
        </w:rPr>
        <w:t>〕</w:t>
      </w:r>
      <w:r>
        <w:rPr>
          <w:rFonts w:eastAsia="仿宋_GB2312"/>
          <w:bCs/>
          <w:sz w:val="32"/>
          <w:szCs w:val="32"/>
        </w:rPr>
        <w:t>1</w:t>
      </w:r>
      <w:r>
        <w:rPr>
          <w:rFonts w:eastAsia="仿宋_GB2312"/>
          <w:bCs/>
          <w:sz w:val="32"/>
          <w:szCs w:val="32"/>
        </w:rPr>
        <w:t>号）、教育部及内蒙古自治区教育厅统一部署，按照《关于做好普通高中新教材（</w:t>
      </w:r>
      <w:r>
        <w:rPr>
          <w:rFonts w:eastAsia="仿宋_GB2312"/>
          <w:bCs/>
          <w:sz w:val="32"/>
          <w:szCs w:val="32"/>
        </w:rPr>
        <w:t>2017</w:t>
      </w:r>
      <w:r>
        <w:rPr>
          <w:rFonts w:eastAsia="仿宋_GB2312"/>
          <w:bCs/>
          <w:sz w:val="32"/>
          <w:szCs w:val="32"/>
        </w:rPr>
        <w:t>版）选用工作的通知》（内教材函〔</w:t>
      </w:r>
      <w:r>
        <w:rPr>
          <w:rFonts w:eastAsia="仿宋_GB2312"/>
          <w:bCs/>
          <w:sz w:val="32"/>
          <w:szCs w:val="32"/>
        </w:rPr>
        <w:t>2022</w:t>
      </w:r>
      <w:r>
        <w:rPr>
          <w:rFonts w:eastAsia="仿宋_GB2312"/>
          <w:bCs/>
          <w:sz w:val="32"/>
          <w:szCs w:val="32"/>
        </w:rPr>
        <w:t>〕</w:t>
      </w:r>
      <w:r>
        <w:rPr>
          <w:rFonts w:eastAsia="仿宋_GB2312"/>
          <w:bCs/>
          <w:sz w:val="32"/>
          <w:szCs w:val="32"/>
        </w:rPr>
        <w:t>5</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经费将继续用于新高考综合改革培训有关支出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10.69</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十四</w:t>
      </w:r>
      <w:r>
        <w:rPr>
          <w:rFonts w:eastAsia="仿宋_GB2312"/>
          <w:bCs/>
          <w:sz w:val="32"/>
          <w:szCs w:val="32"/>
        </w:rPr>
        <w:t>）盟本级教师队伍能力建设资金</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组织普通高中和中职学校赴区内外师范类院校招聘及教学能手评选工作经费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《关于进一步完善中小学教师公开招聘长效机制的指导意见》（内教发〔</w:t>
      </w:r>
      <w:r>
        <w:rPr>
          <w:rFonts w:eastAsia="仿宋_GB2312"/>
          <w:bCs/>
          <w:sz w:val="32"/>
          <w:szCs w:val="32"/>
        </w:rPr>
        <w:t>2021</w:t>
      </w:r>
      <w:r>
        <w:rPr>
          <w:rFonts w:eastAsia="仿宋_GB2312"/>
          <w:bCs/>
          <w:sz w:val="32"/>
          <w:szCs w:val="32"/>
        </w:rPr>
        <w:t>〕</w:t>
      </w:r>
      <w:r>
        <w:rPr>
          <w:rFonts w:eastAsia="仿宋_GB2312"/>
          <w:bCs/>
          <w:sz w:val="32"/>
          <w:szCs w:val="32"/>
        </w:rPr>
        <w:t>14</w:t>
      </w:r>
      <w:r>
        <w:rPr>
          <w:rFonts w:eastAsia="仿宋_GB2312"/>
          <w:bCs/>
          <w:sz w:val="32"/>
          <w:szCs w:val="32"/>
        </w:rPr>
        <w:t>号）、《关于评选锡林郭勒盟第九批中小学教学能手的通知》（锡教人函字〔</w:t>
      </w:r>
      <w:r>
        <w:rPr>
          <w:rFonts w:eastAsia="仿宋_GB2312"/>
          <w:bCs/>
          <w:sz w:val="32"/>
          <w:szCs w:val="32"/>
        </w:rPr>
        <w:t>2014</w:t>
      </w:r>
      <w:r>
        <w:rPr>
          <w:rFonts w:eastAsia="仿宋_GB2312"/>
          <w:bCs/>
          <w:sz w:val="32"/>
          <w:szCs w:val="32"/>
        </w:rPr>
        <w:t>〕</w:t>
      </w:r>
      <w:r>
        <w:rPr>
          <w:rFonts w:eastAsia="仿宋_GB2312"/>
          <w:bCs/>
          <w:sz w:val="32"/>
          <w:szCs w:val="32"/>
        </w:rPr>
        <w:t>21</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预计参评人员</w:t>
      </w:r>
      <w:r>
        <w:rPr>
          <w:rFonts w:eastAsia="仿宋_GB2312" w:hint="eastAsia"/>
          <w:bCs/>
          <w:sz w:val="32"/>
          <w:szCs w:val="32"/>
        </w:rPr>
        <w:t>100</w:t>
      </w:r>
      <w:r>
        <w:rPr>
          <w:rFonts w:eastAsia="仿宋_GB2312" w:hint="eastAsia"/>
          <w:bCs/>
          <w:sz w:val="32"/>
          <w:szCs w:val="32"/>
        </w:rPr>
        <w:t>人，选取</w:t>
      </w:r>
      <w:r>
        <w:rPr>
          <w:rFonts w:eastAsia="仿宋_GB2312" w:hint="eastAsia"/>
          <w:bCs/>
          <w:sz w:val="32"/>
          <w:szCs w:val="32"/>
        </w:rPr>
        <w:t>1-2</w:t>
      </w:r>
      <w:r>
        <w:rPr>
          <w:rFonts w:eastAsia="仿宋_GB2312" w:hint="eastAsia"/>
          <w:bCs/>
          <w:sz w:val="32"/>
          <w:szCs w:val="32"/>
        </w:rPr>
        <w:t>个旗县的中小学校以随堂讲课方式组织开展评选活动，同时开展短期支教工作，主要支出在评委的评审费、工作人员补助，评委食宿、路费及证书和相关资料的印刷等。聘请相关学科专家评委每组</w:t>
      </w:r>
      <w:r>
        <w:rPr>
          <w:rFonts w:eastAsia="仿宋_GB2312" w:hint="eastAsia"/>
          <w:bCs/>
          <w:sz w:val="32"/>
          <w:szCs w:val="32"/>
        </w:rPr>
        <w:t>5-7</w:t>
      </w:r>
      <w:r>
        <w:rPr>
          <w:rFonts w:eastAsia="仿宋_GB2312" w:hint="eastAsia"/>
          <w:bCs/>
          <w:sz w:val="32"/>
          <w:szCs w:val="32"/>
        </w:rPr>
        <w:t>人组合，一般分为</w:t>
      </w:r>
      <w:r>
        <w:rPr>
          <w:rFonts w:eastAsia="仿宋_GB2312" w:hint="eastAsia"/>
          <w:bCs/>
          <w:sz w:val="32"/>
          <w:szCs w:val="32"/>
        </w:rPr>
        <w:t>3</w:t>
      </w:r>
      <w:r>
        <w:rPr>
          <w:rFonts w:eastAsia="仿宋_GB2312" w:hint="eastAsia"/>
          <w:bCs/>
          <w:sz w:val="32"/>
          <w:szCs w:val="32"/>
        </w:rPr>
        <w:t>组进行，由盟级统一组织实施招聘。主要支出用于评委食宿、路费、评审费和工作人</w:t>
      </w:r>
      <w:r>
        <w:rPr>
          <w:rFonts w:eastAsia="仿宋_GB2312" w:hint="eastAsia"/>
          <w:bCs/>
          <w:sz w:val="32"/>
          <w:szCs w:val="32"/>
        </w:rPr>
        <w:lastRenderedPageBreak/>
        <w:t>员补助及考试过程中盒饭、相关考务用品耗材等。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20.47</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十五</w:t>
      </w:r>
      <w:r>
        <w:rPr>
          <w:rFonts w:eastAsia="仿宋_GB2312"/>
          <w:bCs/>
          <w:sz w:val="32"/>
          <w:szCs w:val="32"/>
        </w:rPr>
        <w:t>）教育督导专项经费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按规定妥善解决教育督导工作人员尤其是兼职督学因教育督导工作产生的通信、交通、食宿、劳务费等，在办公用房、设备等方面为教育督导工作提供必要条件。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《教育督导条例》（中华人民共和国国务院令</w:t>
      </w:r>
      <w:r w:rsidR="00846E33">
        <w:rPr>
          <w:rFonts w:eastAsia="仿宋_GB2312" w:hint="eastAsia"/>
          <w:bCs/>
          <w:sz w:val="32"/>
          <w:szCs w:val="32"/>
        </w:rPr>
        <w:t>第</w:t>
      </w:r>
      <w:r>
        <w:rPr>
          <w:rFonts w:eastAsia="仿宋_GB2312"/>
          <w:bCs/>
          <w:sz w:val="32"/>
          <w:szCs w:val="32"/>
        </w:rPr>
        <w:t>624</w:t>
      </w:r>
      <w:r>
        <w:rPr>
          <w:rFonts w:eastAsia="仿宋_GB2312"/>
          <w:bCs/>
          <w:sz w:val="32"/>
          <w:szCs w:val="32"/>
        </w:rPr>
        <w:t>号）</w:t>
      </w:r>
      <w:r>
        <w:rPr>
          <w:rFonts w:eastAsia="仿宋_GB2312"/>
          <w:bCs/>
          <w:sz w:val="32"/>
          <w:szCs w:val="32"/>
        </w:rPr>
        <w:t xml:space="preserve"> </w:t>
      </w:r>
      <w:r>
        <w:rPr>
          <w:rFonts w:eastAsia="仿宋_GB2312"/>
          <w:bCs/>
          <w:sz w:val="32"/>
          <w:szCs w:val="32"/>
        </w:rPr>
        <w:t>《内蒙古自治区党委办公厅</w:t>
      </w:r>
      <w:r>
        <w:rPr>
          <w:rFonts w:eastAsia="仿宋_GB2312"/>
          <w:bCs/>
          <w:sz w:val="32"/>
          <w:szCs w:val="32"/>
        </w:rPr>
        <w:t xml:space="preserve"> </w:t>
      </w:r>
      <w:r>
        <w:rPr>
          <w:rFonts w:eastAsia="仿宋_GB2312"/>
          <w:bCs/>
          <w:sz w:val="32"/>
          <w:szCs w:val="32"/>
        </w:rPr>
        <w:t>自治区人民政府办公厅关于深化新时代教育督导体制机制改革的实施意见》（厅发﹝</w:t>
      </w:r>
      <w:r>
        <w:rPr>
          <w:rFonts w:eastAsia="仿宋_GB2312"/>
          <w:bCs/>
          <w:sz w:val="32"/>
          <w:szCs w:val="32"/>
        </w:rPr>
        <w:t>2020</w:t>
      </w:r>
      <w:r>
        <w:rPr>
          <w:rFonts w:eastAsia="仿宋_GB2312"/>
          <w:bCs/>
          <w:sz w:val="32"/>
          <w:szCs w:val="32"/>
        </w:rPr>
        <w:t>﹞</w:t>
      </w:r>
      <w:r>
        <w:rPr>
          <w:rFonts w:eastAsia="仿宋_GB2312"/>
          <w:bCs/>
          <w:sz w:val="32"/>
          <w:szCs w:val="32"/>
        </w:rPr>
        <w:t>7</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妥善解决教育督导工作人员尤其是兼职督学因教育督导工作产生的通信、交通、食宿、劳务费等，在办公用房、设备等方面为教育督导工作提供必要条件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2.58</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十六</w:t>
      </w:r>
      <w:r>
        <w:rPr>
          <w:rFonts w:eastAsia="仿宋_GB2312"/>
          <w:bCs/>
          <w:sz w:val="32"/>
          <w:szCs w:val="32"/>
        </w:rPr>
        <w:t>）铸牢中华民族共同体意识、统编教材及国家通用语言文字教学能力提升培训</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铸牢中华民族共同体意识、统编教材及国家通用语言文字教学能力提升培训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《全盟民族语言授课学校推行使用三科统编教材和全面加强国家通用语言文字教育教学工作实施》（锡党办发〔</w:t>
      </w:r>
      <w:r>
        <w:rPr>
          <w:rFonts w:eastAsia="仿宋_GB2312"/>
          <w:bCs/>
          <w:sz w:val="32"/>
          <w:szCs w:val="32"/>
        </w:rPr>
        <w:t>2021</w:t>
      </w:r>
      <w:r>
        <w:rPr>
          <w:rFonts w:eastAsia="仿宋_GB2312"/>
          <w:bCs/>
          <w:sz w:val="32"/>
          <w:szCs w:val="32"/>
        </w:rPr>
        <w:t>〕</w:t>
      </w:r>
      <w:r>
        <w:rPr>
          <w:rFonts w:eastAsia="仿宋_GB2312"/>
          <w:bCs/>
          <w:sz w:val="32"/>
          <w:szCs w:val="32"/>
        </w:rPr>
        <w:t>8</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计划开展铸牢中华民族共同体意识、统编教材及国家通用语言文字教学能力培训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75.61</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十七</w:t>
      </w:r>
      <w:r>
        <w:rPr>
          <w:rFonts w:eastAsia="仿宋_GB2312"/>
          <w:bCs/>
          <w:sz w:val="32"/>
          <w:szCs w:val="32"/>
        </w:rPr>
        <w:t>）教师培训专项经费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打造一支高质量、专业化教师队伍，不断提升教师专业素质能力，推动基础教育均衡发展，积极开展教育行政干部、中小学、幼儿园校长（园长）、教师培训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《锡林郭勒盟推进新时代基础教育高质量发展实施方案》（锡党发〔</w:t>
      </w:r>
      <w:r>
        <w:rPr>
          <w:rFonts w:eastAsia="仿宋_GB2312"/>
          <w:bCs/>
          <w:sz w:val="32"/>
          <w:szCs w:val="32"/>
        </w:rPr>
        <w:t>2021</w:t>
      </w:r>
      <w:r>
        <w:rPr>
          <w:rFonts w:eastAsia="仿宋_GB2312"/>
          <w:bCs/>
          <w:sz w:val="32"/>
          <w:szCs w:val="32"/>
        </w:rPr>
        <w:t>〕</w:t>
      </w:r>
      <w:r>
        <w:rPr>
          <w:rFonts w:eastAsia="仿宋_GB2312"/>
          <w:bCs/>
          <w:sz w:val="32"/>
          <w:szCs w:val="32"/>
        </w:rPr>
        <w:t>31</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计划开展教育行政干部、中小学、幼儿园校长（园长）、教师培训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209.12</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十八</w:t>
      </w:r>
      <w:r>
        <w:rPr>
          <w:rFonts w:eastAsia="仿宋_GB2312"/>
          <w:bCs/>
          <w:sz w:val="32"/>
          <w:szCs w:val="32"/>
        </w:rPr>
        <w:t>）高中教学培优工作经费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w:t>
      </w:r>
      <w:r>
        <w:rPr>
          <w:rFonts w:eastAsia="仿宋_GB2312" w:hint="eastAsia"/>
          <w:bCs/>
          <w:sz w:val="32"/>
          <w:szCs w:val="32"/>
        </w:rPr>
        <w:t>2023-2024</w:t>
      </w:r>
      <w:r>
        <w:rPr>
          <w:rFonts w:eastAsia="仿宋_GB2312" w:hint="eastAsia"/>
          <w:bCs/>
          <w:sz w:val="32"/>
          <w:szCs w:val="32"/>
        </w:rPr>
        <w:t>学年度高三年级国家通用语言文字授课优秀学生、原民族语言授课优秀学生及</w:t>
      </w:r>
      <w:r>
        <w:rPr>
          <w:rFonts w:eastAsia="仿宋_GB2312" w:hint="eastAsia"/>
          <w:bCs/>
          <w:sz w:val="32"/>
          <w:szCs w:val="32"/>
        </w:rPr>
        <w:t>2023-2024</w:t>
      </w:r>
      <w:r>
        <w:rPr>
          <w:rFonts w:eastAsia="仿宋_GB2312" w:hint="eastAsia"/>
          <w:bCs/>
          <w:sz w:val="32"/>
          <w:szCs w:val="32"/>
        </w:rPr>
        <w:t>学年度四所自治区示范高中高二年级优秀学生培优工作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2023</w:t>
      </w:r>
      <w:r>
        <w:rPr>
          <w:rFonts w:eastAsia="仿宋_GB2312"/>
          <w:bCs/>
          <w:sz w:val="32"/>
          <w:szCs w:val="32"/>
        </w:rPr>
        <w:t>年行署第</w:t>
      </w:r>
      <w:r>
        <w:rPr>
          <w:rFonts w:eastAsia="仿宋_GB2312"/>
          <w:bCs/>
          <w:sz w:val="32"/>
          <w:szCs w:val="32"/>
        </w:rPr>
        <w:t>26</w:t>
      </w:r>
      <w:r>
        <w:rPr>
          <w:rFonts w:eastAsia="仿宋_GB2312"/>
          <w:bCs/>
          <w:sz w:val="32"/>
          <w:szCs w:val="32"/>
        </w:rPr>
        <w:t>次常务会议纪要及《锡林郭勒盟财政局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年盟本级高中教学培优工作经费预算的通知》（锡财教〔</w:t>
      </w:r>
      <w:r>
        <w:rPr>
          <w:rFonts w:eastAsia="仿宋_GB2312"/>
          <w:bCs/>
          <w:sz w:val="32"/>
          <w:szCs w:val="32"/>
        </w:rPr>
        <w:t>2023</w:t>
      </w:r>
      <w:r>
        <w:rPr>
          <w:rFonts w:eastAsia="仿宋_GB2312"/>
          <w:bCs/>
          <w:sz w:val="32"/>
          <w:szCs w:val="32"/>
        </w:rPr>
        <w:t>〕</w:t>
      </w:r>
      <w:r>
        <w:rPr>
          <w:rFonts w:eastAsia="仿宋_GB2312"/>
          <w:bCs/>
          <w:sz w:val="32"/>
          <w:szCs w:val="32"/>
        </w:rPr>
        <w:t>977</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经费将继续用于高三年级及高二年级国家通用语言文字授课优秀学生，原民族语言授课优秀学生培优工作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54.96</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十九</w:t>
      </w:r>
      <w:r>
        <w:rPr>
          <w:rFonts w:eastAsia="仿宋_GB2312"/>
          <w:bCs/>
          <w:sz w:val="32"/>
          <w:szCs w:val="32"/>
        </w:rPr>
        <w:t>）教师节表彰经费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于</w:t>
      </w:r>
      <w:r>
        <w:rPr>
          <w:rFonts w:eastAsia="仿宋_GB2312" w:hint="eastAsia"/>
          <w:bCs/>
          <w:sz w:val="32"/>
          <w:szCs w:val="32"/>
        </w:rPr>
        <w:t>2023</w:t>
      </w:r>
      <w:r>
        <w:rPr>
          <w:rFonts w:eastAsia="仿宋_GB2312" w:hint="eastAsia"/>
          <w:bCs/>
          <w:sz w:val="32"/>
          <w:szCs w:val="32"/>
        </w:rPr>
        <w:t>年第</w:t>
      </w:r>
      <w:r>
        <w:rPr>
          <w:rFonts w:eastAsia="仿宋_GB2312" w:hint="eastAsia"/>
          <w:bCs/>
          <w:sz w:val="32"/>
          <w:szCs w:val="32"/>
        </w:rPr>
        <w:t>39</w:t>
      </w:r>
      <w:r>
        <w:rPr>
          <w:rFonts w:eastAsia="仿宋_GB2312" w:hint="eastAsia"/>
          <w:bCs/>
          <w:sz w:val="32"/>
          <w:szCs w:val="32"/>
        </w:rPr>
        <w:t>个教师节来临之际，召开锡林郭勒盟第</w:t>
      </w:r>
      <w:r>
        <w:rPr>
          <w:rFonts w:eastAsia="仿宋_GB2312" w:hint="eastAsia"/>
          <w:bCs/>
          <w:sz w:val="32"/>
          <w:szCs w:val="32"/>
        </w:rPr>
        <w:t>39</w:t>
      </w:r>
      <w:r>
        <w:rPr>
          <w:rFonts w:eastAsia="仿宋_GB2312" w:hint="eastAsia"/>
          <w:bCs/>
          <w:sz w:val="32"/>
          <w:szCs w:val="32"/>
        </w:rPr>
        <w:t>个教师节表彰大会，表彰一批在教育战线作出突出成绩和贡献的盟级先进集体和先进个人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2023</w:t>
      </w:r>
      <w:r>
        <w:rPr>
          <w:rFonts w:eastAsia="仿宋_GB2312"/>
          <w:bCs/>
          <w:sz w:val="32"/>
          <w:szCs w:val="32"/>
        </w:rPr>
        <w:t>年行署第</w:t>
      </w:r>
      <w:r>
        <w:rPr>
          <w:rFonts w:eastAsia="仿宋_GB2312"/>
          <w:bCs/>
          <w:sz w:val="32"/>
          <w:szCs w:val="32"/>
        </w:rPr>
        <w:t>26</w:t>
      </w:r>
      <w:r>
        <w:rPr>
          <w:rFonts w:eastAsia="仿宋_GB2312"/>
          <w:bCs/>
          <w:sz w:val="32"/>
          <w:szCs w:val="32"/>
        </w:rPr>
        <w:t>次常务会议纪要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经费将用于教师节表彰大会及表彰一批在教育战线作出突出成绩和贡献的盟级先进集体和先进个人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1.55</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w:t>
      </w:r>
      <w:r>
        <w:rPr>
          <w:rFonts w:eastAsia="仿宋_GB2312" w:hint="eastAsia"/>
          <w:bCs/>
          <w:sz w:val="32"/>
          <w:szCs w:val="32"/>
        </w:rPr>
        <w:t>二十</w:t>
      </w:r>
      <w:r>
        <w:rPr>
          <w:rFonts w:eastAsia="仿宋_GB2312"/>
          <w:bCs/>
          <w:sz w:val="32"/>
          <w:szCs w:val="32"/>
        </w:rPr>
        <w:t>）全盟入园入学信息服务系统运行维护费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申请追加入园入学信息服务系统开发，解决家长在提交入园入学材料中多处跑、跑多次、材料多、程序繁等问题</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2023</w:t>
      </w:r>
      <w:r>
        <w:rPr>
          <w:rFonts w:eastAsia="仿宋_GB2312"/>
          <w:bCs/>
          <w:sz w:val="32"/>
          <w:szCs w:val="32"/>
        </w:rPr>
        <w:t>年行署第</w:t>
      </w:r>
      <w:r>
        <w:rPr>
          <w:rFonts w:eastAsia="仿宋_GB2312"/>
          <w:bCs/>
          <w:sz w:val="32"/>
          <w:szCs w:val="32"/>
        </w:rPr>
        <w:t>13</w:t>
      </w:r>
      <w:r>
        <w:rPr>
          <w:rFonts w:eastAsia="仿宋_GB2312"/>
          <w:bCs/>
          <w:sz w:val="32"/>
          <w:szCs w:val="32"/>
        </w:rPr>
        <w:t>次常务会议纪要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经费将用于对系统做等保测评和风险评估，上交等保服务包费用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二十一</w:t>
      </w:r>
      <w:r>
        <w:rPr>
          <w:rFonts w:eastAsia="仿宋_GB2312"/>
          <w:bCs/>
          <w:sz w:val="32"/>
          <w:szCs w:val="32"/>
        </w:rPr>
        <w:t>）城乡义务教育补助经费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加强义务教育阶段经费统筹，完善我盟城乡义务教育经费保障机制，义务教育阶段在校生（含农村牧区）全部纳入城乡义务教育经费保障机制范畴，保障义务教育阶段正常运转。</w:t>
      </w:r>
    </w:p>
    <w:p w:rsidR="00977BA5" w:rsidRDefault="009A4303">
      <w:pPr>
        <w:pBdr>
          <w:bottom w:val="single" w:sz="4" w:space="30" w:color="FFFFFF"/>
        </w:pBdr>
        <w:snapToGrid w:val="0"/>
        <w:spacing w:line="600" w:lineRule="exact"/>
        <w:ind w:leftChars="200" w:left="420" w:firstLineChars="100" w:firstLine="320"/>
        <w:rPr>
          <w:rFonts w:eastAsia="仿宋_GB2312"/>
          <w:bCs/>
          <w:sz w:val="32"/>
          <w:szCs w:val="32"/>
        </w:rPr>
      </w:pPr>
      <w:r>
        <w:rPr>
          <w:rFonts w:eastAsia="仿宋_GB2312" w:hint="eastAsia"/>
          <w:bCs/>
          <w:sz w:val="32"/>
          <w:szCs w:val="32"/>
        </w:rPr>
        <w:t>2.</w:t>
      </w:r>
      <w:r>
        <w:rPr>
          <w:rFonts w:eastAsia="仿宋_GB2312"/>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教育厅关于下达</w:t>
      </w:r>
      <w:r>
        <w:rPr>
          <w:rFonts w:eastAsia="仿宋_GB2312"/>
          <w:bCs/>
          <w:sz w:val="32"/>
          <w:szCs w:val="32"/>
        </w:rPr>
        <w:t>2023</w:t>
      </w:r>
      <w:r>
        <w:rPr>
          <w:rFonts w:eastAsia="仿宋_GB2312"/>
          <w:bCs/>
          <w:sz w:val="32"/>
          <w:szCs w:val="32"/>
        </w:rPr>
        <w:t>年城乡义务教</w:t>
      </w:r>
      <w:r>
        <w:rPr>
          <w:rFonts w:eastAsia="仿宋_GB2312"/>
          <w:bCs/>
          <w:sz w:val="32"/>
          <w:szCs w:val="32"/>
        </w:rPr>
        <w:lastRenderedPageBreak/>
        <w:t>育补助经费预算的通知》（内财教〔</w:t>
      </w:r>
      <w:r>
        <w:rPr>
          <w:rFonts w:eastAsia="仿宋_GB2312"/>
          <w:bCs/>
          <w:sz w:val="32"/>
          <w:szCs w:val="32"/>
        </w:rPr>
        <w:t>2023</w:t>
      </w:r>
      <w:r>
        <w:rPr>
          <w:rFonts w:eastAsia="仿宋_GB2312"/>
          <w:bCs/>
          <w:sz w:val="32"/>
          <w:szCs w:val="32"/>
        </w:rPr>
        <w:t>〕</w:t>
      </w:r>
      <w:r>
        <w:rPr>
          <w:rFonts w:eastAsia="仿宋_GB2312"/>
          <w:bCs/>
          <w:sz w:val="32"/>
          <w:szCs w:val="32"/>
        </w:rPr>
        <w:t>635</w:t>
      </w:r>
      <w:r>
        <w:rPr>
          <w:rFonts w:eastAsia="仿宋_GB2312"/>
          <w:bCs/>
          <w:sz w:val="32"/>
          <w:szCs w:val="32"/>
        </w:rPr>
        <w:t>号）、《财政部办公厅</w:t>
      </w:r>
      <w:r>
        <w:rPr>
          <w:rFonts w:eastAsia="仿宋_GB2312"/>
          <w:bCs/>
          <w:sz w:val="32"/>
          <w:szCs w:val="32"/>
        </w:rPr>
        <w:t xml:space="preserve"> </w:t>
      </w:r>
      <w:r>
        <w:rPr>
          <w:rFonts w:eastAsia="仿宋_GB2312"/>
          <w:bCs/>
          <w:sz w:val="32"/>
          <w:szCs w:val="32"/>
        </w:rPr>
        <w:t>教育部办公厅关于核定义务教育学校取暖费补助标准的通知》（财办教〔</w:t>
      </w:r>
      <w:r>
        <w:rPr>
          <w:rFonts w:eastAsia="仿宋_GB2312"/>
          <w:bCs/>
          <w:sz w:val="32"/>
          <w:szCs w:val="32"/>
        </w:rPr>
        <w:t>2023</w:t>
      </w:r>
      <w:r>
        <w:rPr>
          <w:rFonts w:eastAsia="仿宋_GB2312"/>
          <w:bCs/>
          <w:sz w:val="32"/>
          <w:szCs w:val="32"/>
        </w:rPr>
        <w:t>〕</w:t>
      </w:r>
      <w:r>
        <w:rPr>
          <w:rFonts w:eastAsia="仿宋_GB2312"/>
          <w:bCs/>
          <w:sz w:val="32"/>
          <w:szCs w:val="32"/>
        </w:rPr>
        <w:t>35</w:t>
      </w:r>
      <w:r>
        <w:rPr>
          <w:rFonts w:eastAsia="仿宋_GB2312"/>
          <w:bCs/>
          <w:sz w:val="32"/>
          <w:szCs w:val="32"/>
        </w:rPr>
        <w:t>号）、《内蒙古自治区人民政府办公厅关于调整完善义务教育经费保障机制的通知》（内政办发﹝</w:t>
      </w:r>
      <w:r>
        <w:rPr>
          <w:rFonts w:eastAsia="仿宋_GB2312"/>
          <w:bCs/>
          <w:sz w:val="32"/>
          <w:szCs w:val="32"/>
        </w:rPr>
        <w:t>2022</w:t>
      </w:r>
      <w:r>
        <w:rPr>
          <w:rFonts w:eastAsia="仿宋_GB2312"/>
          <w:bCs/>
          <w:sz w:val="32"/>
          <w:szCs w:val="32"/>
        </w:rPr>
        <w:t>﹞</w:t>
      </w:r>
      <w:r>
        <w:rPr>
          <w:rFonts w:eastAsia="仿宋_GB2312"/>
          <w:bCs/>
          <w:sz w:val="32"/>
          <w:szCs w:val="32"/>
        </w:rPr>
        <w:t>57</w:t>
      </w:r>
      <w:r>
        <w:rPr>
          <w:rFonts w:eastAsia="仿宋_GB2312"/>
          <w:bCs/>
          <w:sz w:val="32"/>
          <w:szCs w:val="32"/>
        </w:rPr>
        <w:t>号）、《内蒙古自治区财政厅</w:t>
      </w:r>
      <w:r>
        <w:rPr>
          <w:rFonts w:eastAsia="仿宋_GB2312"/>
          <w:bCs/>
          <w:sz w:val="32"/>
          <w:szCs w:val="32"/>
        </w:rPr>
        <w:t xml:space="preserve"> </w:t>
      </w:r>
      <w:r>
        <w:rPr>
          <w:rFonts w:eastAsia="仿宋_GB2312"/>
          <w:bCs/>
          <w:sz w:val="32"/>
          <w:szCs w:val="32"/>
        </w:rPr>
        <w:t>教育厅转发财政部</w:t>
      </w:r>
      <w:r>
        <w:rPr>
          <w:rFonts w:eastAsia="仿宋_GB2312"/>
          <w:bCs/>
          <w:sz w:val="32"/>
          <w:szCs w:val="32"/>
        </w:rPr>
        <w:t xml:space="preserve"> </w:t>
      </w:r>
      <w:r>
        <w:rPr>
          <w:rFonts w:eastAsia="仿宋_GB2312"/>
          <w:bCs/>
          <w:sz w:val="32"/>
          <w:szCs w:val="32"/>
        </w:rPr>
        <w:t>教育部关于深入实施农村义务教育学生营养改善计划的通知》（内财教〔</w:t>
      </w:r>
      <w:r>
        <w:rPr>
          <w:rFonts w:eastAsia="仿宋_GB2312"/>
          <w:bCs/>
          <w:sz w:val="32"/>
          <w:szCs w:val="32"/>
        </w:rPr>
        <w:t>2021</w:t>
      </w:r>
      <w:r>
        <w:rPr>
          <w:rFonts w:eastAsia="仿宋_GB2312"/>
          <w:bCs/>
          <w:sz w:val="32"/>
          <w:szCs w:val="32"/>
        </w:rPr>
        <w:t>〕</w:t>
      </w:r>
      <w:r>
        <w:rPr>
          <w:rFonts w:eastAsia="仿宋_GB2312"/>
          <w:bCs/>
          <w:sz w:val="32"/>
          <w:szCs w:val="32"/>
        </w:rPr>
        <w:t>1192</w:t>
      </w:r>
      <w:r>
        <w:rPr>
          <w:rFonts w:eastAsia="仿宋_GB2312"/>
          <w:bCs/>
          <w:sz w:val="32"/>
          <w:szCs w:val="32"/>
        </w:rPr>
        <w:t>号）和《锡林郭勒盟基本公共服务领域盟本级与旗县市（区）共同财政事权和支出责任划分改革实施方案》（锡署办发﹝</w:t>
      </w:r>
      <w:r>
        <w:rPr>
          <w:rFonts w:eastAsia="仿宋_GB2312"/>
          <w:bCs/>
          <w:sz w:val="32"/>
          <w:szCs w:val="32"/>
        </w:rPr>
        <w:t>2020</w:t>
      </w:r>
      <w:r>
        <w:rPr>
          <w:rFonts w:eastAsia="仿宋_GB2312"/>
          <w:bCs/>
          <w:sz w:val="32"/>
          <w:szCs w:val="32"/>
        </w:rPr>
        <w:t>﹞</w:t>
      </w:r>
      <w:r>
        <w:rPr>
          <w:rFonts w:eastAsia="仿宋_GB2312"/>
          <w:bCs/>
          <w:sz w:val="32"/>
          <w:szCs w:val="32"/>
        </w:rPr>
        <w:t>17</w:t>
      </w:r>
      <w:r>
        <w:rPr>
          <w:rFonts w:eastAsia="仿宋_GB2312"/>
          <w:bCs/>
          <w:sz w:val="32"/>
          <w:szCs w:val="32"/>
        </w:rPr>
        <w:t>号）</w:t>
      </w:r>
    </w:p>
    <w:p w:rsidR="00977BA5" w:rsidRDefault="009A4303">
      <w:pPr>
        <w:numPr>
          <w:ilvl w:val="0"/>
          <w:numId w:val="4"/>
        </w:num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实施主体</w:t>
      </w:r>
      <w:r>
        <w:rPr>
          <w:rFonts w:eastAsia="仿宋_GB2312"/>
          <w:bCs/>
          <w:sz w:val="32"/>
          <w:szCs w:val="32"/>
        </w:rPr>
        <w:t xml:space="preserve"> </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30"/>
        <w:rPr>
          <w:w w:val="99"/>
        </w:rPr>
      </w:pPr>
      <w:r>
        <w:rPr>
          <w:rFonts w:eastAsia="仿宋_GB2312" w:hint="eastAsia"/>
          <w:bCs/>
          <w:w w:val="99"/>
          <w:sz w:val="32"/>
          <w:szCs w:val="32"/>
        </w:rPr>
        <w:t>锡林郭勒盟蒙古族中学、锡林郭勒盟第二中学、锡林郭勒职业学院</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分配其他部门</w:t>
      </w:r>
      <w:r>
        <w:rPr>
          <w:rFonts w:eastAsia="仿宋_GB2312" w:hint="eastAsia"/>
          <w:bCs/>
          <w:sz w:val="32"/>
          <w:szCs w:val="32"/>
        </w:rPr>
        <w:t>10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二十二</w:t>
      </w:r>
      <w:r>
        <w:rPr>
          <w:rFonts w:eastAsia="仿宋_GB2312"/>
          <w:bCs/>
          <w:sz w:val="32"/>
          <w:szCs w:val="32"/>
        </w:rPr>
        <w:t>）盟本级</w:t>
      </w:r>
      <w:r>
        <w:rPr>
          <w:rFonts w:eastAsia="仿宋_GB2312"/>
          <w:bCs/>
          <w:sz w:val="32"/>
          <w:szCs w:val="32"/>
        </w:rPr>
        <w:t>2024</w:t>
      </w:r>
      <w:r>
        <w:rPr>
          <w:rFonts w:eastAsia="仿宋_GB2312"/>
          <w:bCs/>
          <w:sz w:val="32"/>
          <w:szCs w:val="32"/>
        </w:rPr>
        <w:t>年教学质量提升激励资金</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从锡盟教育教学实际出发，建立科学的考核体系和激励机制，以激励各学校和广大教职工全身心投入教育教学工作，进而促进全盟基础教育</w:t>
      </w:r>
      <w:r w:rsidRPr="00BE7127">
        <w:rPr>
          <w:rFonts w:eastAsia="仿宋_GB2312" w:hint="eastAsia"/>
          <w:bCs/>
          <w:strike/>
          <w:color w:val="FF0000"/>
          <w:sz w:val="32"/>
          <w:szCs w:val="32"/>
          <w:highlight w:val="yellow"/>
        </w:rPr>
        <w:t>教育</w:t>
      </w:r>
      <w:r>
        <w:rPr>
          <w:rFonts w:eastAsia="仿宋_GB2312" w:hint="eastAsia"/>
          <w:bCs/>
          <w:sz w:val="32"/>
          <w:szCs w:val="32"/>
        </w:rPr>
        <w:t>教学质量持续提升，更好地落实立德树人根本任务。</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bookmarkStart w:id="0" w:name="_GoBack"/>
      <w:bookmarkEnd w:id="0"/>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为全面贯彻落实党的教育方针，推动落实《锡林郭勒盟推进新时</w:t>
      </w:r>
      <w:r>
        <w:rPr>
          <w:rFonts w:eastAsia="仿宋_GB2312"/>
          <w:bCs/>
          <w:sz w:val="32"/>
          <w:szCs w:val="32"/>
        </w:rPr>
        <w:lastRenderedPageBreak/>
        <w:t>代基础教育高质量发展的实施方案》和盟委、行署关于教育工作的部署要求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锡林郭勒盟蒙古族中学、锡林郭勒盟第二中学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拟制定《</w:t>
      </w:r>
      <w:r>
        <w:rPr>
          <w:rFonts w:eastAsia="仿宋_GB2312" w:hint="eastAsia"/>
          <w:bCs/>
          <w:sz w:val="32"/>
          <w:szCs w:val="32"/>
        </w:rPr>
        <w:t>2024-2026</w:t>
      </w:r>
      <w:r>
        <w:rPr>
          <w:rFonts w:eastAsia="仿宋_GB2312" w:hint="eastAsia"/>
          <w:bCs/>
          <w:sz w:val="32"/>
          <w:szCs w:val="32"/>
        </w:rPr>
        <w:t>年普通高中教育教学质量提升考核方案》，根据设定的普通高考目标对全盟四所示范性高中学校进行考核，设定保优创优奖、增值奖、特殊贡献奖三个激励项目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1500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二十三</w:t>
      </w:r>
      <w:r>
        <w:rPr>
          <w:rFonts w:eastAsia="仿宋_GB2312"/>
          <w:bCs/>
          <w:sz w:val="32"/>
          <w:szCs w:val="32"/>
        </w:rPr>
        <w:t>）职业教育专项资金</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结合自治区教育厅每年工作安排情况，根据我盟实际，安排</w:t>
      </w:r>
      <w:r>
        <w:rPr>
          <w:rFonts w:eastAsia="仿宋_GB2312" w:hint="eastAsia"/>
          <w:bCs/>
          <w:sz w:val="32"/>
          <w:szCs w:val="32"/>
        </w:rPr>
        <w:t>2024</w:t>
      </w:r>
      <w:r>
        <w:rPr>
          <w:rFonts w:eastAsia="仿宋_GB2312" w:hint="eastAsia"/>
          <w:bCs/>
          <w:sz w:val="32"/>
          <w:szCs w:val="32"/>
        </w:rPr>
        <w:t>年职业教育专项资金预算</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贯彻落实中办、国办印发《关于深化现代职业教育体系建设改革的意见》，自治区党委、政府《关于推动自治区现代职业教育高质量发展的若干措施》（内政办发〔</w:t>
      </w:r>
      <w:r>
        <w:rPr>
          <w:rFonts w:eastAsia="仿宋_GB2312"/>
          <w:bCs/>
          <w:sz w:val="32"/>
          <w:szCs w:val="32"/>
        </w:rPr>
        <w:t>2022</w:t>
      </w:r>
      <w:r>
        <w:rPr>
          <w:rFonts w:eastAsia="仿宋_GB2312"/>
          <w:bCs/>
          <w:sz w:val="32"/>
          <w:szCs w:val="32"/>
        </w:rPr>
        <w:t>〕</w:t>
      </w:r>
      <w:r>
        <w:rPr>
          <w:rFonts w:eastAsia="仿宋_GB2312"/>
          <w:bCs/>
          <w:sz w:val="32"/>
          <w:szCs w:val="32"/>
        </w:rPr>
        <w:t>43</w:t>
      </w:r>
      <w:r>
        <w:rPr>
          <w:rFonts w:eastAsia="仿宋_GB2312"/>
          <w:bCs/>
          <w:sz w:val="32"/>
          <w:szCs w:val="32"/>
        </w:rPr>
        <w:t>号）《锡林郭勒盟推动现代职业教育高质量发展工作方案》等文件要求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双师型教师培训、认定</w:t>
      </w:r>
      <w:r>
        <w:rPr>
          <w:rFonts w:eastAsia="仿宋_GB2312" w:hint="eastAsia"/>
          <w:bCs/>
          <w:sz w:val="32"/>
          <w:szCs w:val="32"/>
        </w:rPr>
        <w:t>10</w:t>
      </w:r>
      <w:r>
        <w:rPr>
          <w:rFonts w:eastAsia="仿宋_GB2312" w:hint="eastAsia"/>
          <w:bCs/>
          <w:sz w:val="32"/>
          <w:szCs w:val="32"/>
        </w:rPr>
        <w:t>万元；教学能手、示范课、技能大师工作室认定</w:t>
      </w:r>
      <w:r>
        <w:rPr>
          <w:rFonts w:eastAsia="仿宋_GB2312" w:hint="eastAsia"/>
          <w:bCs/>
          <w:sz w:val="32"/>
          <w:szCs w:val="32"/>
        </w:rPr>
        <w:t>10</w:t>
      </w:r>
      <w:r>
        <w:rPr>
          <w:rFonts w:eastAsia="仿宋_GB2312" w:hint="eastAsia"/>
          <w:bCs/>
          <w:sz w:val="32"/>
          <w:szCs w:val="32"/>
        </w:rPr>
        <w:t>万元；专业建设和教学质量提升项目</w:t>
      </w:r>
      <w:r>
        <w:rPr>
          <w:rFonts w:eastAsia="仿宋_GB2312" w:hint="eastAsia"/>
          <w:bCs/>
          <w:sz w:val="32"/>
          <w:szCs w:val="32"/>
        </w:rPr>
        <w:t>40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60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二十四</w:t>
      </w:r>
      <w:r>
        <w:rPr>
          <w:rFonts w:eastAsia="仿宋_GB2312"/>
          <w:bCs/>
          <w:sz w:val="32"/>
          <w:szCs w:val="32"/>
        </w:rPr>
        <w:t>）教育督导专项经费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教育督导专项工作经费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根据《教育督导条例》（中华人民共和国国务院令第</w:t>
      </w:r>
      <w:r>
        <w:rPr>
          <w:rFonts w:eastAsia="仿宋_GB2312"/>
          <w:bCs/>
          <w:sz w:val="32"/>
          <w:szCs w:val="32"/>
        </w:rPr>
        <w:t>624</w:t>
      </w:r>
      <w:r>
        <w:rPr>
          <w:rFonts w:eastAsia="仿宋_GB2312"/>
          <w:bCs/>
          <w:sz w:val="32"/>
          <w:szCs w:val="32"/>
        </w:rPr>
        <w:t>号）、《内蒙古自治区党委办公厅</w:t>
      </w:r>
      <w:r>
        <w:rPr>
          <w:rFonts w:eastAsia="仿宋_GB2312"/>
          <w:bCs/>
          <w:sz w:val="32"/>
          <w:szCs w:val="32"/>
        </w:rPr>
        <w:t xml:space="preserve"> </w:t>
      </w:r>
      <w:r>
        <w:rPr>
          <w:rFonts w:eastAsia="仿宋_GB2312"/>
          <w:bCs/>
          <w:sz w:val="32"/>
          <w:szCs w:val="32"/>
        </w:rPr>
        <w:t>自治区人民政府办公厅关于深化新时代教育督导体制机制改革的实施意见》（厅发﹝</w:t>
      </w:r>
      <w:r>
        <w:rPr>
          <w:rFonts w:eastAsia="仿宋_GB2312"/>
          <w:bCs/>
          <w:sz w:val="32"/>
          <w:szCs w:val="32"/>
        </w:rPr>
        <w:t>2020</w:t>
      </w:r>
      <w:r>
        <w:rPr>
          <w:rFonts w:eastAsia="仿宋_GB2312"/>
          <w:bCs/>
          <w:sz w:val="32"/>
          <w:szCs w:val="32"/>
        </w:rPr>
        <w:t>﹞</w:t>
      </w:r>
      <w:r>
        <w:rPr>
          <w:rFonts w:eastAsia="仿宋_GB2312"/>
          <w:bCs/>
          <w:sz w:val="32"/>
          <w:szCs w:val="32"/>
        </w:rPr>
        <w:t>7</w:t>
      </w:r>
      <w:r>
        <w:rPr>
          <w:rFonts w:eastAsia="仿宋_GB2312"/>
          <w:bCs/>
          <w:sz w:val="32"/>
          <w:szCs w:val="32"/>
        </w:rPr>
        <w:t>号），县级以上人民政府应当将教育督导经费列入本级财政预算，按规定妥善解决教育督导工作人员尤其是兼职督学因教育督导工作产生的通信、交通、食宿、劳务费等，在办公用房、设备等方面为教育督导工作提供必要条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对旗县市区人民政府履行教育职责进行督导评估、对全盟推进县</w:t>
      </w:r>
      <w:r>
        <w:rPr>
          <w:rFonts w:eastAsia="仿宋_GB2312" w:hint="eastAsia"/>
          <w:bCs/>
          <w:sz w:val="32"/>
          <w:szCs w:val="32"/>
        </w:rPr>
        <w:lastRenderedPageBreak/>
        <w:t>域义务教育优质均衡发展旗县开展前期督导评估、“双减”“五项管理”督导、“书香校园建设”督导、学校安全工作督导、学前教育普及普惠督导、国家通用语言文字落实情况督导等重点工作督导工作经费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二十五</w:t>
      </w:r>
      <w:r>
        <w:rPr>
          <w:rFonts w:eastAsia="仿宋_GB2312"/>
          <w:bCs/>
          <w:sz w:val="32"/>
          <w:szCs w:val="32"/>
        </w:rPr>
        <w:t>）体育卫生美育和劳动教育专项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为贯彻落实自治区党委、政府安排部署，按照《内蒙古自治区党委、自治区人民政府关于全面加强和改进新时代学校体育、美育和劳动教育工作的若干措施》（内党发〔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30</w:t>
      </w:r>
      <w:r>
        <w:rPr>
          <w:rFonts w:eastAsia="仿宋_GB2312" w:hint="eastAsia"/>
          <w:bCs/>
          <w:sz w:val="32"/>
          <w:szCs w:val="32"/>
        </w:rPr>
        <w:t>号）《内蒙古自治区初中学业水平考试体育与健康评价实施方案》等文件要求，结合自治区教育厅每年安排经费情况，根据我盟实际，安排</w:t>
      </w:r>
      <w:r>
        <w:rPr>
          <w:rFonts w:eastAsia="仿宋_GB2312" w:hint="eastAsia"/>
          <w:bCs/>
          <w:sz w:val="32"/>
          <w:szCs w:val="32"/>
        </w:rPr>
        <w:t>2024</w:t>
      </w:r>
      <w:r>
        <w:rPr>
          <w:rFonts w:eastAsia="仿宋_GB2312" w:hint="eastAsia"/>
          <w:bCs/>
          <w:sz w:val="32"/>
          <w:szCs w:val="32"/>
        </w:rPr>
        <w:t>年局机关体育卫生美育和劳动教育专项</w:t>
      </w:r>
      <w:r>
        <w:rPr>
          <w:rFonts w:eastAsia="仿宋_GB2312" w:hint="eastAsia"/>
          <w:bCs/>
          <w:sz w:val="32"/>
          <w:szCs w:val="32"/>
        </w:rPr>
        <w:t>38</w:t>
      </w:r>
      <w:r>
        <w:rPr>
          <w:rFonts w:eastAsia="仿宋_GB2312" w:hint="eastAsia"/>
          <w:bCs/>
          <w:sz w:val="32"/>
          <w:szCs w:val="32"/>
        </w:rPr>
        <w:t>万元，经费主要用于助力我盟体育卫生美育和劳动教育高质量发展。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按照《内蒙古自治区党委、自治区人民政府关于全面加强和改进新时代学校体育、美育和劳动教育工作的若干措施》（内党发〔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号）《内蒙古自治区初中学业水平考试体育与健康评价实施方案》等文件要求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学校美育教学与实践指导委员会工作开展经费</w:t>
      </w:r>
      <w:r>
        <w:rPr>
          <w:rFonts w:eastAsia="仿宋_GB2312" w:hint="eastAsia"/>
          <w:bCs/>
          <w:sz w:val="32"/>
          <w:szCs w:val="32"/>
        </w:rPr>
        <w:t>5</w:t>
      </w:r>
      <w:r>
        <w:rPr>
          <w:rFonts w:eastAsia="仿宋_GB2312" w:hint="eastAsia"/>
          <w:bCs/>
          <w:sz w:val="32"/>
          <w:szCs w:val="32"/>
        </w:rPr>
        <w:t>万元，用于美育教师下乡指导支教等活动开展；学校体育教学与实践指导委员会工作</w:t>
      </w:r>
      <w:r>
        <w:rPr>
          <w:rFonts w:eastAsia="仿宋_GB2312" w:hint="eastAsia"/>
          <w:bCs/>
          <w:sz w:val="32"/>
          <w:szCs w:val="32"/>
        </w:rPr>
        <w:lastRenderedPageBreak/>
        <w:t>经费</w:t>
      </w:r>
      <w:r>
        <w:rPr>
          <w:rFonts w:eastAsia="仿宋_GB2312" w:hint="eastAsia"/>
          <w:bCs/>
          <w:sz w:val="32"/>
          <w:szCs w:val="32"/>
        </w:rPr>
        <w:t>5</w:t>
      </w:r>
      <w:r>
        <w:rPr>
          <w:rFonts w:eastAsia="仿宋_GB2312" w:hint="eastAsia"/>
          <w:bCs/>
          <w:sz w:val="32"/>
          <w:szCs w:val="32"/>
        </w:rPr>
        <w:t>万元，用于体育教师下乡指导支教等活动开展；我盟选派队伍参加自治区“主席杯”校园足球联赛经费</w:t>
      </w:r>
      <w:r>
        <w:rPr>
          <w:rFonts w:eastAsia="仿宋_GB2312" w:hint="eastAsia"/>
          <w:bCs/>
          <w:sz w:val="32"/>
          <w:szCs w:val="32"/>
        </w:rPr>
        <w:t>26</w:t>
      </w:r>
      <w:r>
        <w:rPr>
          <w:rFonts w:eastAsia="仿宋_GB2312" w:hint="eastAsia"/>
          <w:bCs/>
          <w:sz w:val="32"/>
          <w:szCs w:val="32"/>
        </w:rPr>
        <w:t>万元；中学生运动会差旅费</w:t>
      </w:r>
      <w:r>
        <w:rPr>
          <w:rFonts w:eastAsia="仿宋_GB2312" w:hint="eastAsia"/>
          <w:bCs/>
          <w:sz w:val="32"/>
          <w:szCs w:val="32"/>
        </w:rPr>
        <w:t>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38</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二十六</w:t>
      </w:r>
      <w:r>
        <w:rPr>
          <w:rFonts w:eastAsia="仿宋_GB2312"/>
          <w:bCs/>
          <w:sz w:val="32"/>
          <w:szCs w:val="32"/>
        </w:rPr>
        <w:t>）高考综合改革专项经费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分批次对教育行政干部、教研员、学校管理人员和专任教师进行新课程、新教材、新课标培训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根据《锡林郭勒盟高考综合改革工作推进实施方案》（锡高考综改字锡党发〔</w:t>
      </w:r>
      <w:r>
        <w:rPr>
          <w:rFonts w:eastAsia="仿宋_GB2312"/>
          <w:bCs/>
          <w:sz w:val="32"/>
          <w:szCs w:val="32"/>
        </w:rPr>
        <w:t>2022</w:t>
      </w:r>
      <w:r>
        <w:rPr>
          <w:rFonts w:eastAsia="仿宋_GB2312"/>
          <w:bCs/>
          <w:sz w:val="32"/>
          <w:szCs w:val="32"/>
        </w:rPr>
        <w:t>〕</w:t>
      </w:r>
      <w:r>
        <w:rPr>
          <w:rFonts w:eastAsia="仿宋_GB2312"/>
          <w:bCs/>
          <w:sz w:val="32"/>
          <w:szCs w:val="32"/>
        </w:rPr>
        <w:t>1</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年计划培训</w:t>
      </w:r>
      <w:r>
        <w:rPr>
          <w:rFonts w:eastAsia="仿宋_GB2312" w:hint="eastAsia"/>
          <w:bCs/>
          <w:sz w:val="32"/>
          <w:szCs w:val="32"/>
        </w:rPr>
        <w:t>60</w:t>
      </w:r>
      <w:r>
        <w:rPr>
          <w:rFonts w:eastAsia="仿宋_GB2312" w:hint="eastAsia"/>
          <w:bCs/>
          <w:sz w:val="32"/>
          <w:szCs w:val="32"/>
        </w:rPr>
        <w:t>人，费用</w:t>
      </w:r>
      <w:r>
        <w:rPr>
          <w:rFonts w:eastAsia="仿宋_GB2312" w:hint="eastAsia"/>
          <w:bCs/>
          <w:sz w:val="32"/>
          <w:szCs w:val="32"/>
        </w:rPr>
        <w:t>20</w:t>
      </w:r>
      <w:r>
        <w:rPr>
          <w:rFonts w:eastAsia="仿宋_GB2312" w:hint="eastAsia"/>
          <w:bCs/>
          <w:sz w:val="32"/>
          <w:szCs w:val="32"/>
        </w:rPr>
        <w:t>万元</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二十七</w:t>
      </w:r>
      <w:r>
        <w:rPr>
          <w:rFonts w:eastAsia="仿宋_GB2312"/>
          <w:bCs/>
          <w:sz w:val="32"/>
          <w:szCs w:val="32"/>
        </w:rPr>
        <w:t>）教师培训专项经费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lastRenderedPageBreak/>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打造一支高质量、专业化教师队伍，不断提升教师专业素质能力，推动基础教育均衡发展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根据《锡林郭勒盟推进新时代基础教育高质量发展实施方案》（锡党发〔</w:t>
      </w:r>
      <w:r>
        <w:rPr>
          <w:rFonts w:eastAsia="仿宋_GB2312"/>
          <w:bCs/>
          <w:sz w:val="32"/>
          <w:szCs w:val="32"/>
        </w:rPr>
        <w:t>2021</w:t>
      </w:r>
      <w:r>
        <w:rPr>
          <w:rFonts w:eastAsia="仿宋_GB2312"/>
          <w:bCs/>
          <w:sz w:val="32"/>
          <w:szCs w:val="32"/>
        </w:rPr>
        <w:t>〕</w:t>
      </w:r>
      <w:r>
        <w:rPr>
          <w:rFonts w:eastAsia="仿宋_GB2312"/>
          <w:bCs/>
          <w:sz w:val="32"/>
          <w:szCs w:val="32"/>
        </w:rPr>
        <w:t>31</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开展各类中小学、幼儿园校长（园长）、教师培训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250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二十八</w:t>
      </w:r>
      <w:r>
        <w:rPr>
          <w:rFonts w:eastAsia="仿宋_GB2312"/>
          <w:bCs/>
          <w:sz w:val="32"/>
          <w:szCs w:val="32"/>
        </w:rPr>
        <w:t>）入园入学数字化信息服务平台维护费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锡林郭勒盟入园入学数字化信息服务平台服务器设在盟大数据中心，按照盟大数据中心和接入“蒙速办”</w:t>
      </w:r>
      <w:r>
        <w:rPr>
          <w:rFonts w:eastAsia="仿宋_GB2312" w:hint="eastAsia"/>
          <w:bCs/>
          <w:sz w:val="32"/>
          <w:szCs w:val="32"/>
        </w:rPr>
        <w:t>APP</w:t>
      </w:r>
      <w:r>
        <w:rPr>
          <w:rFonts w:eastAsia="仿宋_GB2312" w:hint="eastAsia"/>
          <w:bCs/>
          <w:sz w:val="32"/>
          <w:szCs w:val="32"/>
        </w:rPr>
        <w:t>相关要求，对系统必须每年做等保测评和风险评估，每年给盟大数据中心软通动力公司上交等保服务包年费。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第</w:t>
      </w:r>
      <w:r>
        <w:rPr>
          <w:rFonts w:eastAsia="仿宋_GB2312"/>
          <w:bCs/>
          <w:sz w:val="32"/>
          <w:szCs w:val="32"/>
        </w:rPr>
        <w:t>13</w:t>
      </w:r>
      <w:r>
        <w:rPr>
          <w:rFonts w:eastAsia="仿宋_GB2312"/>
          <w:bCs/>
          <w:sz w:val="32"/>
          <w:szCs w:val="32"/>
        </w:rPr>
        <w:t>次常务会议纪要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估算</w:t>
      </w:r>
      <w:r>
        <w:rPr>
          <w:rFonts w:eastAsia="仿宋_GB2312" w:hint="eastAsia"/>
          <w:bCs/>
          <w:sz w:val="32"/>
          <w:szCs w:val="32"/>
        </w:rPr>
        <w:t>2024</w:t>
      </w:r>
      <w:r>
        <w:rPr>
          <w:rFonts w:eastAsia="仿宋_GB2312" w:hint="eastAsia"/>
          <w:bCs/>
          <w:sz w:val="32"/>
          <w:szCs w:val="32"/>
        </w:rPr>
        <w:t>年入园入学服务系统做三级等保费用</w:t>
      </w:r>
      <w:r>
        <w:rPr>
          <w:rFonts w:eastAsia="仿宋_GB2312" w:hint="eastAsia"/>
          <w:bCs/>
          <w:sz w:val="32"/>
          <w:szCs w:val="32"/>
        </w:rPr>
        <w:t>14</w:t>
      </w:r>
      <w:r>
        <w:rPr>
          <w:rFonts w:eastAsia="仿宋_GB2312" w:hint="eastAsia"/>
          <w:bCs/>
          <w:sz w:val="32"/>
          <w:szCs w:val="32"/>
        </w:rPr>
        <w:t>万，服务包年费（大数据中心）及维护费</w:t>
      </w:r>
      <w:r>
        <w:rPr>
          <w:rFonts w:eastAsia="仿宋_GB2312" w:hint="eastAsia"/>
          <w:bCs/>
          <w:sz w:val="32"/>
          <w:szCs w:val="32"/>
        </w:rPr>
        <w:t>6</w:t>
      </w:r>
      <w:r>
        <w:rPr>
          <w:rFonts w:eastAsia="仿宋_GB2312" w:hint="eastAsia"/>
          <w:bCs/>
          <w:sz w:val="32"/>
          <w:szCs w:val="32"/>
        </w:rPr>
        <w:t>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二十九</w:t>
      </w:r>
      <w:r>
        <w:rPr>
          <w:rFonts w:eastAsia="仿宋_GB2312"/>
          <w:bCs/>
          <w:sz w:val="32"/>
          <w:szCs w:val="32"/>
        </w:rPr>
        <w:t>）推进落实国家通用语言文字教育教学资金（教学常规培训）</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675</w:t>
      </w:r>
      <w:r>
        <w:rPr>
          <w:rFonts w:eastAsia="仿宋_GB2312" w:hint="eastAsia"/>
          <w:bCs/>
          <w:sz w:val="32"/>
          <w:szCs w:val="32"/>
        </w:rPr>
        <w:t>名教师常规教学培训经费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w:t>
      </w:r>
      <w:r>
        <w:rPr>
          <w:rFonts w:eastAsia="仿宋_GB2312" w:hint="eastAsia"/>
          <w:bCs/>
          <w:sz w:val="32"/>
          <w:szCs w:val="32"/>
        </w:rPr>
        <w:t>675</w:t>
      </w:r>
      <w:r>
        <w:rPr>
          <w:rFonts w:eastAsia="仿宋_GB2312" w:hint="eastAsia"/>
          <w:bCs/>
          <w:sz w:val="32"/>
          <w:szCs w:val="32"/>
        </w:rPr>
        <w:t>名教师常规教学培训经费，所需经费</w:t>
      </w:r>
      <w:r>
        <w:rPr>
          <w:rFonts w:eastAsia="仿宋_GB2312" w:hint="eastAsia"/>
          <w:bCs/>
          <w:sz w:val="32"/>
          <w:szCs w:val="32"/>
        </w:rPr>
        <w:t>100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100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w:t>
      </w:r>
      <w:r>
        <w:rPr>
          <w:rFonts w:eastAsia="仿宋_GB2312"/>
          <w:bCs/>
          <w:sz w:val="32"/>
          <w:szCs w:val="32"/>
        </w:rPr>
        <w:t>）自治区国防教育专项</w:t>
      </w:r>
      <w:r>
        <w:rPr>
          <w:rFonts w:eastAsia="仿宋_GB2312"/>
          <w:bCs/>
          <w:sz w:val="32"/>
          <w:szCs w:val="32"/>
        </w:rPr>
        <w:t>2024</w:t>
      </w:r>
      <w:r>
        <w:rPr>
          <w:rFonts w:eastAsia="仿宋_GB2312"/>
          <w:bCs/>
          <w:sz w:val="32"/>
          <w:szCs w:val="32"/>
        </w:rPr>
        <w:t>（内财教﹝</w:t>
      </w:r>
      <w:r>
        <w:rPr>
          <w:rFonts w:eastAsia="仿宋_GB2312"/>
          <w:bCs/>
          <w:sz w:val="32"/>
          <w:szCs w:val="32"/>
        </w:rPr>
        <w:t>2023</w:t>
      </w:r>
      <w:r>
        <w:rPr>
          <w:rFonts w:eastAsia="仿宋_GB2312"/>
          <w:bCs/>
          <w:sz w:val="32"/>
          <w:szCs w:val="32"/>
        </w:rPr>
        <w:t>﹞</w:t>
      </w:r>
      <w:r>
        <w:rPr>
          <w:rFonts w:eastAsia="仿宋_GB2312"/>
          <w:bCs/>
          <w:sz w:val="32"/>
          <w:szCs w:val="32"/>
        </w:rPr>
        <w:t>1802</w:t>
      </w:r>
      <w:r>
        <w:rPr>
          <w:rFonts w:eastAsia="仿宋_GB2312"/>
          <w:bCs/>
          <w:sz w:val="32"/>
          <w:szCs w:val="32"/>
        </w:rPr>
        <w:t>号）</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深化学校国防教育，强化青少年群体爱国情感和国防意识，培养艰苦奋斗吃苦耐劳的坚强毅力和集体主义精神，帮助青少年形成正确人生观和集体主义精神，开展国防教育研学活动，活动经费</w:t>
      </w:r>
      <w:r>
        <w:rPr>
          <w:rFonts w:eastAsia="仿宋_GB2312" w:hint="eastAsia"/>
          <w:bCs/>
          <w:sz w:val="32"/>
          <w:szCs w:val="32"/>
        </w:rPr>
        <w:t>40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2024</w:t>
      </w:r>
      <w:r>
        <w:rPr>
          <w:rFonts w:eastAsia="仿宋_GB2312"/>
          <w:bCs/>
          <w:sz w:val="32"/>
          <w:szCs w:val="32"/>
        </w:rPr>
        <w:t>年国防教育专项资金预算的通知》（内财教﹝</w:t>
      </w:r>
      <w:r>
        <w:rPr>
          <w:rFonts w:eastAsia="仿宋_GB2312"/>
          <w:bCs/>
          <w:sz w:val="32"/>
          <w:szCs w:val="32"/>
        </w:rPr>
        <w:t>2023</w:t>
      </w:r>
      <w:r>
        <w:rPr>
          <w:rFonts w:eastAsia="仿宋_GB2312"/>
          <w:bCs/>
          <w:sz w:val="32"/>
          <w:szCs w:val="32"/>
        </w:rPr>
        <w:t>﹞</w:t>
      </w:r>
      <w:r>
        <w:rPr>
          <w:rFonts w:eastAsia="仿宋_GB2312"/>
          <w:bCs/>
          <w:sz w:val="32"/>
          <w:szCs w:val="32"/>
        </w:rPr>
        <w:t>1802</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计划开展为期五天左右国防教育研学活动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40</w:t>
      </w:r>
      <w:r>
        <w:rPr>
          <w:rFonts w:eastAsia="仿宋_GB2312" w:hint="eastAsia"/>
          <w:bCs/>
          <w:sz w:val="32"/>
          <w:szCs w:val="32"/>
        </w:rPr>
        <w:t>万元</w:t>
      </w:r>
      <w:r>
        <w:rPr>
          <w:rFonts w:eastAsia="仿宋_GB2312"/>
          <w:bCs/>
          <w:sz w:val="32"/>
          <w:szCs w:val="32"/>
        </w:rPr>
        <w:t>。根据《锡林郭勒盟中小学名师工作室建设和管理办法》，</w:t>
      </w:r>
      <w:r>
        <w:rPr>
          <w:rFonts w:eastAsia="仿宋_GB2312"/>
          <w:bCs/>
          <w:sz w:val="32"/>
          <w:szCs w:val="32"/>
        </w:rPr>
        <w:t>2024</w:t>
      </w:r>
      <w:r>
        <w:rPr>
          <w:rFonts w:eastAsia="仿宋_GB2312"/>
          <w:bCs/>
          <w:sz w:val="32"/>
          <w:szCs w:val="32"/>
        </w:rPr>
        <w:t>年计划建设</w:t>
      </w:r>
      <w:r>
        <w:rPr>
          <w:rFonts w:eastAsia="仿宋_GB2312"/>
          <w:bCs/>
          <w:sz w:val="32"/>
          <w:szCs w:val="32"/>
        </w:rPr>
        <w:t>40</w:t>
      </w:r>
      <w:r>
        <w:rPr>
          <w:rFonts w:eastAsia="仿宋_GB2312"/>
          <w:bCs/>
          <w:sz w:val="32"/>
          <w:szCs w:val="32"/>
        </w:rPr>
        <w:t>个名师工作室，每个工作室经费</w:t>
      </w:r>
      <w:r>
        <w:rPr>
          <w:rFonts w:eastAsia="仿宋_GB2312"/>
          <w:bCs/>
          <w:sz w:val="32"/>
          <w:szCs w:val="32"/>
        </w:rPr>
        <w:t>1</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三十一</w:t>
      </w:r>
      <w:r>
        <w:rPr>
          <w:rFonts w:eastAsia="仿宋_GB2312"/>
          <w:bCs/>
          <w:sz w:val="32"/>
          <w:szCs w:val="32"/>
        </w:rPr>
        <w:t>）盟本级</w:t>
      </w:r>
      <w:r>
        <w:rPr>
          <w:rFonts w:eastAsia="仿宋_GB2312"/>
          <w:bCs/>
          <w:sz w:val="32"/>
          <w:szCs w:val="32"/>
        </w:rPr>
        <w:t>2024</w:t>
      </w:r>
      <w:r>
        <w:rPr>
          <w:rFonts w:eastAsia="仿宋_GB2312"/>
          <w:bCs/>
          <w:sz w:val="32"/>
          <w:szCs w:val="32"/>
        </w:rPr>
        <w:t>年名校长名师工作室工作经费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2024</w:t>
      </w:r>
      <w:r>
        <w:rPr>
          <w:rFonts w:eastAsia="仿宋_GB2312"/>
          <w:bCs/>
          <w:sz w:val="32"/>
          <w:szCs w:val="32"/>
        </w:rPr>
        <w:t>年计划建设</w:t>
      </w:r>
      <w:r>
        <w:rPr>
          <w:rFonts w:eastAsia="仿宋_GB2312"/>
          <w:bCs/>
          <w:sz w:val="32"/>
          <w:szCs w:val="32"/>
        </w:rPr>
        <w:t>40</w:t>
      </w:r>
      <w:r>
        <w:rPr>
          <w:rFonts w:eastAsia="仿宋_GB2312"/>
          <w:bCs/>
          <w:sz w:val="32"/>
          <w:szCs w:val="32"/>
        </w:rPr>
        <w:t>个名师工作室，每个工作室经费</w:t>
      </w:r>
      <w:r>
        <w:rPr>
          <w:rFonts w:eastAsia="仿宋_GB2312"/>
          <w:bCs/>
          <w:sz w:val="32"/>
          <w:szCs w:val="32"/>
        </w:rPr>
        <w:t>1</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根据《锡林郭勒盟中小学名师工作室建设和管理办法》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2024</w:t>
      </w:r>
      <w:r>
        <w:rPr>
          <w:rFonts w:eastAsia="仿宋_GB2312"/>
          <w:bCs/>
          <w:sz w:val="32"/>
          <w:szCs w:val="32"/>
        </w:rPr>
        <w:t>年计划建设</w:t>
      </w:r>
      <w:r>
        <w:rPr>
          <w:rFonts w:eastAsia="仿宋_GB2312"/>
          <w:bCs/>
          <w:sz w:val="32"/>
          <w:szCs w:val="32"/>
        </w:rPr>
        <w:t>40</w:t>
      </w:r>
      <w:r>
        <w:rPr>
          <w:rFonts w:eastAsia="仿宋_GB2312"/>
          <w:bCs/>
          <w:sz w:val="32"/>
          <w:szCs w:val="32"/>
        </w:rPr>
        <w:t>个名师工作室，每个工作室经费</w:t>
      </w:r>
      <w:r>
        <w:rPr>
          <w:rFonts w:eastAsia="仿宋_GB2312"/>
          <w:bCs/>
          <w:sz w:val="32"/>
          <w:szCs w:val="32"/>
        </w:rPr>
        <w:t>1</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40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三十二</w:t>
      </w:r>
      <w:r>
        <w:rPr>
          <w:rFonts w:eastAsia="仿宋_GB2312"/>
          <w:bCs/>
          <w:sz w:val="32"/>
          <w:szCs w:val="32"/>
        </w:rPr>
        <w:t>）安全生产专项经费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针对</w:t>
      </w:r>
      <w:r>
        <w:rPr>
          <w:rFonts w:eastAsia="仿宋_GB2312"/>
          <w:bCs/>
          <w:sz w:val="32"/>
          <w:szCs w:val="32"/>
        </w:rPr>
        <w:t>我盟重点行业领域安全生产监管人员薄弱</w:t>
      </w:r>
      <w:r>
        <w:rPr>
          <w:rFonts w:eastAsia="仿宋_GB2312" w:hint="eastAsia"/>
          <w:bCs/>
          <w:sz w:val="32"/>
          <w:szCs w:val="32"/>
        </w:rPr>
        <w:t>问题专项经费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针对自治区安全生产专项巡视提出的我盟重点行业领域安全生产监管人员薄弱，行署召开专题会议部署，安排</w:t>
      </w:r>
      <w:r>
        <w:rPr>
          <w:rFonts w:eastAsia="仿宋_GB2312" w:hint="eastAsia"/>
          <w:bCs/>
          <w:sz w:val="32"/>
          <w:szCs w:val="32"/>
        </w:rPr>
        <w:t>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用于安委会</w:t>
      </w:r>
      <w:r>
        <w:rPr>
          <w:rFonts w:eastAsia="仿宋_GB2312"/>
          <w:bCs/>
          <w:sz w:val="32"/>
          <w:szCs w:val="32"/>
        </w:rPr>
        <w:t>8</w:t>
      </w:r>
      <w:r>
        <w:rPr>
          <w:rFonts w:eastAsia="仿宋_GB2312"/>
          <w:bCs/>
          <w:sz w:val="32"/>
          <w:szCs w:val="32"/>
        </w:rPr>
        <w:t>个专委会牵头部门督导检查等相关费用（包括聘请专家费、食宿费以及车辆租赁等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15</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三十三</w:t>
      </w:r>
      <w:r>
        <w:rPr>
          <w:rFonts w:eastAsia="仿宋_GB2312"/>
          <w:bCs/>
          <w:sz w:val="32"/>
          <w:szCs w:val="32"/>
        </w:rPr>
        <w:t>）公办普通高中生均公用经费</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公办普通高中生均公用经费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教育厅关于建立公办幼儿园生均公用经费基准定额和普惠性民办幼儿园补助标准的通知》（内财教﹝</w:t>
      </w:r>
      <w:r>
        <w:rPr>
          <w:rFonts w:eastAsia="仿宋_GB2312"/>
          <w:bCs/>
          <w:sz w:val="32"/>
          <w:szCs w:val="32"/>
        </w:rPr>
        <w:t>2018</w:t>
      </w:r>
      <w:r>
        <w:rPr>
          <w:rFonts w:eastAsia="仿宋_GB2312"/>
          <w:bCs/>
          <w:sz w:val="32"/>
          <w:szCs w:val="32"/>
        </w:rPr>
        <w:t>﹞</w:t>
      </w:r>
      <w:r>
        <w:rPr>
          <w:rFonts w:eastAsia="仿宋_GB2312"/>
          <w:bCs/>
          <w:sz w:val="32"/>
          <w:szCs w:val="32"/>
        </w:rPr>
        <w:t>1412</w:t>
      </w:r>
      <w:r>
        <w:rPr>
          <w:rFonts w:eastAsia="仿宋_GB2312"/>
          <w:bCs/>
          <w:sz w:val="32"/>
          <w:szCs w:val="32"/>
        </w:rPr>
        <w:t>号）、《内蒙古自治区财政厅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2020</w:t>
      </w:r>
      <w:r>
        <w:rPr>
          <w:rFonts w:eastAsia="仿宋_GB2312"/>
          <w:bCs/>
          <w:sz w:val="32"/>
          <w:szCs w:val="32"/>
        </w:rPr>
        <w:t>年公办幼儿园公用经费和普惠性民办幼儿园补助预算的通知》（内财教﹝</w:t>
      </w:r>
      <w:r>
        <w:rPr>
          <w:rFonts w:eastAsia="仿宋_GB2312"/>
          <w:bCs/>
          <w:sz w:val="32"/>
          <w:szCs w:val="32"/>
        </w:rPr>
        <w:t>2019</w:t>
      </w:r>
      <w:r>
        <w:rPr>
          <w:rFonts w:eastAsia="仿宋_GB2312"/>
          <w:bCs/>
          <w:sz w:val="32"/>
          <w:szCs w:val="32"/>
        </w:rPr>
        <w:t>﹞</w:t>
      </w:r>
      <w:r>
        <w:rPr>
          <w:rFonts w:eastAsia="仿宋_GB2312"/>
          <w:bCs/>
          <w:sz w:val="32"/>
          <w:szCs w:val="32"/>
        </w:rPr>
        <w:t>1682</w:t>
      </w:r>
      <w:r>
        <w:rPr>
          <w:rFonts w:eastAsia="仿宋_GB2312"/>
          <w:bCs/>
          <w:sz w:val="32"/>
          <w:szCs w:val="32"/>
        </w:rPr>
        <w:t>号）和《锡林郭勒盟基本公共服务领域盟本级与旗县市（区）共同财政事权和支出责任划分改革实施方案》（锡署办发﹝</w:t>
      </w:r>
      <w:r>
        <w:rPr>
          <w:rFonts w:eastAsia="仿宋_GB2312"/>
          <w:bCs/>
          <w:sz w:val="32"/>
          <w:szCs w:val="32"/>
        </w:rPr>
        <w:t>2020</w:t>
      </w:r>
      <w:r>
        <w:rPr>
          <w:rFonts w:eastAsia="仿宋_GB2312"/>
          <w:bCs/>
          <w:sz w:val="32"/>
          <w:szCs w:val="32"/>
        </w:rPr>
        <w:t>﹞</w:t>
      </w:r>
      <w:r>
        <w:rPr>
          <w:rFonts w:eastAsia="仿宋_GB2312"/>
          <w:bCs/>
          <w:sz w:val="32"/>
          <w:szCs w:val="32"/>
        </w:rPr>
        <w:t>17</w:t>
      </w:r>
      <w:r>
        <w:rPr>
          <w:rFonts w:eastAsia="仿宋_GB2312"/>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锡林郭勒盟蒙古族中学、锡林郭勒盟第二中学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部门代编</w:t>
      </w:r>
      <w:r>
        <w:rPr>
          <w:rFonts w:eastAsia="仿宋_GB2312" w:hint="eastAsia"/>
          <w:bCs/>
          <w:sz w:val="32"/>
          <w:szCs w:val="32"/>
        </w:rPr>
        <w:t>16</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16</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三十四</w:t>
      </w:r>
      <w:r>
        <w:rPr>
          <w:rFonts w:eastAsia="仿宋_GB2312"/>
          <w:bCs/>
          <w:sz w:val="32"/>
          <w:szCs w:val="32"/>
        </w:rPr>
        <w:t>）铸牢中华民族共同体意识、统编教材及国家通用语言文字教学能力提升培训</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为提高原民族语言授课学校教育教学质量和国家通用语言文字教</w:t>
      </w:r>
      <w:r>
        <w:rPr>
          <w:rFonts w:eastAsia="仿宋_GB2312"/>
          <w:bCs/>
          <w:sz w:val="32"/>
          <w:szCs w:val="32"/>
        </w:rPr>
        <w:lastRenderedPageBreak/>
        <w:t>育教学水平</w:t>
      </w:r>
      <w:r>
        <w:rPr>
          <w:rFonts w:eastAsia="仿宋_GB2312"/>
          <w:bCs/>
          <w:sz w:val="32"/>
          <w:szCs w:val="32"/>
        </w:rPr>
        <w:t>,</w:t>
      </w:r>
      <w:r>
        <w:rPr>
          <w:rFonts w:eastAsia="仿宋_GB2312"/>
          <w:bCs/>
          <w:sz w:val="32"/>
          <w:szCs w:val="32"/>
        </w:rPr>
        <w:t>持续开展铸牢中华民族共同体意识培训</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根据《全盟民族语言授课学校推行使用三科统编教材和全面加强国家通用语言文字教育教学工作实施》（锡党办发〔</w:t>
      </w:r>
      <w:r>
        <w:rPr>
          <w:rFonts w:eastAsia="仿宋_GB2312"/>
          <w:bCs/>
          <w:sz w:val="32"/>
          <w:szCs w:val="32"/>
        </w:rPr>
        <w:t>2021</w:t>
      </w:r>
      <w:r>
        <w:rPr>
          <w:rFonts w:eastAsia="仿宋_GB2312"/>
          <w:bCs/>
          <w:sz w:val="32"/>
          <w:szCs w:val="32"/>
        </w:rPr>
        <w:t>〕</w:t>
      </w:r>
      <w:r>
        <w:rPr>
          <w:rFonts w:eastAsia="仿宋_GB2312"/>
          <w:bCs/>
          <w:sz w:val="32"/>
          <w:szCs w:val="32"/>
        </w:rPr>
        <w:t>8</w:t>
      </w:r>
      <w:r>
        <w:rPr>
          <w:rFonts w:eastAsia="仿宋_GB2312"/>
          <w:bCs/>
          <w:sz w:val="32"/>
          <w:szCs w:val="32"/>
        </w:rPr>
        <w:t>号）要求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2024</w:t>
      </w:r>
      <w:r>
        <w:rPr>
          <w:rFonts w:eastAsia="仿宋_GB2312"/>
          <w:bCs/>
          <w:sz w:val="32"/>
          <w:szCs w:val="32"/>
        </w:rPr>
        <w:t>年计划开展铸牢中华民族共同体意识、原民语授课学校统编三科资金</w:t>
      </w:r>
      <w:r>
        <w:rPr>
          <w:rFonts w:eastAsia="仿宋_GB2312"/>
          <w:bCs/>
          <w:sz w:val="32"/>
          <w:szCs w:val="32"/>
        </w:rPr>
        <w:t>140</w:t>
      </w:r>
      <w:r>
        <w:rPr>
          <w:rFonts w:eastAsia="仿宋_GB2312"/>
          <w:bCs/>
          <w:sz w:val="32"/>
          <w:szCs w:val="32"/>
        </w:rPr>
        <w:t>万元。其中：铸牢中华民族共同体意识培训</w:t>
      </w:r>
      <w:r>
        <w:rPr>
          <w:rFonts w:eastAsia="仿宋_GB2312"/>
          <w:bCs/>
          <w:sz w:val="32"/>
          <w:szCs w:val="32"/>
        </w:rPr>
        <w:t>250</w:t>
      </w:r>
      <w:r>
        <w:rPr>
          <w:rFonts w:eastAsia="仿宋_GB2312"/>
          <w:bCs/>
          <w:sz w:val="32"/>
          <w:szCs w:val="32"/>
        </w:rPr>
        <w:t>人</w:t>
      </w:r>
      <w:r>
        <w:rPr>
          <w:rFonts w:eastAsia="仿宋_GB2312"/>
          <w:bCs/>
          <w:sz w:val="32"/>
          <w:szCs w:val="32"/>
        </w:rPr>
        <w:t>40</w:t>
      </w:r>
      <w:r>
        <w:rPr>
          <w:rFonts w:eastAsia="仿宋_GB2312"/>
          <w:bCs/>
          <w:sz w:val="32"/>
          <w:szCs w:val="32"/>
        </w:rPr>
        <w:t>万元，原民族语言授课学校统编三科国通语能力提升培训</w:t>
      </w:r>
      <w:r>
        <w:rPr>
          <w:rFonts w:eastAsia="仿宋_GB2312"/>
          <w:bCs/>
          <w:sz w:val="32"/>
          <w:szCs w:val="32"/>
        </w:rPr>
        <w:t>563</w:t>
      </w:r>
      <w:r>
        <w:rPr>
          <w:rFonts w:eastAsia="仿宋_GB2312"/>
          <w:bCs/>
          <w:sz w:val="32"/>
          <w:szCs w:val="32"/>
        </w:rPr>
        <w:t>人</w:t>
      </w:r>
      <w:r>
        <w:rPr>
          <w:rFonts w:eastAsia="仿宋_GB2312"/>
          <w:bCs/>
          <w:sz w:val="32"/>
          <w:szCs w:val="32"/>
        </w:rPr>
        <w:t>100</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140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三十五</w:t>
      </w:r>
      <w:r>
        <w:rPr>
          <w:rFonts w:eastAsia="仿宋_GB2312"/>
          <w:bCs/>
          <w:sz w:val="32"/>
          <w:szCs w:val="32"/>
        </w:rPr>
        <w:t>）普通话测试费</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普通话测试</w:t>
      </w:r>
      <w:r>
        <w:rPr>
          <w:rFonts w:eastAsia="仿宋_GB2312" w:hint="eastAsia"/>
          <w:bCs/>
          <w:sz w:val="32"/>
          <w:szCs w:val="32"/>
        </w:rPr>
        <w:t>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根据自治区发展和改革委员会、自治区财政厅《关于普通话水平测试费等收费标准的通知》（内发改费字〔</w:t>
      </w:r>
      <w:r>
        <w:rPr>
          <w:rFonts w:eastAsia="仿宋_GB2312"/>
          <w:bCs/>
          <w:sz w:val="32"/>
          <w:szCs w:val="32"/>
        </w:rPr>
        <w:t>2009</w:t>
      </w:r>
      <w:r>
        <w:rPr>
          <w:rFonts w:eastAsia="仿宋_GB2312"/>
          <w:bCs/>
          <w:sz w:val="32"/>
          <w:szCs w:val="32"/>
        </w:rPr>
        <w:t>〕</w:t>
      </w:r>
      <w:r>
        <w:rPr>
          <w:rFonts w:eastAsia="仿宋_GB2312"/>
          <w:bCs/>
          <w:sz w:val="32"/>
          <w:szCs w:val="32"/>
        </w:rPr>
        <w:t>178</w:t>
      </w:r>
      <w:r>
        <w:rPr>
          <w:rFonts w:eastAsia="仿宋_GB2312"/>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申请普通话测试费</w:t>
      </w:r>
      <w:r>
        <w:rPr>
          <w:rFonts w:eastAsia="仿宋_GB2312"/>
          <w:bCs/>
          <w:sz w:val="32"/>
          <w:szCs w:val="32"/>
        </w:rPr>
        <w:t>10</w:t>
      </w:r>
      <w:r>
        <w:rPr>
          <w:rFonts w:eastAsia="仿宋_GB2312"/>
          <w:bCs/>
          <w:sz w:val="32"/>
          <w:szCs w:val="32"/>
        </w:rPr>
        <w:t>万元，用重点领域、社会人员普通话测试、全盟普通话测试站工作经费、国通语达标单位（校园）评估经费</w:t>
      </w:r>
      <w:r>
        <w:rPr>
          <w:rFonts w:eastAsia="仿宋_GB2312" w:hint="eastAsia"/>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10</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三十六</w:t>
      </w:r>
      <w:r>
        <w:rPr>
          <w:rFonts w:eastAsia="仿宋_GB2312"/>
          <w:bCs/>
          <w:sz w:val="32"/>
          <w:szCs w:val="32"/>
        </w:rPr>
        <w:t>）高中教学培优资金</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高中教学培优</w:t>
      </w:r>
      <w:r>
        <w:rPr>
          <w:rFonts w:eastAsia="仿宋_GB2312" w:hint="eastAsia"/>
          <w:bCs/>
          <w:sz w:val="32"/>
          <w:szCs w:val="32"/>
        </w:rPr>
        <w:t>工作</w:t>
      </w:r>
      <w:r>
        <w:rPr>
          <w:rFonts w:eastAsia="仿宋_GB2312"/>
          <w:bCs/>
          <w:sz w:val="32"/>
          <w:szCs w:val="32"/>
        </w:rPr>
        <w:t>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针对我盟高二高三优生建立虚拟班，从德育积极教育与心态调整，学科的学法指导、专题突破、总结技巧、综合分析问题能力等层面进行全方位的优秀生高分策略培训，助力提升锡盟</w:t>
      </w:r>
      <w:r>
        <w:rPr>
          <w:rFonts w:eastAsia="仿宋_GB2312"/>
          <w:bCs/>
          <w:sz w:val="32"/>
          <w:szCs w:val="32"/>
        </w:rPr>
        <w:t>2025</w:t>
      </w:r>
      <w:r>
        <w:rPr>
          <w:rFonts w:eastAsia="仿宋_GB2312"/>
          <w:bCs/>
          <w:sz w:val="32"/>
          <w:szCs w:val="32"/>
        </w:rPr>
        <w:t>届高考</w:t>
      </w:r>
      <w:r>
        <w:rPr>
          <w:rFonts w:eastAsia="仿宋_GB2312"/>
          <w:bCs/>
          <w:sz w:val="32"/>
          <w:szCs w:val="32"/>
        </w:rPr>
        <w:t>600</w:t>
      </w:r>
      <w:r>
        <w:rPr>
          <w:rFonts w:eastAsia="仿宋_GB2312"/>
          <w:bCs/>
          <w:sz w:val="32"/>
          <w:szCs w:val="32"/>
        </w:rPr>
        <w:t>分以上人数及冲刺清北名校，让更多有潜力的学生圆梦名校。</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培优工作：培养对象：锡林郭勒盟</w:t>
      </w:r>
      <w:r>
        <w:rPr>
          <w:rFonts w:eastAsia="仿宋_GB2312"/>
          <w:bCs/>
          <w:sz w:val="32"/>
          <w:szCs w:val="32"/>
        </w:rPr>
        <w:t>2024</w:t>
      </w:r>
      <w:r>
        <w:rPr>
          <w:rFonts w:eastAsia="仿宋_GB2312"/>
          <w:bCs/>
          <w:sz w:val="32"/>
          <w:szCs w:val="32"/>
        </w:rPr>
        <w:t>秋季学期高三年级学生</w:t>
      </w:r>
      <w:r>
        <w:rPr>
          <w:rFonts w:eastAsia="仿宋_GB2312"/>
          <w:bCs/>
          <w:sz w:val="32"/>
          <w:szCs w:val="32"/>
        </w:rPr>
        <w:t>250</w:t>
      </w:r>
      <w:r>
        <w:rPr>
          <w:rFonts w:eastAsia="仿宋_GB2312"/>
          <w:bCs/>
          <w:sz w:val="32"/>
          <w:szCs w:val="32"/>
        </w:rPr>
        <w:t>名，</w:t>
      </w:r>
      <w:r>
        <w:rPr>
          <w:rFonts w:eastAsia="仿宋_GB2312"/>
          <w:bCs/>
          <w:sz w:val="32"/>
          <w:szCs w:val="32"/>
        </w:rPr>
        <w:t>2024</w:t>
      </w:r>
      <w:r>
        <w:rPr>
          <w:rFonts w:eastAsia="仿宋_GB2312"/>
          <w:bCs/>
          <w:sz w:val="32"/>
          <w:szCs w:val="32"/>
        </w:rPr>
        <w:t>秋季学期高二年级学生</w:t>
      </w:r>
      <w:r>
        <w:rPr>
          <w:rFonts w:eastAsia="仿宋_GB2312"/>
          <w:bCs/>
          <w:sz w:val="32"/>
          <w:szCs w:val="32"/>
        </w:rPr>
        <w:t>250</w:t>
      </w:r>
      <w:r>
        <w:rPr>
          <w:rFonts w:eastAsia="仿宋_GB2312"/>
          <w:bCs/>
          <w:sz w:val="32"/>
          <w:szCs w:val="32"/>
        </w:rPr>
        <w:t>名。培训时间：</w:t>
      </w:r>
      <w:r>
        <w:rPr>
          <w:rFonts w:eastAsia="仿宋_GB2312"/>
          <w:bCs/>
          <w:sz w:val="32"/>
          <w:szCs w:val="32"/>
        </w:rPr>
        <w:t>2024</w:t>
      </w:r>
      <w:r>
        <w:rPr>
          <w:rFonts w:eastAsia="仿宋_GB2312"/>
          <w:bCs/>
          <w:sz w:val="32"/>
          <w:szCs w:val="32"/>
        </w:rPr>
        <w:t>年暑假、</w:t>
      </w:r>
      <w:r>
        <w:rPr>
          <w:rFonts w:eastAsia="仿宋_GB2312"/>
          <w:bCs/>
          <w:sz w:val="32"/>
          <w:szCs w:val="32"/>
        </w:rPr>
        <w:t>2024</w:t>
      </w:r>
      <w:r>
        <w:rPr>
          <w:rFonts w:eastAsia="仿宋_GB2312"/>
          <w:bCs/>
          <w:sz w:val="32"/>
          <w:szCs w:val="32"/>
        </w:rPr>
        <w:t>年</w:t>
      </w:r>
      <w:r>
        <w:rPr>
          <w:rFonts w:eastAsia="仿宋_GB2312"/>
          <w:bCs/>
          <w:sz w:val="32"/>
          <w:szCs w:val="32"/>
        </w:rPr>
        <w:t>10</w:t>
      </w:r>
      <w:r>
        <w:rPr>
          <w:rFonts w:eastAsia="仿宋_GB2312"/>
          <w:bCs/>
          <w:sz w:val="32"/>
          <w:szCs w:val="32"/>
        </w:rPr>
        <w:t>月、</w:t>
      </w:r>
      <w:r>
        <w:rPr>
          <w:rFonts w:eastAsia="仿宋_GB2312"/>
          <w:bCs/>
          <w:sz w:val="32"/>
          <w:szCs w:val="32"/>
        </w:rPr>
        <w:t>12</w:t>
      </w:r>
      <w:r>
        <w:rPr>
          <w:rFonts w:eastAsia="仿宋_GB2312"/>
          <w:bCs/>
          <w:sz w:val="32"/>
          <w:szCs w:val="32"/>
        </w:rPr>
        <w:t>月、</w:t>
      </w:r>
      <w:r>
        <w:rPr>
          <w:rFonts w:eastAsia="仿宋_GB2312"/>
          <w:bCs/>
          <w:sz w:val="32"/>
          <w:szCs w:val="32"/>
        </w:rPr>
        <w:t>2025</w:t>
      </w:r>
      <w:r>
        <w:rPr>
          <w:rFonts w:eastAsia="仿宋_GB2312"/>
          <w:bCs/>
          <w:sz w:val="32"/>
          <w:szCs w:val="32"/>
        </w:rPr>
        <w:t>年寒假、</w:t>
      </w:r>
      <w:r>
        <w:rPr>
          <w:rFonts w:eastAsia="仿宋_GB2312"/>
          <w:bCs/>
          <w:sz w:val="32"/>
          <w:szCs w:val="32"/>
        </w:rPr>
        <w:t>2025</w:t>
      </w:r>
      <w:r>
        <w:rPr>
          <w:rFonts w:eastAsia="仿宋_GB2312"/>
          <w:bCs/>
          <w:sz w:val="32"/>
          <w:szCs w:val="32"/>
        </w:rPr>
        <w:t>年</w:t>
      </w:r>
      <w:r>
        <w:rPr>
          <w:rFonts w:eastAsia="仿宋_GB2312"/>
          <w:bCs/>
          <w:sz w:val="32"/>
          <w:szCs w:val="32"/>
        </w:rPr>
        <w:t>4</w:t>
      </w:r>
      <w:r>
        <w:rPr>
          <w:rFonts w:eastAsia="仿宋_GB2312"/>
          <w:bCs/>
          <w:sz w:val="32"/>
          <w:szCs w:val="32"/>
        </w:rPr>
        <w:t>月中下旬，共五期，每期</w:t>
      </w:r>
      <w:r>
        <w:rPr>
          <w:rFonts w:eastAsia="仿宋_GB2312"/>
          <w:bCs/>
          <w:sz w:val="32"/>
          <w:szCs w:val="32"/>
        </w:rPr>
        <w:t>5</w:t>
      </w:r>
      <w:r>
        <w:rPr>
          <w:rFonts w:eastAsia="仿宋_GB2312"/>
          <w:bCs/>
          <w:sz w:val="32"/>
          <w:szCs w:val="32"/>
        </w:rPr>
        <w:t>天集训。具体包括：课酬及其税费（</w:t>
      </w:r>
      <w:r>
        <w:rPr>
          <w:rFonts w:eastAsia="仿宋_GB2312"/>
          <w:bCs/>
          <w:sz w:val="32"/>
          <w:szCs w:val="32"/>
        </w:rPr>
        <w:t>496</w:t>
      </w:r>
      <w:r>
        <w:rPr>
          <w:rFonts w:eastAsia="仿宋_GB2312"/>
          <w:bCs/>
          <w:sz w:val="32"/>
          <w:szCs w:val="32"/>
        </w:rPr>
        <w:t>课时，</w:t>
      </w:r>
      <w:r>
        <w:rPr>
          <w:rFonts w:eastAsia="仿宋_GB2312"/>
          <w:bCs/>
          <w:sz w:val="32"/>
          <w:szCs w:val="32"/>
        </w:rPr>
        <w:t>8</w:t>
      </w:r>
      <w:r>
        <w:rPr>
          <w:rFonts w:eastAsia="仿宋_GB2312"/>
          <w:bCs/>
          <w:sz w:val="32"/>
          <w:szCs w:val="32"/>
        </w:rPr>
        <w:t>小时心态调整与</w:t>
      </w:r>
      <w:r>
        <w:rPr>
          <w:rFonts w:eastAsia="仿宋_GB2312"/>
          <w:bCs/>
          <w:sz w:val="32"/>
          <w:szCs w:val="32"/>
        </w:rPr>
        <w:lastRenderedPageBreak/>
        <w:t>学法指导课程）、教研服务费、导师制个性化服务费、交通食宿费用（中转时产生住宿、用餐费用）、税费及其管理费用等。</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243</w:t>
      </w:r>
      <w:r>
        <w:rPr>
          <w:rFonts w:eastAsia="仿宋_GB2312" w:hint="eastAsia"/>
          <w:bCs/>
          <w:sz w:val="32"/>
          <w:szCs w:val="32"/>
        </w:rPr>
        <w:t>万元</w:t>
      </w:r>
      <w:r>
        <w:rPr>
          <w:rFonts w:eastAsia="仿宋_GB2312"/>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三十七</w:t>
      </w:r>
      <w:r>
        <w:rPr>
          <w:rFonts w:eastAsia="仿宋_GB2312"/>
          <w:bCs/>
          <w:sz w:val="32"/>
          <w:szCs w:val="32"/>
        </w:rPr>
        <w:t>）教师队伍能力建设资金</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教师招聘专项经费</w:t>
      </w:r>
      <w:r>
        <w:rPr>
          <w:rFonts w:eastAsia="仿宋_GB2312" w:hint="eastAsia"/>
          <w:bCs/>
          <w:sz w:val="32"/>
          <w:szCs w:val="32"/>
        </w:rPr>
        <w:t>、</w:t>
      </w:r>
      <w:r>
        <w:rPr>
          <w:rFonts w:eastAsia="仿宋_GB2312"/>
          <w:bCs/>
          <w:sz w:val="32"/>
          <w:szCs w:val="32"/>
        </w:rPr>
        <w:t>名师名校长评选</w:t>
      </w:r>
      <w:r>
        <w:rPr>
          <w:rFonts w:eastAsia="仿宋_GB2312" w:hint="eastAsia"/>
          <w:bCs/>
          <w:sz w:val="32"/>
          <w:szCs w:val="32"/>
        </w:rPr>
        <w:t>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按照内蒙古自治区教育厅、自治区党委机构编制委员会办公室、财政厅、人力资源和社会保障厅印发《关于进一步完善中小学教师公开招聘长效机制的指导意见》要求。按照《中小学名校长、名教师评选考核管理暂行办法》（锡教发〔</w:t>
      </w:r>
      <w:r>
        <w:rPr>
          <w:rFonts w:eastAsia="仿宋_GB2312"/>
          <w:bCs/>
          <w:sz w:val="32"/>
          <w:szCs w:val="32"/>
        </w:rPr>
        <w:t>2015</w:t>
      </w:r>
      <w:r>
        <w:rPr>
          <w:rFonts w:eastAsia="仿宋_GB2312"/>
          <w:bCs/>
          <w:sz w:val="32"/>
          <w:szCs w:val="32"/>
        </w:rPr>
        <w:t>〕</w:t>
      </w:r>
      <w:r>
        <w:rPr>
          <w:rFonts w:eastAsia="仿宋_GB2312"/>
          <w:bCs/>
          <w:sz w:val="32"/>
          <w:szCs w:val="32"/>
        </w:rPr>
        <w:t>12</w:t>
      </w:r>
      <w:r>
        <w:rPr>
          <w:rFonts w:eastAsia="仿宋_GB2312"/>
          <w:bCs/>
          <w:sz w:val="32"/>
          <w:szCs w:val="32"/>
        </w:rPr>
        <w:t>）》要求，</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教师招聘专项经费</w:t>
      </w:r>
      <w:r>
        <w:rPr>
          <w:rFonts w:eastAsia="仿宋_GB2312"/>
          <w:bCs/>
          <w:sz w:val="32"/>
          <w:szCs w:val="32"/>
        </w:rPr>
        <w:t>30</w:t>
      </w:r>
      <w:r>
        <w:rPr>
          <w:rFonts w:eastAsia="仿宋_GB2312"/>
          <w:bCs/>
          <w:sz w:val="32"/>
          <w:szCs w:val="32"/>
        </w:rPr>
        <w:t>万元</w:t>
      </w:r>
      <w:r>
        <w:rPr>
          <w:rFonts w:eastAsia="仿宋_GB2312" w:hint="eastAsia"/>
          <w:bCs/>
          <w:sz w:val="32"/>
          <w:szCs w:val="32"/>
        </w:rPr>
        <w:t>，</w:t>
      </w:r>
      <w:r>
        <w:rPr>
          <w:rFonts w:eastAsia="仿宋_GB2312"/>
          <w:bCs/>
          <w:sz w:val="32"/>
          <w:szCs w:val="32"/>
        </w:rPr>
        <w:t>我盟</w:t>
      </w:r>
      <w:r>
        <w:rPr>
          <w:rFonts w:eastAsia="仿宋_GB2312"/>
          <w:bCs/>
          <w:sz w:val="32"/>
          <w:szCs w:val="32"/>
        </w:rPr>
        <w:t>2024</w:t>
      </w:r>
      <w:r>
        <w:rPr>
          <w:rFonts w:eastAsia="仿宋_GB2312"/>
          <w:bCs/>
          <w:sz w:val="32"/>
          <w:szCs w:val="32"/>
        </w:rPr>
        <w:t>年预计招聘岗位</w:t>
      </w:r>
      <w:r>
        <w:rPr>
          <w:rFonts w:eastAsia="仿宋_GB2312"/>
          <w:bCs/>
          <w:sz w:val="32"/>
          <w:szCs w:val="32"/>
        </w:rPr>
        <w:t>439</w:t>
      </w:r>
      <w:r>
        <w:rPr>
          <w:rFonts w:eastAsia="仿宋_GB2312"/>
          <w:bCs/>
          <w:sz w:val="32"/>
          <w:szCs w:val="32"/>
        </w:rPr>
        <w:t>个</w:t>
      </w:r>
      <w:r>
        <w:rPr>
          <w:rFonts w:eastAsia="仿宋_GB2312" w:hint="eastAsia"/>
          <w:bCs/>
          <w:sz w:val="32"/>
          <w:szCs w:val="32"/>
        </w:rPr>
        <w:t>，</w:t>
      </w:r>
      <w:r>
        <w:rPr>
          <w:rFonts w:eastAsia="仿宋_GB2312"/>
          <w:bCs/>
          <w:sz w:val="32"/>
          <w:szCs w:val="32"/>
        </w:rPr>
        <w:t>采取校园招聘方式补充教师。需聘请相关学科专家担任评委，需支出评委评审费、食宿费、路费及相关资料的印刷和招聘工作人员费用等</w:t>
      </w:r>
      <w:r>
        <w:rPr>
          <w:rFonts w:eastAsia="仿宋_GB2312" w:hint="eastAsia"/>
          <w:bCs/>
          <w:sz w:val="32"/>
          <w:szCs w:val="32"/>
        </w:rPr>
        <w:t>；</w:t>
      </w:r>
      <w:r>
        <w:rPr>
          <w:rFonts w:eastAsia="仿宋_GB2312"/>
          <w:bCs/>
          <w:sz w:val="32"/>
          <w:szCs w:val="32"/>
        </w:rPr>
        <w:t>开展第三批名校长、第四批名师评选工作，预计参评人员</w:t>
      </w:r>
      <w:r>
        <w:rPr>
          <w:rFonts w:eastAsia="仿宋_GB2312"/>
          <w:bCs/>
          <w:sz w:val="32"/>
          <w:szCs w:val="32"/>
        </w:rPr>
        <w:t>80</w:t>
      </w:r>
      <w:r>
        <w:rPr>
          <w:rFonts w:eastAsia="仿宋_GB2312"/>
          <w:bCs/>
          <w:sz w:val="32"/>
          <w:szCs w:val="32"/>
        </w:rPr>
        <w:t>人，按照公开演讲答辩、无领导小组讨论、工作业绩评比、实地考察四个环节进行。需聘请盟外专家进行评审，支出专家命题费、交通费、食宿费、</w:t>
      </w:r>
      <w:r>
        <w:rPr>
          <w:rFonts w:eastAsia="仿宋_GB2312"/>
          <w:bCs/>
          <w:sz w:val="32"/>
          <w:szCs w:val="32"/>
        </w:rPr>
        <w:lastRenderedPageBreak/>
        <w:t>评委费，工作人员补助费共计</w:t>
      </w:r>
      <w:r>
        <w:rPr>
          <w:rFonts w:eastAsia="仿宋_GB2312"/>
          <w:bCs/>
          <w:sz w:val="32"/>
          <w:szCs w:val="32"/>
        </w:rPr>
        <w:t>10</w:t>
      </w:r>
      <w:r>
        <w:rPr>
          <w:rFonts w:eastAsia="仿宋_GB2312"/>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40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三十八</w:t>
      </w:r>
      <w:r>
        <w:rPr>
          <w:rFonts w:eastAsia="仿宋_GB2312"/>
          <w:bCs/>
          <w:sz w:val="32"/>
          <w:szCs w:val="32"/>
        </w:rPr>
        <w:t>）推进落实国家通用语言文字教育教学资金（工作督导检查）</w:t>
      </w:r>
      <w:r>
        <w:rPr>
          <w:rFonts w:eastAsia="仿宋_GB2312"/>
          <w:bCs/>
          <w:sz w:val="32"/>
          <w:szCs w:val="32"/>
        </w:rPr>
        <w:t>2024</w:t>
      </w:r>
    </w:p>
    <w:p w:rsidR="00977BA5" w:rsidRDefault="009A4303">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1.</w:t>
      </w:r>
      <w:r>
        <w:rPr>
          <w:rFonts w:eastAsia="仿宋_GB2312"/>
          <w:bCs/>
          <w:sz w:val="32"/>
          <w:szCs w:val="32"/>
        </w:rPr>
        <w:t>项目概述</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盟教育局需要持续开展推进落实国家通用语言文字教育教学工作，盟本级推进落实国家通用语言文字教育教学工作督导检查经费需</w:t>
      </w:r>
      <w:r>
        <w:rPr>
          <w:rFonts w:eastAsia="仿宋_GB2312"/>
          <w:bCs/>
          <w:sz w:val="32"/>
          <w:szCs w:val="32"/>
        </w:rPr>
        <w:t>110</w:t>
      </w:r>
      <w:r>
        <w:rPr>
          <w:rFonts w:eastAsia="仿宋_GB2312"/>
          <w:bCs/>
          <w:sz w:val="32"/>
          <w:szCs w:val="32"/>
        </w:rPr>
        <w:t>万元，经费主要用于日常督导检查差旅，办公等活动支出。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盟行署第</w:t>
      </w:r>
      <w:r>
        <w:rPr>
          <w:rFonts w:eastAsia="仿宋_GB2312"/>
          <w:bCs/>
          <w:sz w:val="32"/>
          <w:szCs w:val="32"/>
        </w:rPr>
        <w:t>27</w:t>
      </w:r>
      <w:r>
        <w:rPr>
          <w:rFonts w:eastAsia="仿宋_GB2312"/>
          <w:bCs/>
          <w:sz w:val="32"/>
          <w:szCs w:val="32"/>
        </w:rPr>
        <w:t>次常务会议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盟本级推进落实国家通用语言文字教育教学工作督导检查经费需</w:t>
      </w:r>
      <w:r>
        <w:rPr>
          <w:rFonts w:eastAsia="仿宋_GB2312"/>
          <w:bCs/>
          <w:sz w:val="32"/>
          <w:szCs w:val="32"/>
        </w:rPr>
        <w:t>110</w:t>
      </w:r>
      <w:r>
        <w:rPr>
          <w:rFonts w:eastAsia="仿宋_GB2312"/>
          <w:bCs/>
          <w:sz w:val="32"/>
          <w:szCs w:val="32"/>
        </w:rPr>
        <w:t>万元，经费主要用于日常督导检查差旅，办公等活动支出。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977BA5" w:rsidRDefault="009A4303">
      <w:pPr>
        <w:pBdr>
          <w:bottom w:val="single" w:sz="4" w:space="30" w:color="FFFFFF"/>
        </w:pBdr>
        <w:snapToGrid w:val="0"/>
        <w:spacing w:line="520" w:lineRule="exact"/>
        <w:ind w:firstLineChars="200" w:firstLine="640"/>
        <w:rPr>
          <w:rFonts w:eastAsia="仿宋_GB2312"/>
          <w:bCs/>
          <w:sz w:val="32"/>
          <w:szCs w:val="32"/>
        </w:rPr>
      </w:pPr>
      <w:r>
        <w:rPr>
          <w:rFonts w:eastAsia="仿宋_GB2312"/>
          <w:bCs/>
          <w:sz w:val="32"/>
          <w:szCs w:val="32"/>
        </w:rPr>
        <w:t>自</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w:t>
      </w:r>
      <w:r>
        <w:rPr>
          <w:rFonts w:eastAsia="仿宋_GB2312"/>
          <w:bCs/>
          <w:sz w:val="32"/>
          <w:szCs w:val="32"/>
        </w:rPr>
        <w:t>月</w:t>
      </w:r>
      <w:r>
        <w:rPr>
          <w:rFonts w:eastAsia="仿宋_GB2312"/>
          <w:bCs/>
          <w:sz w:val="32"/>
          <w:szCs w:val="32"/>
        </w:rPr>
        <w:t>1</w:t>
      </w:r>
      <w:r>
        <w:rPr>
          <w:rFonts w:eastAsia="仿宋_GB2312"/>
          <w:bCs/>
          <w:sz w:val="32"/>
          <w:szCs w:val="32"/>
        </w:rPr>
        <w:t>日至</w:t>
      </w:r>
      <w:r>
        <w:rPr>
          <w:rFonts w:eastAsia="仿宋_GB2312"/>
          <w:bCs/>
          <w:sz w:val="32"/>
          <w:szCs w:val="32"/>
        </w:rPr>
        <w:t>202</w:t>
      </w:r>
      <w:r>
        <w:rPr>
          <w:rFonts w:eastAsia="仿宋_GB2312" w:hint="eastAsia"/>
          <w:bCs/>
          <w:sz w:val="32"/>
          <w:szCs w:val="32"/>
        </w:rPr>
        <w:t>4</w:t>
      </w:r>
      <w:r>
        <w:rPr>
          <w:rFonts w:eastAsia="仿宋_GB2312"/>
          <w:bCs/>
          <w:sz w:val="32"/>
          <w:szCs w:val="32"/>
        </w:rPr>
        <w:t>年</w:t>
      </w:r>
      <w:r>
        <w:rPr>
          <w:rFonts w:eastAsia="仿宋_GB2312"/>
          <w:bCs/>
          <w:sz w:val="32"/>
          <w:szCs w:val="32"/>
        </w:rPr>
        <w:t>12</w:t>
      </w:r>
      <w:r>
        <w:rPr>
          <w:rFonts w:eastAsia="仿宋_GB2312"/>
          <w:bCs/>
          <w:sz w:val="32"/>
          <w:szCs w:val="32"/>
        </w:rPr>
        <w:t>月</w:t>
      </w:r>
      <w:r>
        <w:rPr>
          <w:rFonts w:eastAsia="仿宋_GB2312"/>
          <w:bCs/>
          <w:sz w:val="32"/>
          <w:szCs w:val="32"/>
        </w:rPr>
        <w:t>31</w:t>
      </w:r>
      <w:r>
        <w:rPr>
          <w:rFonts w:eastAsia="仿宋_GB2312"/>
          <w:bCs/>
          <w:sz w:val="32"/>
          <w:szCs w:val="32"/>
        </w:rPr>
        <w:t>日。</w:t>
      </w:r>
    </w:p>
    <w:p w:rsidR="00977BA5" w:rsidRDefault="009A4303">
      <w:pPr>
        <w:pBdr>
          <w:bottom w:val="single" w:sz="4" w:space="30" w:color="FFFFFF"/>
        </w:pBdr>
        <w:snapToGrid w:val="0"/>
        <w:spacing w:line="52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977BA5" w:rsidRDefault="009A4303">
      <w:pPr>
        <w:pBdr>
          <w:bottom w:val="single" w:sz="4" w:space="30" w:color="FFFFFF"/>
        </w:pBdr>
        <w:snapToGrid w:val="0"/>
        <w:spacing w:line="520" w:lineRule="exact"/>
        <w:ind w:firstLineChars="200" w:firstLine="640"/>
      </w:pPr>
      <w:r>
        <w:rPr>
          <w:rFonts w:eastAsia="仿宋_GB2312"/>
          <w:bCs/>
          <w:sz w:val="32"/>
          <w:szCs w:val="32"/>
        </w:rPr>
        <w:t>20</w:t>
      </w:r>
      <w:r>
        <w:rPr>
          <w:rFonts w:eastAsia="仿宋_GB2312" w:hint="eastAsia"/>
          <w:bCs/>
          <w:sz w:val="32"/>
          <w:szCs w:val="32"/>
        </w:rPr>
        <w:t>24</w:t>
      </w:r>
      <w:r>
        <w:rPr>
          <w:rFonts w:eastAsia="仿宋_GB2312"/>
          <w:bCs/>
          <w:sz w:val="32"/>
          <w:szCs w:val="32"/>
        </w:rPr>
        <w:t>年该项目预算</w:t>
      </w:r>
      <w:r>
        <w:rPr>
          <w:rFonts w:eastAsia="仿宋_GB2312" w:hint="eastAsia"/>
          <w:bCs/>
          <w:sz w:val="32"/>
          <w:szCs w:val="32"/>
        </w:rPr>
        <w:t>110</w:t>
      </w:r>
      <w:r>
        <w:rPr>
          <w:rFonts w:eastAsia="仿宋_GB2312" w:hint="eastAsia"/>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锡林郭勒盟教育局综合保障中心：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（一）义务教育阶段助学金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本项目主要用于对特教学校就读和中小学随班就读的三类残疾寄宿生补助生活费，对家庭经济困难寄宿生补助生活费、对四类非寄宿生补助生活费。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《关于调整完善义务教育经费保障机制的通知》（内政办发〔</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57</w:t>
      </w:r>
      <w:r>
        <w:rPr>
          <w:rFonts w:eastAsia="仿宋_GB2312" w:hint="eastAsia"/>
          <w:bCs/>
          <w:sz w:val="32"/>
          <w:szCs w:val="32"/>
        </w:rPr>
        <w:t>号）文件及</w:t>
      </w:r>
      <w:r>
        <w:rPr>
          <w:rFonts w:eastAsia="仿宋_GB2312" w:hint="eastAsia"/>
          <w:bCs/>
          <w:sz w:val="32"/>
          <w:szCs w:val="32"/>
        </w:rPr>
        <w:t>2021</w:t>
      </w:r>
      <w:r>
        <w:rPr>
          <w:rFonts w:eastAsia="仿宋_GB2312" w:hint="eastAsia"/>
          <w:bCs/>
          <w:sz w:val="32"/>
          <w:szCs w:val="32"/>
        </w:rPr>
        <w:t>年行署第</w:t>
      </w:r>
      <w:r>
        <w:rPr>
          <w:rFonts w:eastAsia="仿宋_GB2312" w:hint="eastAsia"/>
          <w:bCs/>
          <w:sz w:val="32"/>
          <w:szCs w:val="32"/>
        </w:rPr>
        <w:t>27</w:t>
      </w:r>
      <w:r>
        <w:rPr>
          <w:rFonts w:eastAsia="仿宋_GB2312" w:hint="eastAsia"/>
          <w:bCs/>
          <w:sz w:val="32"/>
          <w:szCs w:val="32"/>
        </w:rPr>
        <w:t>次常务会议精神</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锡林郭勒盟教育局综合保障中心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根据《关于调整完善义务教育经费保障机制的通知》（内政办发〔</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57</w:t>
      </w:r>
      <w:r>
        <w:rPr>
          <w:rFonts w:eastAsia="仿宋_GB2312" w:hint="eastAsia"/>
          <w:bCs/>
          <w:sz w:val="32"/>
          <w:szCs w:val="32"/>
        </w:rPr>
        <w:t>号）文件及</w:t>
      </w:r>
      <w:r>
        <w:rPr>
          <w:rFonts w:eastAsia="仿宋_GB2312" w:hint="eastAsia"/>
          <w:bCs/>
          <w:sz w:val="32"/>
          <w:szCs w:val="32"/>
        </w:rPr>
        <w:t>2021</w:t>
      </w:r>
      <w:r>
        <w:rPr>
          <w:rFonts w:eastAsia="仿宋_GB2312" w:hint="eastAsia"/>
          <w:bCs/>
          <w:sz w:val="32"/>
          <w:szCs w:val="32"/>
        </w:rPr>
        <w:t>年行署第</w:t>
      </w:r>
      <w:r>
        <w:rPr>
          <w:rFonts w:eastAsia="仿宋_GB2312" w:hint="eastAsia"/>
          <w:bCs/>
          <w:sz w:val="32"/>
          <w:szCs w:val="32"/>
        </w:rPr>
        <w:t>27</w:t>
      </w:r>
      <w:r>
        <w:rPr>
          <w:rFonts w:eastAsia="仿宋_GB2312" w:hint="eastAsia"/>
          <w:bCs/>
          <w:sz w:val="32"/>
          <w:szCs w:val="32"/>
        </w:rPr>
        <w:t>次常务会议精神，对义教阶段家庭经济困难学生、随班就读和特教学校就读三类残疾寄宿生实施生活费补助政策。</w:t>
      </w:r>
      <w:r>
        <w:rPr>
          <w:rFonts w:eastAsia="仿宋_GB2312" w:hint="eastAsia"/>
          <w:bCs/>
          <w:sz w:val="32"/>
          <w:szCs w:val="32"/>
        </w:rPr>
        <w:t xml:space="preserve"> </w:t>
      </w:r>
      <w:r>
        <w:rPr>
          <w:rFonts w:eastAsia="仿宋_GB2312" w:hint="eastAsia"/>
          <w:bCs/>
          <w:sz w:val="32"/>
          <w:szCs w:val="32"/>
        </w:rPr>
        <w:t>家庭经济困难寄宿生生活费补助标准：年生均小学生</w:t>
      </w:r>
      <w:r>
        <w:rPr>
          <w:rFonts w:eastAsia="仿宋_GB2312" w:hint="eastAsia"/>
          <w:bCs/>
          <w:sz w:val="32"/>
          <w:szCs w:val="32"/>
        </w:rPr>
        <w:t>1000</w:t>
      </w:r>
      <w:r>
        <w:rPr>
          <w:rFonts w:eastAsia="仿宋_GB2312" w:hint="eastAsia"/>
          <w:bCs/>
          <w:sz w:val="32"/>
          <w:szCs w:val="32"/>
        </w:rPr>
        <w:t>元，初中生</w:t>
      </w:r>
      <w:r>
        <w:rPr>
          <w:rFonts w:eastAsia="仿宋_GB2312" w:hint="eastAsia"/>
          <w:bCs/>
          <w:sz w:val="32"/>
          <w:szCs w:val="32"/>
        </w:rPr>
        <w:t>1250</w:t>
      </w:r>
      <w:r>
        <w:rPr>
          <w:rFonts w:eastAsia="仿宋_GB2312" w:hint="eastAsia"/>
          <w:bCs/>
          <w:sz w:val="32"/>
          <w:szCs w:val="32"/>
        </w:rPr>
        <w:t>元</w:t>
      </w:r>
      <w:r>
        <w:rPr>
          <w:rFonts w:eastAsia="仿宋_GB2312" w:hint="eastAsia"/>
          <w:bCs/>
          <w:sz w:val="32"/>
          <w:szCs w:val="32"/>
        </w:rPr>
        <w:t xml:space="preserve"> </w:t>
      </w:r>
      <w:r>
        <w:rPr>
          <w:rFonts w:eastAsia="仿宋_GB2312" w:hint="eastAsia"/>
          <w:bCs/>
          <w:sz w:val="32"/>
          <w:szCs w:val="32"/>
        </w:rPr>
        <w:t>；家庭经济困难非寄宿生生活补助标准：年生均小学</w:t>
      </w:r>
      <w:r>
        <w:rPr>
          <w:rFonts w:eastAsia="仿宋_GB2312" w:hint="eastAsia"/>
          <w:bCs/>
          <w:sz w:val="32"/>
          <w:szCs w:val="32"/>
        </w:rPr>
        <w:t>500</w:t>
      </w:r>
      <w:r>
        <w:rPr>
          <w:rFonts w:eastAsia="仿宋_GB2312" w:hint="eastAsia"/>
          <w:bCs/>
          <w:sz w:val="32"/>
          <w:szCs w:val="32"/>
        </w:rPr>
        <w:t>元，初中</w:t>
      </w:r>
      <w:r>
        <w:rPr>
          <w:rFonts w:eastAsia="仿宋_GB2312" w:hint="eastAsia"/>
          <w:bCs/>
          <w:sz w:val="32"/>
          <w:szCs w:val="32"/>
        </w:rPr>
        <w:t>625</w:t>
      </w:r>
      <w:r>
        <w:rPr>
          <w:rFonts w:eastAsia="仿宋_GB2312" w:hint="eastAsia"/>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4.1</w:t>
      </w:r>
      <w:r>
        <w:rPr>
          <w:rFonts w:eastAsia="仿宋_GB2312" w:hint="eastAsia"/>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（二）普通高中学生资助资金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本项目主要用于对在盟内接受普通高中阶段教育，并正式注册学籍的全日制在校生施行免学费、免费提供教科书，补助家庭经济困难学生国家助学金。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《内蒙古自治区人民政府办公厅关于调整完善高中阶段教育学生资助政策的通知》（内政办发〔</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56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锡林郭勒盟教育局综合保障中心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对在盟内接受普通高中阶段教育，并正式注册学籍的全日制在校生施行免学费、免费提供教科书，补助家庭经济困难学生国家助学金（</w:t>
      </w:r>
      <w:r>
        <w:rPr>
          <w:rFonts w:eastAsia="仿宋_GB2312" w:hint="eastAsia"/>
          <w:bCs/>
          <w:sz w:val="32"/>
          <w:szCs w:val="32"/>
        </w:rPr>
        <w:t>A</w:t>
      </w:r>
      <w:r>
        <w:rPr>
          <w:rFonts w:eastAsia="仿宋_GB2312" w:hint="eastAsia"/>
          <w:bCs/>
          <w:sz w:val="32"/>
          <w:szCs w:val="32"/>
        </w:rPr>
        <w:t>类家庭经济困难学生</w:t>
      </w:r>
      <w:r>
        <w:rPr>
          <w:rFonts w:eastAsia="仿宋_GB2312" w:hint="eastAsia"/>
          <w:bCs/>
          <w:sz w:val="32"/>
          <w:szCs w:val="32"/>
        </w:rPr>
        <w:t>3000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人</w:t>
      </w:r>
      <w:r>
        <w:rPr>
          <w:rFonts w:eastAsia="仿宋_GB2312" w:hint="eastAsia"/>
          <w:bCs/>
          <w:sz w:val="32"/>
          <w:szCs w:val="32"/>
        </w:rPr>
        <w:t>/</w:t>
      </w:r>
      <w:r>
        <w:rPr>
          <w:rFonts w:eastAsia="仿宋_GB2312" w:hint="eastAsia"/>
          <w:bCs/>
          <w:sz w:val="32"/>
          <w:szCs w:val="32"/>
        </w:rPr>
        <w:t>年，</w:t>
      </w:r>
      <w:r>
        <w:rPr>
          <w:rFonts w:eastAsia="仿宋_GB2312" w:hint="eastAsia"/>
          <w:bCs/>
          <w:sz w:val="32"/>
          <w:szCs w:val="32"/>
        </w:rPr>
        <w:t>B</w:t>
      </w:r>
      <w:r>
        <w:rPr>
          <w:rFonts w:eastAsia="仿宋_GB2312" w:hint="eastAsia"/>
          <w:bCs/>
          <w:sz w:val="32"/>
          <w:szCs w:val="32"/>
        </w:rPr>
        <w:t>、</w:t>
      </w:r>
      <w:r>
        <w:rPr>
          <w:rFonts w:eastAsia="仿宋_GB2312" w:hint="eastAsia"/>
          <w:bCs/>
          <w:sz w:val="32"/>
          <w:szCs w:val="32"/>
        </w:rPr>
        <w:t>C</w:t>
      </w:r>
      <w:r>
        <w:rPr>
          <w:rFonts w:eastAsia="仿宋_GB2312" w:hint="eastAsia"/>
          <w:bCs/>
          <w:sz w:val="32"/>
          <w:szCs w:val="32"/>
        </w:rPr>
        <w:t>类家庭经济困难学生</w:t>
      </w:r>
      <w:r>
        <w:rPr>
          <w:rFonts w:eastAsia="仿宋_GB2312" w:hint="eastAsia"/>
          <w:bCs/>
          <w:sz w:val="32"/>
          <w:szCs w:val="32"/>
        </w:rPr>
        <w:t>2000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人</w:t>
      </w:r>
      <w:r>
        <w:rPr>
          <w:rFonts w:eastAsia="仿宋_GB2312" w:hint="eastAsia"/>
          <w:bCs/>
          <w:sz w:val="32"/>
          <w:szCs w:val="32"/>
        </w:rPr>
        <w:t>/</w:t>
      </w:r>
      <w:r>
        <w:rPr>
          <w:rFonts w:eastAsia="仿宋_GB2312" w:hint="eastAsia"/>
          <w:bCs/>
          <w:sz w:val="32"/>
          <w:szCs w:val="32"/>
        </w:rPr>
        <w:t>年）。</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179.98</w:t>
      </w:r>
      <w:r>
        <w:rPr>
          <w:rFonts w:eastAsia="仿宋_GB2312" w:hint="eastAsia"/>
          <w:bCs/>
          <w:sz w:val="32"/>
          <w:szCs w:val="32"/>
        </w:rPr>
        <w:t>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（三）生源地助学贷款贴息金及风险补偿金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本项目主要用于对在锡林郭勒职业学院就读的生源地信用助学贷款学生支付贴息和风险补偿金。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《关于进一步完善内蒙古自治区生源地信用助学贷款政策的通知》</w:t>
      </w:r>
      <w:r>
        <w:rPr>
          <w:rFonts w:eastAsia="仿宋_GB2312" w:hint="eastAsia"/>
          <w:bCs/>
          <w:sz w:val="32"/>
          <w:szCs w:val="32"/>
        </w:rPr>
        <w:lastRenderedPageBreak/>
        <w:t>（内财教〔</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1663</w:t>
      </w:r>
      <w:r>
        <w:rPr>
          <w:rFonts w:eastAsia="仿宋_GB2312" w:hint="eastAsia"/>
          <w:bCs/>
          <w:sz w:val="32"/>
          <w:szCs w:val="32"/>
        </w:rPr>
        <w:t>号）、《教育领域自治区与盟市财政事权和支出责任划分改革方案》（内政办发〔</w:t>
      </w:r>
      <w:r>
        <w:rPr>
          <w:rFonts w:eastAsia="仿宋_GB2312" w:hint="eastAsia"/>
          <w:bCs/>
          <w:sz w:val="32"/>
          <w:szCs w:val="32"/>
        </w:rPr>
        <w:t>2020</w:t>
      </w:r>
      <w:r>
        <w:rPr>
          <w:rFonts w:eastAsia="仿宋_GB2312" w:hint="eastAsia"/>
          <w:bCs/>
          <w:sz w:val="32"/>
          <w:szCs w:val="32"/>
        </w:rPr>
        <w:t>〕</w:t>
      </w:r>
      <w:r>
        <w:rPr>
          <w:rFonts w:eastAsia="仿宋_GB2312" w:hint="eastAsia"/>
          <w:bCs/>
          <w:sz w:val="32"/>
          <w:szCs w:val="32"/>
        </w:rPr>
        <w:t>32</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锡林郭勒盟教育局综合保障中心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根据《关于进一步完善内蒙古自治区生源地信用助学贷款政策的通知》（内财教〔</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1663</w:t>
      </w:r>
      <w:r>
        <w:rPr>
          <w:rFonts w:eastAsia="仿宋_GB2312" w:hint="eastAsia"/>
          <w:bCs/>
          <w:sz w:val="32"/>
          <w:szCs w:val="32"/>
        </w:rPr>
        <w:t>号）、《教育领域自治区与盟市财政事权和支出责任划分改革方案》（内政办发〔</w:t>
      </w:r>
      <w:r>
        <w:rPr>
          <w:rFonts w:eastAsia="仿宋_GB2312" w:hint="eastAsia"/>
          <w:bCs/>
          <w:sz w:val="32"/>
          <w:szCs w:val="32"/>
        </w:rPr>
        <w:t>2020</w:t>
      </w:r>
      <w:r>
        <w:rPr>
          <w:rFonts w:eastAsia="仿宋_GB2312" w:hint="eastAsia"/>
          <w:bCs/>
          <w:sz w:val="32"/>
          <w:szCs w:val="32"/>
        </w:rPr>
        <w:t>〕</w:t>
      </w:r>
      <w:r>
        <w:rPr>
          <w:rFonts w:eastAsia="仿宋_GB2312" w:hint="eastAsia"/>
          <w:bCs/>
          <w:sz w:val="32"/>
          <w:szCs w:val="32"/>
        </w:rPr>
        <w:t>32</w:t>
      </w:r>
      <w:r>
        <w:rPr>
          <w:rFonts w:eastAsia="仿宋_GB2312" w:hint="eastAsia"/>
          <w:bCs/>
          <w:sz w:val="32"/>
          <w:szCs w:val="32"/>
        </w:rPr>
        <w:t>号）文件要求和当期利率，按照事权规定比例测算，</w:t>
      </w:r>
      <w:r>
        <w:rPr>
          <w:rFonts w:eastAsia="仿宋_GB2312" w:hint="eastAsia"/>
          <w:bCs/>
          <w:sz w:val="32"/>
          <w:szCs w:val="32"/>
        </w:rPr>
        <w:t>2023</w:t>
      </w:r>
      <w:r>
        <w:rPr>
          <w:rFonts w:eastAsia="仿宋_GB2312" w:hint="eastAsia"/>
          <w:bCs/>
          <w:sz w:val="32"/>
          <w:szCs w:val="32"/>
        </w:rPr>
        <w:t>年盟财政需安排生源地贷款贴息金和风险补偿金</w:t>
      </w:r>
      <w:r>
        <w:rPr>
          <w:rFonts w:eastAsia="仿宋_GB2312" w:hint="eastAsia"/>
          <w:bCs/>
          <w:sz w:val="32"/>
          <w:szCs w:val="32"/>
        </w:rPr>
        <w:t>356</w:t>
      </w:r>
      <w:r>
        <w:rPr>
          <w:rFonts w:eastAsia="仿宋_GB2312" w:hint="eastAsia"/>
          <w:bCs/>
          <w:sz w:val="32"/>
          <w:szCs w:val="32"/>
        </w:rPr>
        <w:t>万元，全部由盟级承担。</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其中：根据</w:t>
      </w:r>
      <w:r>
        <w:rPr>
          <w:rFonts w:eastAsia="仿宋_GB2312" w:hint="eastAsia"/>
          <w:bCs/>
          <w:sz w:val="32"/>
          <w:szCs w:val="32"/>
        </w:rPr>
        <w:t>2022</w:t>
      </w:r>
      <w:r>
        <w:rPr>
          <w:rFonts w:eastAsia="仿宋_GB2312" w:hint="eastAsia"/>
          <w:bCs/>
          <w:sz w:val="32"/>
          <w:szCs w:val="32"/>
        </w:rPr>
        <w:t>年数据，按照每人每学年平均贷款额度</w:t>
      </w:r>
      <w:r>
        <w:rPr>
          <w:rFonts w:eastAsia="仿宋_GB2312" w:hint="eastAsia"/>
          <w:bCs/>
          <w:sz w:val="32"/>
          <w:szCs w:val="32"/>
        </w:rPr>
        <w:t>10000</w:t>
      </w:r>
      <w:r>
        <w:rPr>
          <w:rFonts w:eastAsia="仿宋_GB2312" w:hint="eastAsia"/>
          <w:bCs/>
          <w:sz w:val="32"/>
          <w:szCs w:val="32"/>
        </w:rPr>
        <w:t>元，预计为</w:t>
      </w:r>
      <w:r>
        <w:rPr>
          <w:rFonts w:eastAsia="仿宋_GB2312" w:hint="eastAsia"/>
          <w:bCs/>
          <w:sz w:val="32"/>
          <w:szCs w:val="32"/>
        </w:rPr>
        <w:t>7000</w:t>
      </w:r>
      <w:r>
        <w:rPr>
          <w:rFonts w:eastAsia="仿宋_GB2312" w:hint="eastAsia"/>
          <w:bCs/>
          <w:sz w:val="32"/>
          <w:szCs w:val="32"/>
        </w:rPr>
        <w:t>人次贷款学生支付利息；预计为新增贷款学生</w:t>
      </w:r>
      <w:r>
        <w:rPr>
          <w:rFonts w:eastAsia="仿宋_GB2312" w:hint="eastAsia"/>
          <w:bCs/>
          <w:sz w:val="32"/>
          <w:szCs w:val="32"/>
        </w:rPr>
        <w:t>2000</w:t>
      </w:r>
      <w:r>
        <w:rPr>
          <w:rFonts w:eastAsia="仿宋_GB2312" w:hint="eastAsia"/>
          <w:bCs/>
          <w:sz w:val="32"/>
          <w:szCs w:val="32"/>
        </w:rPr>
        <w:t>人支付风险补偿金。</w:t>
      </w:r>
      <w:r>
        <w:rPr>
          <w:rFonts w:eastAsia="仿宋_GB2312" w:hint="eastAsia"/>
          <w:bCs/>
          <w:sz w:val="32"/>
          <w:szCs w:val="32"/>
        </w:rPr>
        <w:t>2023</w:t>
      </w:r>
      <w:r>
        <w:rPr>
          <w:rFonts w:eastAsia="仿宋_GB2312" w:hint="eastAsia"/>
          <w:bCs/>
          <w:sz w:val="32"/>
          <w:szCs w:val="32"/>
        </w:rPr>
        <w:t>年盟财政需安排生源地贷款贴息金和风险补偿金</w:t>
      </w:r>
      <w:r>
        <w:rPr>
          <w:rFonts w:eastAsia="仿宋_GB2312" w:hint="eastAsia"/>
          <w:bCs/>
          <w:sz w:val="32"/>
          <w:szCs w:val="32"/>
        </w:rPr>
        <w:t>356</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356</w:t>
      </w:r>
      <w:r>
        <w:rPr>
          <w:rFonts w:eastAsia="仿宋_GB2312" w:hint="eastAsia"/>
          <w:bCs/>
          <w:sz w:val="32"/>
          <w:szCs w:val="32"/>
        </w:rPr>
        <w:t>元。</w:t>
      </w:r>
    </w:p>
    <w:p w:rsidR="00977BA5" w:rsidRDefault="009A4303">
      <w:pPr>
        <w:pStyle w:val="2"/>
        <w:rPr>
          <w:rFonts w:ascii="Times New Roman" w:eastAsia="仿宋_GB2312" w:hAnsi="Times New Roman" w:hint="default"/>
          <w:bCs/>
          <w:kern w:val="2"/>
          <w:sz w:val="32"/>
          <w:szCs w:val="32"/>
        </w:rPr>
      </w:pPr>
      <w:r>
        <w:rPr>
          <w:rFonts w:ascii="Times New Roman" w:eastAsia="仿宋_GB2312" w:hAnsi="Times New Roman"/>
          <w:bCs/>
          <w:kern w:val="2"/>
          <w:sz w:val="32"/>
          <w:szCs w:val="32"/>
        </w:rPr>
        <w:t>锡林郭勒盟教育招生考试中心：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（一）体育卫生美育和劳动教育专项经费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根据内党发</w:t>
      </w:r>
      <w:r>
        <w:rPr>
          <w:rFonts w:eastAsia="仿宋_GB2312" w:hint="eastAsia"/>
          <w:bCs/>
          <w:sz w:val="32"/>
          <w:szCs w:val="32"/>
        </w:rPr>
        <w:t xml:space="preserve"> 92021030 </w:t>
      </w:r>
      <w:r>
        <w:rPr>
          <w:rFonts w:eastAsia="仿宋_GB2312" w:hint="eastAsia"/>
          <w:bCs/>
          <w:sz w:val="32"/>
          <w:szCs w:val="32"/>
        </w:rPr>
        <w:t>号文件《内蒙古自治区党委、自治区人民</w:t>
      </w:r>
      <w:r>
        <w:rPr>
          <w:rFonts w:eastAsia="仿宋_GB2312" w:hint="eastAsia"/>
          <w:bCs/>
          <w:sz w:val="32"/>
          <w:szCs w:val="32"/>
        </w:rPr>
        <w:lastRenderedPageBreak/>
        <w:t>政府关于全面加强和改进新时代学校体育、美育和劳动教育工作的若干</w:t>
      </w:r>
      <w:r>
        <w:rPr>
          <w:rFonts w:eastAsia="仿宋_GB2312" w:hint="eastAsia"/>
          <w:bCs/>
          <w:sz w:val="32"/>
          <w:szCs w:val="32"/>
        </w:rPr>
        <w:t xml:space="preserve"> </w:t>
      </w:r>
      <w:r>
        <w:rPr>
          <w:rFonts w:eastAsia="仿宋_GB2312" w:hint="eastAsia"/>
          <w:bCs/>
          <w:sz w:val="32"/>
          <w:szCs w:val="32"/>
        </w:rPr>
        <w:t>措施》，要求各级教育部门要建立常赛机制，每年举办一次学生运动</w:t>
      </w:r>
      <w:r>
        <w:rPr>
          <w:rFonts w:eastAsia="仿宋_GB2312" w:hint="eastAsia"/>
          <w:bCs/>
          <w:sz w:val="32"/>
          <w:szCs w:val="32"/>
        </w:rPr>
        <w:t xml:space="preserve"> </w:t>
      </w:r>
      <w:r>
        <w:rPr>
          <w:rFonts w:eastAsia="仿宋_GB2312" w:hint="eastAsia"/>
          <w:bCs/>
          <w:sz w:val="32"/>
          <w:szCs w:val="32"/>
        </w:rPr>
        <w:t>会、艺术节和其他体育竞技比赛和贯彻落实《内蒙古自治区初中学业水平考试体育与健康评价实施方案》，</w:t>
      </w:r>
      <w:r>
        <w:rPr>
          <w:rFonts w:eastAsia="仿宋_GB2312" w:hint="eastAsia"/>
          <w:bCs/>
          <w:sz w:val="32"/>
          <w:szCs w:val="32"/>
        </w:rPr>
        <w:t xml:space="preserve"> </w:t>
      </w:r>
      <w:r>
        <w:rPr>
          <w:rFonts w:eastAsia="仿宋_GB2312" w:hint="eastAsia"/>
          <w:bCs/>
          <w:sz w:val="32"/>
          <w:szCs w:val="32"/>
        </w:rPr>
        <w:t>申请考务专用设备费</w:t>
      </w:r>
      <w:r>
        <w:rPr>
          <w:rFonts w:eastAsia="仿宋_GB2312" w:hint="eastAsia"/>
          <w:bCs/>
          <w:sz w:val="32"/>
          <w:szCs w:val="32"/>
        </w:rPr>
        <w:t xml:space="preserve"> 10 </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内党发</w:t>
      </w:r>
      <w:r>
        <w:rPr>
          <w:rFonts w:eastAsia="仿宋_GB2312" w:hint="eastAsia"/>
          <w:bCs/>
          <w:sz w:val="32"/>
          <w:szCs w:val="32"/>
        </w:rPr>
        <w:t xml:space="preserve"> 92021030 </w:t>
      </w:r>
      <w:r>
        <w:rPr>
          <w:rFonts w:eastAsia="仿宋_GB2312" w:hint="eastAsia"/>
          <w:bCs/>
          <w:sz w:val="32"/>
          <w:szCs w:val="32"/>
        </w:rPr>
        <w:t>号文件《内蒙古自治区党委、自治区人民政府关于全面加强和改进新时代学校体育、美育和劳动教育工作的若干措施》；《内蒙古自治区初中学业水平考试体育与健康评价实施方案》。</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实施主体：锡林郭勒盟教育招生考试中心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中考体育考试上报平台建设，保证中考体育考试的顺利进行。</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 xml:space="preserve"> 2024 </w:t>
      </w:r>
      <w:r>
        <w:rPr>
          <w:rFonts w:eastAsia="仿宋_GB2312" w:hint="eastAsia"/>
          <w:bCs/>
          <w:sz w:val="32"/>
          <w:szCs w:val="32"/>
        </w:rPr>
        <w:t>年</w:t>
      </w:r>
      <w:r>
        <w:rPr>
          <w:rFonts w:eastAsia="仿宋_GB2312" w:hint="eastAsia"/>
          <w:bCs/>
          <w:sz w:val="32"/>
          <w:szCs w:val="32"/>
        </w:rPr>
        <w:t xml:space="preserve"> 1 </w:t>
      </w:r>
      <w:r>
        <w:rPr>
          <w:rFonts w:eastAsia="仿宋_GB2312" w:hint="eastAsia"/>
          <w:bCs/>
          <w:sz w:val="32"/>
          <w:szCs w:val="32"/>
        </w:rPr>
        <w:t>月</w:t>
      </w:r>
      <w:r>
        <w:rPr>
          <w:rFonts w:eastAsia="仿宋_GB2312" w:hint="eastAsia"/>
          <w:bCs/>
          <w:sz w:val="32"/>
          <w:szCs w:val="32"/>
        </w:rPr>
        <w:t xml:space="preserve"> 1  </w:t>
      </w:r>
      <w:r>
        <w:rPr>
          <w:rFonts w:eastAsia="仿宋_GB2312" w:hint="eastAsia"/>
          <w:bCs/>
          <w:sz w:val="32"/>
          <w:szCs w:val="32"/>
        </w:rPr>
        <w:t>日至</w:t>
      </w:r>
      <w:r>
        <w:rPr>
          <w:rFonts w:eastAsia="仿宋_GB2312" w:hint="eastAsia"/>
          <w:bCs/>
          <w:sz w:val="32"/>
          <w:szCs w:val="32"/>
        </w:rPr>
        <w:t xml:space="preserve"> 2024 </w:t>
      </w:r>
      <w:r>
        <w:rPr>
          <w:rFonts w:eastAsia="仿宋_GB2312" w:hint="eastAsia"/>
          <w:bCs/>
          <w:sz w:val="32"/>
          <w:szCs w:val="32"/>
        </w:rPr>
        <w:t>年</w:t>
      </w:r>
      <w:r>
        <w:rPr>
          <w:rFonts w:eastAsia="仿宋_GB2312" w:hint="eastAsia"/>
          <w:bCs/>
          <w:sz w:val="32"/>
          <w:szCs w:val="32"/>
        </w:rPr>
        <w:t xml:space="preserve"> 12 </w:t>
      </w:r>
      <w:r>
        <w:rPr>
          <w:rFonts w:eastAsia="仿宋_GB2312" w:hint="eastAsia"/>
          <w:bCs/>
          <w:sz w:val="32"/>
          <w:szCs w:val="32"/>
        </w:rPr>
        <w:t>月</w:t>
      </w:r>
      <w:r>
        <w:rPr>
          <w:rFonts w:eastAsia="仿宋_GB2312" w:hint="eastAsia"/>
          <w:bCs/>
          <w:sz w:val="32"/>
          <w:szCs w:val="32"/>
        </w:rPr>
        <w:t xml:space="preserve"> 31  </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2024 </w:t>
      </w:r>
      <w:r>
        <w:rPr>
          <w:rFonts w:eastAsia="仿宋_GB2312" w:hint="eastAsia"/>
          <w:bCs/>
          <w:sz w:val="32"/>
          <w:szCs w:val="32"/>
        </w:rPr>
        <w:t>年该项目预算项目总金额</w:t>
      </w:r>
      <w:r>
        <w:rPr>
          <w:rFonts w:eastAsia="仿宋_GB2312" w:hint="eastAsia"/>
          <w:bCs/>
          <w:sz w:val="32"/>
          <w:szCs w:val="32"/>
        </w:rPr>
        <w:t xml:space="preserve"> 10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（二）教师资格考试费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完成</w:t>
      </w:r>
      <w:r>
        <w:rPr>
          <w:rFonts w:eastAsia="仿宋_GB2312" w:hint="eastAsia"/>
          <w:bCs/>
          <w:sz w:val="32"/>
          <w:szCs w:val="32"/>
        </w:rPr>
        <w:t xml:space="preserve"> 2024 </w:t>
      </w:r>
      <w:r>
        <w:rPr>
          <w:rFonts w:eastAsia="仿宋_GB2312" w:hint="eastAsia"/>
          <w:bCs/>
          <w:sz w:val="32"/>
          <w:szCs w:val="32"/>
        </w:rPr>
        <w:t>年两次教师资格考试的报名、资格审核、汇总、组织实</w:t>
      </w:r>
      <w:r>
        <w:rPr>
          <w:rFonts w:eastAsia="仿宋_GB2312" w:hint="eastAsia"/>
          <w:bCs/>
          <w:sz w:val="32"/>
          <w:szCs w:val="32"/>
        </w:rPr>
        <w:t xml:space="preserve"> </w:t>
      </w:r>
      <w:r>
        <w:rPr>
          <w:rFonts w:eastAsia="仿宋_GB2312" w:hint="eastAsia"/>
          <w:bCs/>
          <w:sz w:val="32"/>
          <w:szCs w:val="32"/>
        </w:rPr>
        <w:t>施考试工作。项目实施方式：安排部署关于教师资格考试的各项工作，申请资金保障关于考试工作的监考费及各项办公经费支出。项目实施情况：从</w:t>
      </w:r>
      <w:r>
        <w:rPr>
          <w:rFonts w:eastAsia="仿宋_GB2312" w:hint="eastAsia"/>
          <w:bCs/>
          <w:sz w:val="32"/>
          <w:szCs w:val="32"/>
        </w:rPr>
        <w:t xml:space="preserve"> 2022 </w:t>
      </w:r>
      <w:r>
        <w:rPr>
          <w:rFonts w:eastAsia="仿宋_GB2312" w:hint="eastAsia"/>
          <w:bCs/>
          <w:sz w:val="32"/>
          <w:szCs w:val="32"/>
        </w:rPr>
        <w:t>年开始，教师资格考试由原来的一年一次的区考改为一年两次的国家考试，按照教育部的统一部署，我中心按要求完</w:t>
      </w:r>
      <w:r>
        <w:rPr>
          <w:rFonts w:eastAsia="仿宋_GB2312" w:hint="eastAsia"/>
          <w:bCs/>
          <w:sz w:val="32"/>
          <w:szCs w:val="32"/>
        </w:rPr>
        <w:lastRenderedPageBreak/>
        <w:t>成考试的各项工作。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①考试中心五定方案②考试中心</w:t>
      </w:r>
      <w:r>
        <w:rPr>
          <w:rFonts w:eastAsia="仿宋_GB2312" w:hint="eastAsia"/>
          <w:bCs/>
          <w:sz w:val="32"/>
          <w:szCs w:val="32"/>
        </w:rPr>
        <w:t xml:space="preserve"> 2023 </w:t>
      </w:r>
      <w:r>
        <w:rPr>
          <w:rFonts w:eastAsia="仿宋_GB2312" w:hint="eastAsia"/>
          <w:bCs/>
          <w:sz w:val="32"/>
          <w:szCs w:val="32"/>
        </w:rPr>
        <w:t>年上半年工作总结及下半年工作安排③</w:t>
      </w:r>
      <w:r>
        <w:rPr>
          <w:rFonts w:eastAsia="仿宋_GB2312" w:hint="eastAsia"/>
          <w:bCs/>
          <w:sz w:val="32"/>
          <w:szCs w:val="32"/>
        </w:rPr>
        <w:t xml:space="preserve">2023 </w:t>
      </w:r>
      <w:r>
        <w:rPr>
          <w:rFonts w:eastAsia="仿宋_GB2312" w:hint="eastAsia"/>
          <w:bCs/>
          <w:sz w:val="32"/>
          <w:szCs w:val="32"/>
        </w:rPr>
        <w:t>年上下半年关于教师资格考试报名文件。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锡林郭勒盟教育招生考试中心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申请专项资金，完成一年两次教师资格考试。为全盟的师资储备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做好保障。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 xml:space="preserve"> 2024</w:t>
      </w:r>
      <w:r>
        <w:rPr>
          <w:rFonts w:eastAsia="仿宋_GB2312" w:hint="eastAsia"/>
          <w:bCs/>
          <w:sz w:val="32"/>
          <w:szCs w:val="32"/>
        </w:rPr>
        <w:t>年</w:t>
      </w:r>
      <w:r>
        <w:rPr>
          <w:rFonts w:eastAsia="仿宋_GB2312" w:hint="eastAsia"/>
          <w:bCs/>
          <w:sz w:val="32"/>
          <w:szCs w:val="32"/>
        </w:rPr>
        <w:t xml:space="preserve"> 12 </w:t>
      </w:r>
      <w:r>
        <w:rPr>
          <w:rFonts w:eastAsia="仿宋_GB2312" w:hint="eastAsia"/>
          <w:bCs/>
          <w:sz w:val="32"/>
          <w:szCs w:val="32"/>
        </w:rPr>
        <w:t>月</w:t>
      </w:r>
      <w:r>
        <w:rPr>
          <w:rFonts w:eastAsia="仿宋_GB2312" w:hint="eastAsia"/>
          <w:bCs/>
          <w:sz w:val="32"/>
          <w:szCs w:val="32"/>
        </w:rPr>
        <w:t xml:space="preserve"> 31  </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2024 </w:t>
      </w:r>
      <w:r>
        <w:rPr>
          <w:rFonts w:eastAsia="仿宋_GB2312" w:hint="eastAsia"/>
          <w:bCs/>
          <w:sz w:val="32"/>
          <w:szCs w:val="32"/>
        </w:rPr>
        <w:t>年该项目预算项目总金额</w:t>
      </w:r>
      <w:r>
        <w:rPr>
          <w:rFonts w:eastAsia="仿宋_GB2312" w:hint="eastAsia"/>
          <w:bCs/>
          <w:sz w:val="32"/>
          <w:szCs w:val="32"/>
        </w:rPr>
        <w:t>16</w:t>
      </w:r>
      <w:r>
        <w:rPr>
          <w:rFonts w:eastAsia="仿宋_GB2312" w:hint="eastAsia"/>
          <w:bCs/>
          <w:sz w:val="32"/>
          <w:szCs w:val="32"/>
        </w:rPr>
        <w:t>万元。</w:t>
      </w:r>
    </w:p>
    <w:p w:rsidR="00977BA5" w:rsidRDefault="00977BA5">
      <w:pPr>
        <w:pStyle w:val="2"/>
        <w:rPr>
          <w:rFonts w:hint="default"/>
        </w:rPr>
      </w:pPr>
    </w:p>
    <w:p w:rsidR="00977BA5" w:rsidRDefault="009A4303">
      <w:pPr>
        <w:pBdr>
          <w:bottom w:val="single" w:sz="4" w:space="30" w:color="FFFFFF"/>
        </w:pBdr>
        <w:snapToGrid w:val="0"/>
        <w:spacing w:line="600" w:lineRule="exact"/>
        <w:ind w:firstLineChars="200" w:firstLine="640"/>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（一）</w:t>
      </w:r>
      <w:r>
        <w:rPr>
          <w:rFonts w:ascii="仿宋" w:eastAsia="仿宋" w:hAnsi="仿宋" w:hint="eastAsia"/>
          <w:bCs/>
          <w:sz w:val="32"/>
          <w:szCs w:val="32"/>
        </w:rPr>
        <w:t>高中及其他学段教学质量检测及数据分析</w:t>
      </w:r>
    </w:p>
    <w:p w:rsidR="00977BA5" w:rsidRDefault="009A4303">
      <w:pPr>
        <w:pBdr>
          <w:bottom w:val="single" w:sz="4" w:space="30" w:color="FFFFFF"/>
        </w:pBdr>
        <w:snapToGrid w:val="0"/>
        <w:spacing w:line="600" w:lineRule="exact"/>
        <w:rPr>
          <w:rFonts w:ascii="仿宋" w:eastAsia="仿宋" w:hAnsi="仿宋"/>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我中心考试成绩分析系统使用服务费。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根据《关于租用考试阅卷和成绩分析系统的请示》（锡教发[2022]30号），购买（租用）阅卷及考试分析系统60万元。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根据财政批复</w:t>
      </w:r>
      <w:r>
        <w:rPr>
          <w:rFonts w:ascii="仿宋" w:eastAsia="仿宋" w:hAnsi="仿宋" w:hint="eastAsia"/>
          <w:bCs/>
          <w:sz w:val="32"/>
          <w:szCs w:val="32"/>
        </w:rPr>
        <w:t>支付我中心上年阅卷及考试分析系统年使用费。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60万</w:t>
      </w:r>
      <w:r>
        <w:rPr>
          <w:rFonts w:ascii="仿宋" w:eastAsia="仿宋" w:hAnsi="仿宋"/>
          <w:bCs/>
          <w:sz w:val="32"/>
          <w:szCs w:val="32"/>
        </w:rPr>
        <w:t>元</w:t>
      </w:r>
      <w:r>
        <w:rPr>
          <w:rFonts w:ascii="仿宋" w:eastAsia="仿宋" w:hAnsi="仿宋" w:hint="eastAsia"/>
          <w:bCs/>
          <w:sz w:val="32"/>
          <w:szCs w:val="32"/>
        </w:rPr>
        <w:t>，上年结转资金。</w:t>
      </w:r>
    </w:p>
    <w:p w:rsidR="00977BA5" w:rsidRDefault="00977BA5">
      <w:pPr>
        <w:pBdr>
          <w:bottom w:val="single" w:sz="4" w:space="30" w:color="FFFFFF"/>
        </w:pBdr>
        <w:snapToGrid w:val="0"/>
        <w:spacing w:line="600" w:lineRule="exact"/>
        <w:ind w:firstLineChars="200" w:firstLine="640"/>
        <w:rPr>
          <w:rFonts w:eastAsia="仿宋_GB2312"/>
          <w:bCs/>
          <w:color w:val="FF0000"/>
          <w:sz w:val="32"/>
          <w:szCs w:val="32"/>
        </w:rPr>
      </w:pP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w:t>
      </w:r>
      <w:r>
        <w:rPr>
          <w:rFonts w:eastAsia="仿宋_GB2312"/>
          <w:bCs/>
          <w:sz w:val="32"/>
          <w:szCs w:val="32"/>
        </w:rPr>
        <w:t>教育公共服务平台运行维护费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我中心教育公共服务平台运行费，年运行费30万元。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根据锡林郭勒盟行政公署常务会议纪要《行署2022年第15次常务会议暨盟生态环境保护委员会专题会议纪要》（锡林郭勒盟行政公署办公室[2022]16号）文件，申请教育公共服务平台运行维护费30万元整。</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主要用于</w:t>
      </w:r>
      <w:r>
        <w:rPr>
          <w:rFonts w:ascii="仿宋" w:eastAsia="仿宋" w:hAnsi="仿宋" w:hint="eastAsia"/>
          <w:bCs/>
          <w:sz w:val="32"/>
          <w:szCs w:val="32"/>
        </w:rPr>
        <w:t>我中心教育公共服务平台运行费，年运行费30万元，按照合同约定一次性支付费用。</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lastRenderedPageBreak/>
        <w:t xml:space="preserve">6.年度预算安排 </w:t>
      </w:r>
    </w:p>
    <w:p w:rsidR="00977BA5" w:rsidRDefault="009A4303">
      <w:pPr>
        <w:pBdr>
          <w:bottom w:val="single" w:sz="4" w:space="30" w:color="FFFFFF"/>
        </w:pBdr>
        <w:snapToGrid w:val="0"/>
        <w:spacing w:line="600" w:lineRule="exact"/>
        <w:ind w:firstLineChars="200" w:firstLine="640"/>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30万元。</w:t>
      </w:r>
    </w:p>
    <w:p w:rsidR="00977BA5" w:rsidRDefault="009A4303">
      <w:pPr>
        <w:pStyle w:val="2"/>
        <w:ind w:leftChars="0" w:left="0" w:firstLineChars="200" w:firstLine="640"/>
        <w:rPr>
          <w:rFonts w:ascii="Times New Roman" w:eastAsia="仿宋_GB2312" w:hAnsi="Times New Roman" w:hint="default"/>
          <w:bCs/>
          <w:sz w:val="32"/>
          <w:szCs w:val="32"/>
        </w:rPr>
      </w:pPr>
      <w:r>
        <w:rPr>
          <w:rFonts w:ascii="仿宋" w:eastAsia="仿宋" w:hAnsi="仿宋"/>
          <w:bCs/>
          <w:sz w:val="32"/>
          <w:szCs w:val="32"/>
        </w:rPr>
        <w:t>（三）</w:t>
      </w:r>
      <w:r>
        <w:rPr>
          <w:rFonts w:ascii="Times New Roman" w:eastAsia="仿宋_GB2312" w:hAnsi="Times New Roman" w:hint="default"/>
          <w:bCs/>
          <w:sz w:val="32"/>
          <w:szCs w:val="32"/>
        </w:rPr>
        <w:t>阅卷及考试分析系统</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我中心考试成绩分析系统使用服务费。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根据《关于租用考试阅卷和成绩分析系统的请示》（锡教发[2022]30号），购买（租用）阅卷及考试分析系统60万元。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根据财政批复</w:t>
      </w:r>
      <w:r>
        <w:rPr>
          <w:rFonts w:ascii="仿宋" w:eastAsia="仿宋" w:hAnsi="仿宋" w:hint="eastAsia"/>
          <w:bCs/>
          <w:sz w:val="32"/>
          <w:szCs w:val="32"/>
        </w:rPr>
        <w:t>支付我中心上年阅卷及考试分析系统年使用费。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beforeLines="150" w:before="360" w:line="600" w:lineRule="exact"/>
        <w:ind w:firstLineChars="200" w:firstLine="640"/>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60万</w:t>
      </w:r>
      <w:r>
        <w:rPr>
          <w:rFonts w:ascii="仿宋" w:eastAsia="仿宋" w:hAnsi="仿宋"/>
          <w:bCs/>
          <w:sz w:val="32"/>
          <w:szCs w:val="32"/>
        </w:rPr>
        <w:t>元</w:t>
      </w:r>
      <w:r>
        <w:rPr>
          <w:rFonts w:ascii="仿宋" w:eastAsia="仿宋" w:hAnsi="仿宋" w:hint="eastAsia"/>
          <w:bCs/>
          <w:sz w:val="32"/>
          <w:szCs w:val="32"/>
        </w:rPr>
        <w:t>，本年预算收入。上年结转资金60万元，属于同一个项目资金，年使用费60万元。</w:t>
      </w:r>
    </w:p>
    <w:p w:rsidR="00977BA5" w:rsidRDefault="009A4303">
      <w:pPr>
        <w:pBdr>
          <w:bottom w:val="single" w:sz="4" w:space="30" w:color="FFFFFF"/>
        </w:pBdr>
        <w:snapToGrid w:val="0"/>
        <w:spacing w:beforeLines="150" w:before="360" w:line="600" w:lineRule="exact"/>
        <w:ind w:firstLineChars="200" w:firstLine="640"/>
        <w:rPr>
          <w:rFonts w:ascii="仿宋" w:eastAsia="仿宋" w:hAnsi="仿宋"/>
          <w:bCs/>
          <w:sz w:val="32"/>
          <w:szCs w:val="32"/>
        </w:rPr>
      </w:pPr>
      <w:r>
        <w:rPr>
          <w:rFonts w:ascii="仿宋" w:eastAsia="仿宋" w:hAnsi="仿宋" w:hint="eastAsia"/>
          <w:bCs/>
          <w:sz w:val="32"/>
          <w:szCs w:val="32"/>
        </w:rPr>
        <w:t>（四）教育服务平台基础支撑平台资金</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我中心教育公共服务平台建设费130万元，上年结转6.69万元为平台建设项目质保金，本年支付此款项。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lastRenderedPageBreak/>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根据锡林郭勒盟行政公署常务会议纪要《行署2022年第15次常务会议暨盟生态环境保护委员会专题会议纪要》（锡林郭勒盟行政公署办公室[2022]16号）文件，教育公共服务平台建设费130万元。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eastAsia="仿宋_GB2312"/>
          <w:bCs/>
          <w:sz w:val="32"/>
          <w:szCs w:val="32"/>
        </w:rPr>
        <w:t>主要用于</w:t>
      </w:r>
      <w:r>
        <w:rPr>
          <w:rFonts w:ascii="仿宋" w:eastAsia="仿宋" w:hAnsi="仿宋" w:hint="eastAsia"/>
          <w:bCs/>
          <w:sz w:val="32"/>
          <w:szCs w:val="32"/>
        </w:rPr>
        <w:t>我中心教育公共服务平台建设费130万元，上年已按合同支付123.31万元，剩余质保金6.69万元，质保期满后支付质保金。</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6.69</w:t>
      </w:r>
      <w:r>
        <w:rPr>
          <w:rFonts w:ascii="仿宋" w:eastAsia="仿宋" w:hAnsi="仿宋"/>
          <w:bCs/>
          <w:sz w:val="32"/>
          <w:szCs w:val="32"/>
        </w:rPr>
        <w:t>元</w:t>
      </w:r>
      <w:r>
        <w:rPr>
          <w:rFonts w:ascii="仿宋" w:eastAsia="仿宋" w:hAnsi="仿宋" w:hint="eastAsia"/>
          <w:bCs/>
          <w:sz w:val="32"/>
          <w:szCs w:val="32"/>
        </w:rPr>
        <w:t>，上年结转资金，质保金</w:t>
      </w:r>
      <w:r>
        <w:rPr>
          <w:rFonts w:ascii="仿宋" w:eastAsia="仿宋" w:hAnsi="仿宋"/>
          <w:bCs/>
          <w:sz w:val="32"/>
          <w:szCs w:val="32"/>
        </w:rPr>
        <w:t>。</w:t>
      </w:r>
    </w:p>
    <w:p w:rsidR="00977BA5" w:rsidRDefault="009A4303">
      <w:pPr>
        <w:pStyle w:val="2"/>
        <w:rPr>
          <w:rFonts w:eastAsia="仿宋" w:hint="default"/>
        </w:rPr>
      </w:pPr>
      <w:r>
        <w:rPr>
          <w:rFonts w:ascii="仿宋" w:eastAsia="仿宋" w:hAnsi="仿宋"/>
          <w:bCs/>
          <w:sz w:val="32"/>
          <w:szCs w:val="32"/>
        </w:rPr>
        <w:t>（五）教研经费</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我中心开展教研活动。</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中共锡林郭勒盟、锡林郭勒盟行政公署关于印发《锡林郭勒盟推进新时代基础教育高质量发展的实施方案》（锡党发[2021]31号）文件规定，每名专职教研员每年教研经费不低于3万元，我中心核定编数为54人，现有专职教研员为50人，根据上述文件精神需教研费120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lastRenderedPageBreak/>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eastAsia="仿宋_GB2312"/>
          <w:bCs/>
          <w:sz w:val="32"/>
          <w:szCs w:val="32"/>
        </w:rPr>
        <w:t>主要用于</w:t>
      </w:r>
      <w:r>
        <w:rPr>
          <w:rFonts w:ascii="仿宋" w:eastAsia="仿宋" w:hAnsi="仿宋" w:hint="eastAsia"/>
          <w:bCs/>
          <w:sz w:val="32"/>
          <w:szCs w:val="32"/>
        </w:rPr>
        <w:t>我中心开展教研活动相关的培训费、印刷费、劳务费、差旅费等支出。</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120</w:t>
      </w:r>
      <w:r>
        <w:rPr>
          <w:rFonts w:ascii="仿宋" w:eastAsia="仿宋" w:hAnsi="仿宋"/>
          <w:bCs/>
          <w:sz w:val="32"/>
          <w:szCs w:val="32"/>
        </w:rPr>
        <w:t>元。</w:t>
      </w:r>
    </w:p>
    <w:p w:rsidR="00977BA5" w:rsidRDefault="009A4303">
      <w:pPr>
        <w:pStyle w:val="2"/>
        <w:rPr>
          <w:rFonts w:eastAsia="仿宋" w:hint="default"/>
        </w:rPr>
      </w:pPr>
      <w:r>
        <w:rPr>
          <w:rFonts w:ascii="仿宋" w:eastAsia="仿宋" w:hAnsi="仿宋"/>
          <w:bCs/>
          <w:sz w:val="32"/>
          <w:szCs w:val="32"/>
        </w:rPr>
        <w:t>（六）教研活动</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1.项目概述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本项目用于</w:t>
      </w:r>
      <w:r>
        <w:rPr>
          <w:rFonts w:ascii="仿宋" w:eastAsia="仿宋" w:hAnsi="仿宋" w:hint="eastAsia"/>
          <w:bCs/>
          <w:sz w:val="32"/>
          <w:szCs w:val="32"/>
        </w:rPr>
        <w:t>我中心开展教研活动。</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2.立项依据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根据中共锡林郭勒盟、锡林郭勒盟行政公署关于印发《锡林郭勒盟推进新时代基础教育高质量发展的实施方案》（锡党发[2021]31号）文件规定，每名专职教研员每年教研经费不低于3万元，我中心核定编数为54人，现有专职教研员为50人，根据上述文件精神需教研费120万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3.实施主体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hint="eastAsia"/>
          <w:bCs/>
          <w:sz w:val="32"/>
          <w:szCs w:val="32"/>
        </w:rPr>
        <w:t>锡林郭勒盟教育教学指导服务中心</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4.实施方案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eastAsia="仿宋_GB2312"/>
          <w:bCs/>
          <w:sz w:val="32"/>
          <w:szCs w:val="32"/>
        </w:rPr>
        <w:t>主要用于</w:t>
      </w:r>
      <w:r>
        <w:rPr>
          <w:rFonts w:ascii="仿宋" w:eastAsia="仿宋" w:hAnsi="仿宋" w:hint="eastAsia"/>
          <w:bCs/>
          <w:sz w:val="32"/>
          <w:szCs w:val="32"/>
        </w:rPr>
        <w:t>我中心开展教研活动相关的培训费、印刷费、劳务费、</w:t>
      </w:r>
      <w:r>
        <w:rPr>
          <w:rFonts w:ascii="仿宋" w:eastAsia="仿宋" w:hAnsi="仿宋" w:hint="eastAsia"/>
          <w:bCs/>
          <w:sz w:val="32"/>
          <w:szCs w:val="32"/>
        </w:rPr>
        <w:lastRenderedPageBreak/>
        <w:t>差旅费等支出。</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5.实施周期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自202</w:t>
      </w:r>
      <w:r>
        <w:rPr>
          <w:rFonts w:ascii="仿宋" w:eastAsia="仿宋" w:hAnsi="仿宋" w:hint="eastAsia"/>
          <w:bCs/>
          <w:sz w:val="32"/>
          <w:szCs w:val="32"/>
        </w:rPr>
        <w:t>3</w:t>
      </w:r>
      <w:r>
        <w:rPr>
          <w:rFonts w:ascii="仿宋" w:eastAsia="仿宋" w:hAnsi="仿宋"/>
          <w:bCs/>
          <w:sz w:val="32"/>
          <w:szCs w:val="32"/>
        </w:rPr>
        <w:t>年</w:t>
      </w:r>
      <w:r>
        <w:rPr>
          <w:rFonts w:ascii="仿宋" w:eastAsia="仿宋" w:hAnsi="仿宋" w:hint="eastAsia"/>
          <w:bCs/>
          <w:sz w:val="32"/>
          <w:szCs w:val="32"/>
        </w:rPr>
        <w:t>1</w:t>
      </w:r>
      <w:r>
        <w:rPr>
          <w:rFonts w:ascii="仿宋" w:eastAsia="仿宋" w:hAnsi="仿宋"/>
          <w:bCs/>
          <w:sz w:val="32"/>
          <w:szCs w:val="32"/>
        </w:rPr>
        <w:t>月1日至202</w:t>
      </w:r>
      <w:r>
        <w:rPr>
          <w:rFonts w:ascii="仿宋" w:eastAsia="仿宋" w:hAnsi="仿宋" w:hint="eastAsia"/>
          <w:bCs/>
          <w:sz w:val="32"/>
          <w:szCs w:val="32"/>
        </w:rPr>
        <w:t>3</w:t>
      </w:r>
      <w:r>
        <w:rPr>
          <w:rFonts w:ascii="仿宋" w:eastAsia="仿宋" w:hAnsi="仿宋"/>
          <w:bCs/>
          <w:sz w:val="32"/>
          <w:szCs w:val="32"/>
        </w:rPr>
        <w:t xml:space="preserve">年12月31日。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 xml:space="preserve">6.年度预算安排 </w:t>
      </w:r>
    </w:p>
    <w:p w:rsidR="00977BA5" w:rsidRDefault="009A4303">
      <w:pPr>
        <w:pBdr>
          <w:bottom w:val="single" w:sz="4" w:space="30" w:color="FFFFFF"/>
        </w:pBdr>
        <w:snapToGrid w:val="0"/>
        <w:spacing w:line="600" w:lineRule="exact"/>
        <w:ind w:firstLineChars="200" w:firstLine="640"/>
        <w:rPr>
          <w:rFonts w:ascii="仿宋" w:eastAsia="仿宋" w:hAnsi="仿宋"/>
          <w:bCs/>
          <w:sz w:val="32"/>
          <w:szCs w:val="32"/>
        </w:rPr>
      </w:pPr>
      <w:r>
        <w:rPr>
          <w:rFonts w:ascii="仿宋" w:eastAsia="仿宋" w:hAnsi="仿宋"/>
          <w:bCs/>
          <w:sz w:val="32"/>
          <w:szCs w:val="32"/>
        </w:rPr>
        <w:t>202</w:t>
      </w:r>
      <w:r>
        <w:rPr>
          <w:rFonts w:ascii="仿宋" w:eastAsia="仿宋" w:hAnsi="仿宋" w:hint="eastAsia"/>
          <w:bCs/>
          <w:sz w:val="32"/>
          <w:szCs w:val="32"/>
        </w:rPr>
        <w:t>3</w:t>
      </w:r>
      <w:r>
        <w:rPr>
          <w:rFonts w:ascii="仿宋" w:eastAsia="仿宋" w:hAnsi="仿宋"/>
          <w:bCs/>
          <w:sz w:val="32"/>
          <w:szCs w:val="32"/>
        </w:rPr>
        <w:t>年该项目预算</w:t>
      </w:r>
      <w:r>
        <w:rPr>
          <w:rFonts w:ascii="仿宋" w:eastAsia="仿宋" w:hAnsi="仿宋" w:hint="eastAsia"/>
          <w:bCs/>
          <w:sz w:val="32"/>
          <w:szCs w:val="32"/>
        </w:rPr>
        <w:t>20.67</w:t>
      </w:r>
      <w:r>
        <w:rPr>
          <w:rFonts w:ascii="仿宋" w:eastAsia="仿宋" w:hAnsi="仿宋"/>
          <w:bCs/>
          <w:sz w:val="32"/>
          <w:szCs w:val="32"/>
        </w:rPr>
        <w:t>元</w:t>
      </w:r>
      <w:r>
        <w:rPr>
          <w:rFonts w:ascii="仿宋" w:eastAsia="仿宋" w:hAnsi="仿宋" w:hint="eastAsia"/>
          <w:bCs/>
          <w:sz w:val="32"/>
          <w:szCs w:val="32"/>
        </w:rPr>
        <w:t>，上年结转资金，此专项资金为长期项目资金</w:t>
      </w:r>
      <w:r>
        <w:rPr>
          <w:rFonts w:ascii="仿宋" w:eastAsia="仿宋" w:hAnsi="仿宋"/>
          <w:bCs/>
          <w:sz w:val="32"/>
          <w:szCs w:val="32"/>
        </w:rPr>
        <w:t>。</w:t>
      </w:r>
    </w:p>
    <w:p w:rsidR="00977BA5" w:rsidRDefault="00977BA5">
      <w:pPr>
        <w:pStyle w:val="2"/>
        <w:rPr>
          <w:rFonts w:hint="default"/>
        </w:rPr>
      </w:pPr>
    </w:p>
    <w:p w:rsidR="00977BA5" w:rsidRDefault="009A4303">
      <w:pPr>
        <w:pBdr>
          <w:bottom w:val="single" w:sz="4" w:space="30" w:color="FFFFFF"/>
        </w:pBdr>
        <w:snapToGrid w:val="0"/>
        <w:spacing w:line="600" w:lineRule="exact"/>
        <w:ind w:firstLineChars="200" w:firstLine="640"/>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（一）</w:t>
      </w:r>
      <w:r>
        <w:rPr>
          <w:rFonts w:eastAsia="仿宋_GB2312" w:hint="eastAsia"/>
          <w:bCs/>
          <w:sz w:val="32"/>
          <w:szCs w:val="32"/>
        </w:rPr>
        <w:t>2024</w:t>
      </w:r>
      <w:r>
        <w:rPr>
          <w:rFonts w:eastAsia="仿宋_GB2312" w:hint="eastAsia"/>
          <w:bCs/>
          <w:sz w:val="32"/>
          <w:szCs w:val="32"/>
        </w:rPr>
        <w:t>年学生体检及保险费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落实属地中小学生每年一次免费体检工作（盟直学校的学生体检费由盟财政承担）。我校在校生为</w:t>
      </w:r>
      <w:r>
        <w:rPr>
          <w:rFonts w:eastAsia="仿宋_GB2312" w:hint="eastAsia"/>
          <w:bCs/>
          <w:sz w:val="32"/>
          <w:szCs w:val="32"/>
        </w:rPr>
        <w:t>3000</w:t>
      </w:r>
      <w:r>
        <w:rPr>
          <w:rFonts w:eastAsia="仿宋_GB2312" w:hint="eastAsia"/>
          <w:bCs/>
          <w:sz w:val="32"/>
          <w:szCs w:val="32"/>
        </w:rPr>
        <w:t>人，每人</w:t>
      </w:r>
      <w:r>
        <w:rPr>
          <w:rFonts w:eastAsia="仿宋_GB2312" w:hint="eastAsia"/>
          <w:bCs/>
          <w:sz w:val="32"/>
          <w:szCs w:val="32"/>
        </w:rPr>
        <w:t>120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年，</w:t>
      </w:r>
      <w:r>
        <w:rPr>
          <w:rFonts w:eastAsia="仿宋_GB2312" w:hint="eastAsia"/>
          <w:bCs/>
          <w:sz w:val="32"/>
          <w:szCs w:val="32"/>
        </w:rPr>
        <w:t>2024</w:t>
      </w:r>
      <w:r>
        <w:rPr>
          <w:rFonts w:eastAsia="仿宋_GB2312" w:hint="eastAsia"/>
          <w:bCs/>
          <w:sz w:val="32"/>
          <w:szCs w:val="32"/>
        </w:rPr>
        <w:t>年所需体检费为</w:t>
      </w:r>
      <w:r>
        <w:rPr>
          <w:rFonts w:eastAsia="仿宋_GB2312" w:hint="eastAsia"/>
          <w:bCs/>
          <w:sz w:val="32"/>
          <w:szCs w:val="32"/>
        </w:rPr>
        <w:t>36</w:t>
      </w:r>
      <w:r>
        <w:rPr>
          <w:rFonts w:eastAsia="仿宋_GB2312" w:hint="eastAsia"/>
          <w:bCs/>
          <w:sz w:val="32"/>
          <w:szCs w:val="32"/>
        </w:rPr>
        <w:t>万元。参加校方责任险，每生</w:t>
      </w:r>
      <w:r>
        <w:rPr>
          <w:rFonts w:eastAsia="仿宋_GB2312" w:hint="eastAsia"/>
          <w:bCs/>
          <w:sz w:val="32"/>
          <w:szCs w:val="32"/>
        </w:rPr>
        <w:t>10</w:t>
      </w:r>
      <w:r>
        <w:rPr>
          <w:rFonts w:eastAsia="仿宋_GB2312" w:hint="eastAsia"/>
          <w:bCs/>
          <w:sz w:val="32"/>
          <w:szCs w:val="32"/>
        </w:rPr>
        <w:t>元，共需</w:t>
      </w:r>
      <w:r>
        <w:rPr>
          <w:rFonts w:eastAsia="仿宋_GB2312" w:hint="eastAsia"/>
          <w:bCs/>
          <w:sz w:val="32"/>
          <w:szCs w:val="32"/>
        </w:rPr>
        <w:t>3</w:t>
      </w:r>
      <w:r>
        <w:rPr>
          <w:rFonts w:eastAsia="仿宋_GB2312" w:hint="eastAsia"/>
          <w:bCs/>
          <w:sz w:val="32"/>
          <w:szCs w:val="32"/>
        </w:rPr>
        <w:t>万元。两项合计</w:t>
      </w:r>
      <w:r>
        <w:rPr>
          <w:rFonts w:eastAsia="仿宋_GB2312" w:hint="eastAsia"/>
          <w:bCs/>
          <w:sz w:val="32"/>
          <w:szCs w:val="32"/>
        </w:rPr>
        <w:t>39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根据锡盟教育事业“十二五”发展规划配套文件四保证学校体育卫生艺术活动的正常有效开展。我校在校生为</w:t>
      </w:r>
      <w:r>
        <w:rPr>
          <w:rFonts w:eastAsia="仿宋_GB2312" w:hint="eastAsia"/>
          <w:bCs/>
          <w:sz w:val="32"/>
          <w:szCs w:val="32"/>
        </w:rPr>
        <w:t>3000</w:t>
      </w:r>
      <w:r>
        <w:rPr>
          <w:rFonts w:eastAsia="仿宋_GB2312" w:hint="eastAsia"/>
          <w:bCs/>
          <w:sz w:val="32"/>
          <w:szCs w:val="32"/>
        </w:rPr>
        <w:t>人，每人</w:t>
      </w:r>
      <w:r>
        <w:rPr>
          <w:rFonts w:eastAsia="仿宋_GB2312" w:hint="eastAsia"/>
          <w:bCs/>
          <w:sz w:val="32"/>
          <w:szCs w:val="32"/>
        </w:rPr>
        <w:t>120</w:t>
      </w:r>
      <w:r>
        <w:rPr>
          <w:rFonts w:eastAsia="仿宋_GB2312" w:hint="eastAsia"/>
          <w:bCs/>
          <w:sz w:val="32"/>
          <w:szCs w:val="32"/>
        </w:rPr>
        <w:t>元</w:t>
      </w:r>
      <w:r>
        <w:rPr>
          <w:rFonts w:eastAsia="仿宋_GB2312" w:hint="eastAsia"/>
          <w:bCs/>
          <w:sz w:val="32"/>
          <w:szCs w:val="32"/>
        </w:rPr>
        <w:t>/</w:t>
      </w:r>
      <w:r>
        <w:rPr>
          <w:rFonts w:eastAsia="仿宋_GB2312" w:hint="eastAsia"/>
          <w:bCs/>
          <w:sz w:val="32"/>
          <w:szCs w:val="32"/>
        </w:rPr>
        <w:t>年，</w:t>
      </w:r>
      <w:r>
        <w:rPr>
          <w:rFonts w:eastAsia="仿宋_GB2312" w:hint="eastAsia"/>
          <w:bCs/>
          <w:sz w:val="32"/>
          <w:szCs w:val="32"/>
        </w:rPr>
        <w:t>2022</w:t>
      </w:r>
      <w:r>
        <w:rPr>
          <w:rFonts w:eastAsia="仿宋_GB2312" w:hint="eastAsia"/>
          <w:bCs/>
          <w:sz w:val="32"/>
          <w:szCs w:val="32"/>
        </w:rPr>
        <w:t>年所需体检费为</w:t>
      </w:r>
      <w:r>
        <w:rPr>
          <w:rFonts w:eastAsia="仿宋_GB2312" w:hint="eastAsia"/>
          <w:bCs/>
          <w:sz w:val="32"/>
          <w:szCs w:val="32"/>
        </w:rPr>
        <w:t>36</w:t>
      </w:r>
      <w:r>
        <w:rPr>
          <w:rFonts w:eastAsia="仿宋_GB2312" w:hint="eastAsia"/>
          <w:bCs/>
          <w:sz w:val="32"/>
          <w:szCs w:val="32"/>
        </w:rPr>
        <w:t>万元。参加校方责任险，每生</w:t>
      </w:r>
      <w:r>
        <w:rPr>
          <w:rFonts w:eastAsia="仿宋_GB2312" w:hint="eastAsia"/>
          <w:bCs/>
          <w:sz w:val="32"/>
          <w:szCs w:val="32"/>
        </w:rPr>
        <w:t>10</w:t>
      </w:r>
      <w:r>
        <w:rPr>
          <w:rFonts w:eastAsia="仿宋_GB2312" w:hint="eastAsia"/>
          <w:bCs/>
          <w:sz w:val="32"/>
          <w:szCs w:val="32"/>
        </w:rPr>
        <w:t>元，我校现有学生</w:t>
      </w:r>
      <w:r>
        <w:rPr>
          <w:rFonts w:eastAsia="仿宋_GB2312" w:hint="eastAsia"/>
          <w:bCs/>
          <w:sz w:val="32"/>
          <w:szCs w:val="32"/>
        </w:rPr>
        <w:t>3000</w:t>
      </w:r>
      <w:r>
        <w:rPr>
          <w:rFonts w:eastAsia="仿宋_GB2312" w:hint="eastAsia"/>
          <w:bCs/>
          <w:sz w:val="32"/>
          <w:szCs w:val="32"/>
        </w:rPr>
        <w:t>人，共需</w:t>
      </w:r>
      <w:r>
        <w:rPr>
          <w:rFonts w:eastAsia="仿宋_GB2312" w:hint="eastAsia"/>
          <w:bCs/>
          <w:sz w:val="32"/>
          <w:szCs w:val="32"/>
        </w:rPr>
        <w:t>3</w:t>
      </w:r>
      <w:r>
        <w:rPr>
          <w:rFonts w:eastAsia="仿宋_GB2312" w:hint="eastAsia"/>
          <w:bCs/>
          <w:sz w:val="32"/>
          <w:szCs w:val="32"/>
        </w:rPr>
        <w:t>万元。两项合计</w:t>
      </w:r>
      <w:r>
        <w:rPr>
          <w:rFonts w:eastAsia="仿宋_GB2312" w:hint="eastAsia"/>
          <w:bCs/>
          <w:sz w:val="32"/>
          <w:szCs w:val="32"/>
        </w:rPr>
        <w:t>39</w:t>
      </w:r>
      <w:r>
        <w:rPr>
          <w:rFonts w:eastAsia="仿宋_GB2312" w:hint="eastAsia"/>
          <w:bCs/>
          <w:sz w:val="32"/>
          <w:szCs w:val="32"/>
        </w:rPr>
        <w:t>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根据财政批复学生体检及保险费用制定本年业务预算</w:t>
      </w:r>
      <w:r>
        <w:rPr>
          <w:rFonts w:eastAsia="仿宋_GB2312" w:hint="eastAsia"/>
          <w:bCs/>
          <w:sz w:val="32"/>
          <w:szCs w:val="32"/>
        </w:rPr>
        <w:t xml:space="preserve"> </w:t>
      </w:r>
      <w:r>
        <w:rPr>
          <w:rFonts w:eastAsia="仿宋_GB2312" w:hint="eastAsia"/>
          <w:bCs/>
          <w:sz w:val="32"/>
          <w:szCs w:val="32"/>
        </w:rPr>
        <w:t>，主要用于学生体检及保险费的支出。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39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w:t>
      </w:r>
      <w:r>
        <w:rPr>
          <w:rFonts w:eastAsia="仿宋_GB2312" w:hint="eastAsia"/>
          <w:bCs/>
          <w:sz w:val="32"/>
          <w:szCs w:val="32"/>
        </w:rPr>
        <w:t>70</w:t>
      </w:r>
      <w:r>
        <w:rPr>
          <w:rFonts w:eastAsia="仿宋_GB2312" w:hint="eastAsia"/>
          <w:bCs/>
          <w:sz w:val="32"/>
          <w:szCs w:val="32"/>
        </w:rPr>
        <w:t>周年校庆捐赠资金返还</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在</w:t>
      </w:r>
      <w:r>
        <w:rPr>
          <w:rFonts w:eastAsia="仿宋_GB2312" w:hint="eastAsia"/>
          <w:bCs/>
          <w:sz w:val="32"/>
          <w:szCs w:val="32"/>
        </w:rPr>
        <w:t>2023</w:t>
      </w:r>
      <w:r>
        <w:rPr>
          <w:rFonts w:eastAsia="仿宋_GB2312" w:hint="eastAsia"/>
          <w:bCs/>
          <w:sz w:val="32"/>
          <w:szCs w:val="32"/>
        </w:rPr>
        <w:t>年我校举办建校</w:t>
      </w:r>
      <w:r>
        <w:rPr>
          <w:rFonts w:eastAsia="仿宋_GB2312" w:hint="eastAsia"/>
          <w:bCs/>
          <w:sz w:val="32"/>
          <w:szCs w:val="32"/>
        </w:rPr>
        <w:t>70</w:t>
      </w:r>
      <w:r>
        <w:rPr>
          <w:rFonts w:eastAsia="仿宋_GB2312" w:hint="eastAsia"/>
          <w:bCs/>
          <w:sz w:val="32"/>
          <w:szCs w:val="32"/>
        </w:rPr>
        <w:t>周年校庆活动，接受社会各界捐赠</w:t>
      </w:r>
      <w:r>
        <w:rPr>
          <w:rFonts w:eastAsia="仿宋_GB2312" w:hint="eastAsia"/>
          <w:bCs/>
          <w:sz w:val="32"/>
          <w:szCs w:val="32"/>
        </w:rPr>
        <w:t>668328</w:t>
      </w:r>
      <w:r>
        <w:rPr>
          <w:rFonts w:eastAsia="仿宋_GB2312" w:hint="eastAsia"/>
          <w:bCs/>
          <w:sz w:val="32"/>
          <w:szCs w:val="32"/>
        </w:rPr>
        <w:t>元，主要用于我校各项教育教学活动。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在</w:t>
      </w:r>
      <w:r>
        <w:rPr>
          <w:rFonts w:eastAsia="仿宋_GB2312" w:hint="eastAsia"/>
          <w:bCs/>
          <w:sz w:val="32"/>
          <w:szCs w:val="32"/>
        </w:rPr>
        <w:t>2023</w:t>
      </w:r>
      <w:r>
        <w:rPr>
          <w:rFonts w:eastAsia="仿宋_GB2312" w:hint="eastAsia"/>
          <w:bCs/>
          <w:sz w:val="32"/>
          <w:szCs w:val="32"/>
        </w:rPr>
        <w:t>年我校举办建校</w:t>
      </w:r>
      <w:r>
        <w:rPr>
          <w:rFonts w:eastAsia="仿宋_GB2312" w:hint="eastAsia"/>
          <w:bCs/>
          <w:sz w:val="32"/>
          <w:szCs w:val="32"/>
        </w:rPr>
        <w:t>70</w:t>
      </w:r>
      <w:r>
        <w:rPr>
          <w:rFonts w:eastAsia="仿宋_GB2312" w:hint="eastAsia"/>
          <w:bCs/>
          <w:sz w:val="32"/>
          <w:szCs w:val="32"/>
        </w:rPr>
        <w:t>周年校庆活动，接受社会各界捐赠</w:t>
      </w:r>
      <w:r>
        <w:rPr>
          <w:rFonts w:eastAsia="仿宋_GB2312" w:hint="eastAsia"/>
          <w:bCs/>
          <w:sz w:val="32"/>
          <w:szCs w:val="32"/>
        </w:rPr>
        <w:t>668328</w:t>
      </w:r>
      <w:r>
        <w:rPr>
          <w:rFonts w:eastAsia="仿宋_GB2312" w:hint="eastAsia"/>
          <w:bCs/>
          <w:sz w:val="32"/>
          <w:szCs w:val="32"/>
        </w:rPr>
        <w:t>元，主要用于我校各项教育教学活动。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w:t>
      </w:r>
      <w:r>
        <w:rPr>
          <w:rFonts w:eastAsia="仿宋_GB2312" w:hint="eastAsia"/>
          <w:bCs/>
          <w:sz w:val="32"/>
          <w:szCs w:val="32"/>
        </w:rPr>
        <w:t>70</w:t>
      </w:r>
      <w:r>
        <w:rPr>
          <w:rFonts w:eastAsia="仿宋_GB2312" w:hint="eastAsia"/>
          <w:bCs/>
          <w:sz w:val="32"/>
          <w:szCs w:val="32"/>
        </w:rPr>
        <w:t>周年校庆捐赠资金返还制定本年业务预算</w:t>
      </w:r>
      <w:r>
        <w:rPr>
          <w:rFonts w:eastAsia="仿宋_GB2312" w:hint="eastAsia"/>
          <w:bCs/>
          <w:sz w:val="32"/>
          <w:szCs w:val="32"/>
        </w:rPr>
        <w:t xml:space="preserve"> </w:t>
      </w:r>
      <w:r>
        <w:rPr>
          <w:rFonts w:eastAsia="仿宋_GB2312" w:hint="eastAsia"/>
          <w:bCs/>
          <w:sz w:val="32"/>
          <w:szCs w:val="32"/>
        </w:rPr>
        <w:t>，主要用于培训、购置教学设备及材料成本。</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66.83</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w:t>
      </w:r>
      <w:r>
        <w:rPr>
          <w:rFonts w:eastAsia="仿宋_GB2312" w:hint="eastAsia"/>
          <w:bCs/>
          <w:sz w:val="32"/>
          <w:szCs w:val="32"/>
        </w:rPr>
        <w:t>2024</w:t>
      </w:r>
      <w:r>
        <w:rPr>
          <w:rFonts w:eastAsia="仿宋_GB2312" w:hint="eastAsia"/>
          <w:bCs/>
          <w:sz w:val="32"/>
          <w:szCs w:val="32"/>
        </w:rPr>
        <w:t>年高中教学培优资金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年盟本级高中教学培优工作经费的通知》（锡财教〔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977</w:t>
      </w:r>
      <w:r>
        <w:rPr>
          <w:rFonts w:eastAsia="仿宋_GB2312" w:hint="eastAsia"/>
          <w:bCs/>
          <w:sz w:val="32"/>
          <w:szCs w:val="32"/>
        </w:rPr>
        <w:t>号）文件，我校</w:t>
      </w:r>
      <w:r>
        <w:rPr>
          <w:rFonts w:eastAsia="仿宋_GB2312" w:hint="eastAsia"/>
          <w:bCs/>
          <w:sz w:val="32"/>
          <w:szCs w:val="32"/>
        </w:rPr>
        <w:t>2024</w:t>
      </w:r>
      <w:r>
        <w:rPr>
          <w:rFonts w:eastAsia="仿宋_GB2312" w:hint="eastAsia"/>
          <w:bCs/>
          <w:sz w:val="32"/>
          <w:szCs w:val="32"/>
        </w:rPr>
        <w:t>年继续申请该资金用于高二高三年级培优工作。</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年盟本级高中教学培优工作经费的通知》（锡财教〔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977</w:t>
      </w:r>
      <w:r>
        <w:rPr>
          <w:rFonts w:eastAsia="仿宋_GB2312" w:hint="eastAsia"/>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w:t>
      </w:r>
      <w:r>
        <w:rPr>
          <w:rFonts w:eastAsia="仿宋_GB2312" w:hint="eastAsia"/>
          <w:bCs/>
          <w:sz w:val="32"/>
          <w:szCs w:val="32"/>
        </w:rPr>
        <w:t>2024</w:t>
      </w:r>
      <w:r>
        <w:rPr>
          <w:rFonts w:eastAsia="仿宋_GB2312" w:hint="eastAsia"/>
          <w:bCs/>
          <w:sz w:val="32"/>
          <w:szCs w:val="32"/>
        </w:rPr>
        <w:t>年高中教学培优资金制定本年业务预算</w:t>
      </w:r>
      <w:r>
        <w:rPr>
          <w:rFonts w:eastAsia="仿宋_GB2312" w:hint="eastAsia"/>
          <w:bCs/>
          <w:sz w:val="32"/>
          <w:szCs w:val="32"/>
        </w:rPr>
        <w:t xml:space="preserve"> </w:t>
      </w:r>
      <w:r>
        <w:rPr>
          <w:rFonts w:eastAsia="仿宋_GB2312" w:hint="eastAsia"/>
          <w:bCs/>
          <w:sz w:val="32"/>
          <w:szCs w:val="32"/>
        </w:rPr>
        <w:t>，主要用于学生培训支出。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111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（四）</w:t>
      </w:r>
      <w:r>
        <w:rPr>
          <w:rFonts w:eastAsia="仿宋_GB2312" w:hint="eastAsia"/>
          <w:bCs/>
          <w:sz w:val="32"/>
          <w:szCs w:val="32"/>
        </w:rPr>
        <w:t>2024</w:t>
      </w:r>
      <w:r>
        <w:rPr>
          <w:rFonts w:eastAsia="仿宋_GB2312" w:hint="eastAsia"/>
          <w:bCs/>
          <w:sz w:val="32"/>
          <w:szCs w:val="32"/>
        </w:rPr>
        <w:t>年体育卫生美育和劳动教育专项资金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根据《内蒙古自治区党委、自治区人民政府关于全面加强和改进新时代学校体育、美育和劳动教育工作的若干措施》（内党发〔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30</w:t>
      </w:r>
      <w:r>
        <w:rPr>
          <w:rFonts w:eastAsia="仿宋_GB2312" w:hint="eastAsia"/>
          <w:bCs/>
          <w:sz w:val="32"/>
          <w:szCs w:val="32"/>
        </w:rPr>
        <w:t>号）文件要求，我校申请财政资金</w:t>
      </w:r>
      <w:r>
        <w:rPr>
          <w:rFonts w:eastAsia="仿宋_GB2312" w:hint="eastAsia"/>
          <w:bCs/>
          <w:sz w:val="32"/>
          <w:szCs w:val="32"/>
        </w:rPr>
        <w:t>5.5</w:t>
      </w:r>
      <w:r>
        <w:rPr>
          <w:rFonts w:eastAsia="仿宋_GB2312" w:hint="eastAsia"/>
          <w:bCs/>
          <w:sz w:val="32"/>
          <w:szCs w:val="32"/>
        </w:rPr>
        <w:t>万元，其中</w:t>
      </w:r>
      <w:r>
        <w:rPr>
          <w:rFonts w:eastAsia="仿宋_GB2312" w:hint="eastAsia"/>
          <w:bCs/>
          <w:sz w:val="32"/>
          <w:szCs w:val="32"/>
        </w:rPr>
        <w:t>2</w:t>
      </w:r>
      <w:r>
        <w:rPr>
          <w:rFonts w:eastAsia="仿宋_GB2312" w:hint="eastAsia"/>
          <w:bCs/>
          <w:sz w:val="32"/>
          <w:szCs w:val="32"/>
        </w:rPr>
        <w:t>万元用于书法传承教室建设，</w:t>
      </w:r>
      <w:r>
        <w:rPr>
          <w:rFonts w:eastAsia="仿宋_GB2312" w:hint="eastAsia"/>
          <w:bCs/>
          <w:sz w:val="32"/>
          <w:szCs w:val="32"/>
        </w:rPr>
        <w:t>3.5</w:t>
      </w:r>
      <w:r>
        <w:rPr>
          <w:rFonts w:eastAsia="仿宋_GB2312" w:hint="eastAsia"/>
          <w:bCs/>
          <w:sz w:val="32"/>
          <w:szCs w:val="32"/>
        </w:rPr>
        <w:t>万元用于参加自治区搏克赛。</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根据《内蒙古自治区党委、自治区人民政府关于全面加强和改进新时代学校体育、美育和劳动教育工作的若干措施》（内党发〔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30</w:t>
      </w:r>
      <w:r>
        <w:rPr>
          <w:rFonts w:eastAsia="仿宋_GB2312" w:hint="eastAsia"/>
          <w:bCs/>
          <w:sz w:val="32"/>
          <w:szCs w:val="32"/>
        </w:rPr>
        <w:t>号）文件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年体育卫生美育和劳动教育专项资金制定本年业务预算</w:t>
      </w:r>
      <w:r>
        <w:rPr>
          <w:rFonts w:eastAsia="仿宋_GB2312" w:hint="eastAsia"/>
          <w:bCs/>
          <w:sz w:val="32"/>
          <w:szCs w:val="32"/>
        </w:rPr>
        <w:t xml:space="preserve"> </w:t>
      </w:r>
      <w:r>
        <w:rPr>
          <w:rFonts w:eastAsia="仿宋_GB2312" w:hint="eastAsia"/>
          <w:bCs/>
          <w:sz w:val="32"/>
          <w:szCs w:val="32"/>
        </w:rPr>
        <w:t>，我校申请财政资金</w:t>
      </w:r>
      <w:r>
        <w:rPr>
          <w:rFonts w:eastAsia="仿宋_GB2312" w:hint="eastAsia"/>
          <w:bCs/>
          <w:sz w:val="32"/>
          <w:szCs w:val="32"/>
        </w:rPr>
        <w:t>5.5</w:t>
      </w:r>
      <w:r>
        <w:rPr>
          <w:rFonts w:eastAsia="仿宋_GB2312" w:hint="eastAsia"/>
          <w:bCs/>
          <w:sz w:val="32"/>
          <w:szCs w:val="32"/>
        </w:rPr>
        <w:t>万元，其中</w:t>
      </w:r>
      <w:r>
        <w:rPr>
          <w:rFonts w:eastAsia="仿宋_GB2312" w:hint="eastAsia"/>
          <w:bCs/>
          <w:sz w:val="32"/>
          <w:szCs w:val="32"/>
        </w:rPr>
        <w:t>2</w:t>
      </w:r>
      <w:r>
        <w:rPr>
          <w:rFonts w:eastAsia="仿宋_GB2312" w:hint="eastAsia"/>
          <w:bCs/>
          <w:sz w:val="32"/>
          <w:szCs w:val="32"/>
        </w:rPr>
        <w:t>万元用于书法传承教室建设，</w:t>
      </w:r>
      <w:r>
        <w:rPr>
          <w:rFonts w:eastAsia="仿宋_GB2312" w:hint="eastAsia"/>
          <w:bCs/>
          <w:sz w:val="32"/>
          <w:szCs w:val="32"/>
        </w:rPr>
        <w:t>3.5</w:t>
      </w:r>
      <w:r>
        <w:rPr>
          <w:rFonts w:eastAsia="仿宋_GB2312" w:hint="eastAsia"/>
          <w:bCs/>
          <w:sz w:val="32"/>
          <w:szCs w:val="32"/>
        </w:rPr>
        <w:t>万元用于参加自治区搏克赛。</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5.5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（五）提前下达</w:t>
      </w:r>
      <w:r>
        <w:rPr>
          <w:rFonts w:eastAsia="仿宋_GB2312" w:hint="eastAsia"/>
          <w:bCs/>
          <w:sz w:val="32"/>
          <w:szCs w:val="32"/>
        </w:rPr>
        <w:t>2024</w:t>
      </w:r>
      <w:r>
        <w:rPr>
          <w:rFonts w:eastAsia="仿宋_GB2312" w:hint="eastAsia"/>
          <w:bCs/>
          <w:sz w:val="32"/>
          <w:szCs w:val="32"/>
        </w:rPr>
        <w:t>年盟级城乡义务教育补助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年盟级城乡义务教育补助预算的通知》（锡财教【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1320</w:t>
      </w:r>
      <w:r>
        <w:rPr>
          <w:rFonts w:eastAsia="仿宋_GB2312" w:hint="eastAsia"/>
          <w:bCs/>
          <w:sz w:val="32"/>
          <w:szCs w:val="32"/>
        </w:rPr>
        <w:t>号）文件要求，我校申请财政资金</w:t>
      </w:r>
      <w:r>
        <w:rPr>
          <w:rFonts w:eastAsia="仿宋_GB2312" w:hint="eastAsia"/>
          <w:bCs/>
          <w:sz w:val="32"/>
          <w:szCs w:val="32"/>
        </w:rPr>
        <w:t>6</w:t>
      </w:r>
      <w:r>
        <w:rPr>
          <w:rFonts w:eastAsia="仿宋_GB2312" w:hint="eastAsia"/>
          <w:bCs/>
          <w:sz w:val="32"/>
          <w:szCs w:val="32"/>
        </w:rPr>
        <w:t>万元，该专项资金用于支付我校培训费、日常教育教学相关费用等支出。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年盟级城乡义务教育补助预算的通知》（锡财教【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1320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财政批复提前下达</w:t>
      </w:r>
      <w:r>
        <w:rPr>
          <w:rFonts w:eastAsia="仿宋_GB2312" w:hint="eastAsia"/>
          <w:bCs/>
          <w:sz w:val="32"/>
          <w:szCs w:val="32"/>
        </w:rPr>
        <w:t>2024</w:t>
      </w:r>
      <w:r>
        <w:rPr>
          <w:rFonts w:eastAsia="仿宋_GB2312" w:hint="eastAsia"/>
          <w:bCs/>
          <w:sz w:val="32"/>
          <w:szCs w:val="32"/>
        </w:rPr>
        <w:t>年盟级城乡义务教育补助制定本年业务预算</w:t>
      </w:r>
      <w:r>
        <w:rPr>
          <w:rFonts w:eastAsia="仿宋_GB2312" w:hint="eastAsia"/>
          <w:bCs/>
          <w:sz w:val="32"/>
          <w:szCs w:val="32"/>
        </w:rPr>
        <w:t xml:space="preserve"> </w:t>
      </w:r>
      <w:r>
        <w:rPr>
          <w:rFonts w:eastAsia="仿宋_GB2312" w:hint="eastAsia"/>
          <w:bCs/>
          <w:sz w:val="32"/>
          <w:szCs w:val="32"/>
        </w:rPr>
        <w:t>，该专项资金用于支付我校培训费、日常教育教学相关费用等支出。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6</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（六）提前下达</w:t>
      </w:r>
      <w:r>
        <w:rPr>
          <w:rFonts w:eastAsia="仿宋_GB2312" w:hint="eastAsia"/>
          <w:bCs/>
          <w:sz w:val="32"/>
          <w:szCs w:val="32"/>
        </w:rPr>
        <w:t>2024</w:t>
      </w:r>
      <w:r>
        <w:rPr>
          <w:rFonts w:eastAsia="仿宋_GB2312" w:hint="eastAsia"/>
          <w:bCs/>
          <w:sz w:val="32"/>
          <w:szCs w:val="32"/>
        </w:rPr>
        <w:t>年盟级普通高中公用经费补助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年公办普通高中公用经费盟级补助资金预算的通知》（锡财教【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1316</w:t>
      </w:r>
      <w:r>
        <w:rPr>
          <w:rFonts w:eastAsia="仿宋_GB2312" w:hint="eastAsia"/>
          <w:bCs/>
          <w:sz w:val="32"/>
          <w:szCs w:val="32"/>
        </w:rPr>
        <w:t>号）文件要求，我校申请财政资金</w:t>
      </w:r>
      <w:r>
        <w:rPr>
          <w:rFonts w:eastAsia="仿宋_GB2312" w:hint="eastAsia"/>
          <w:bCs/>
          <w:sz w:val="32"/>
          <w:szCs w:val="32"/>
        </w:rPr>
        <w:t>111</w:t>
      </w:r>
      <w:r>
        <w:rPr>
          <w:rFonts w:eastAsia="仿宋_GB2312" w:hint="eastAsia"/>
          <w:bCs/>
          <w:sz w:val="32"/>
          <w:szCs w:val="32"/>
        </w:rPr>
        <w:t>万元，该专项资金主要用于支付我校日常运转所需费用。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年公办普通高中公用经费盟级补助资金预算的通知》（锡财教【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1316</w:t>
      </w:r>
      <w:r>
        <w:rPr>
          <w:rFonts w:eastAsia="仿宋_GB2312" w:hint="eastAsia"/>
          <w:bCs/>
          <w:sz w:val="32"/>
          <w:szCs w:val="32"/>
        </w:rPr>
        <w:t>号）</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财政批复提前下达</w:t>
      </w:r>
      <w:r>
        <w:rPr>
          <w:rFonts w:eastAsia="仿宋_GB2312" w:hint="eastAsia"/>
          <w:bCs/>
          <w:sz w:val="32"/>
          <w:szCs w:val="32"/>
        </w:rPr>
        <w:t>2024</w:t>
      </w:r>
      <w:r>
        <w:rPr>
          <w:rFonts w:eastAsia="仿宋_GB2312" w:hint="eastAsia"/>
          <w:bCs/>
          <w:sz w:val="32"/>
          <w:szCs w:val="32"/>
        </w:rPr>
        <w:t>年盟级普通高中公用经费补助制定本年业务预算</w:t>
      </w:r>
      <w:r>
        <w:rPr>
          <w:rFonts w:eastAsia="仿宋_GB2312" w:hint="eastAsia"/>
          <w:bCs/>
          <w:sz w:val="32"/>
          <w:szCs w:val="32"/>
        </w:rPr>
        <w:t xml:space="preserve"> </w:t>
      </w:r>
      <w:r>
        <w:rPr>
          <w:rFonts w:eastAsia="仿宋_GB2312" w:hint="eastAsia"/>
          <w:bCs/>
          <w:sz w:val="32"/>
          <w:szCs w:val="32"/>
        </w:rPr>
        <w:t>，该专项资金用于支付我校日常运转所需费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年该项目预算</w:t>
      </w:r>
      <w:r>
        <w:rPr>
          <w:rFonts w:eastAsia="仿宋_GB2312" w:hint="eastAsia"/>
          <w:bCs/>
          <w:sz w:val="32"/>
          <w:szCs w:val="32"/>
        </w:rPr>
        <w:t>111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（七）提前下达</w:t>
      </w:r>
      <w:r>
        <w:rPr>
          <w:rFonts w:eastAsia="仿宋_GB2312" w:hint="eastAsia"/>
          <w:bCs/>
          <w:sz w:val="32"/>
          <w:szCs w:val="32"/>
        </w:rPr>
        <w:t>2024</w:t>
      </w:r>
      <w:r>
        <w:rPr>
          <w:rFonts w:eastAsia="仿宋_GB2312" w:hint="eastAsia"/>
          <w:bCs/>
          <w:sz w:val="32"/>
          <w:szCs w:val="32"/>
        </w:rPr>
        <w:t>年盟级义务教育阶段课后服务补助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年盟级义务教育学校课后服务补助资金预算的通知》（锡财教【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1318</w:t>
      </w:r>
      <w:r>
        <w:rPr>
          <w:rFonts w:eastAsia="仿宋_GB2312" w:hint="eastAsia"/>
          <w:bCs/>
          <w:sz w:val="32"/>
          <w:szCs w:val="32"/>
        </w:rPr>
        <w:t>号）文件要求，我校申请财政资金</w:t>
      </w:r>
      <w:r>
        <w:rPr>
          <w:rFonts w:eastAsia="仿宋_GB2312" w:hint="eastAsia"/>
          <w:bCs/>
          <w:sz w:val="32"/>
          <w:szCs w:val="32"/>
        </w:rPr>
        <w:t>9</w:t>
      </w:r>
      <w:r>
        <w:rPr>
          <w:rFonts w:eastAsia="仿宋_GB2312" w:hint="eastAsia"/>
          <w:bCs/>
          <w:sz w:val="32"/>
          <w:szCs w:val="32"/>
        </w:rPr>
        <w:t>万元，该专项资金用于支付课后服务相关费用。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年盟级义务教育学校课后服务补助资金预算的通知》（锡财教【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1318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财政批复提前下达</w:t>
      </w:r>
      <w:r>
        <w:rPr>
          <w:rFonts w:eastAsia="仿宋_GB2312" w:hint="eastAsia"/>
          <w:bCs/>
          <w:sz w:val="32"/>
          <w:szCs w:val="32"/>
        </w:rPr>
        <w:t>2024</w:t>
      </w:r>
      <w:r>
        <w:rPr>
          <w:rFonts w:eastAsia="仿宋_GB2312" w:hint="eastAsia"/>
          <w:bCs/>
          <w:sz w:val="32"/>
          <w:szCs w:val="32"/>
        </w:rPr>
        <w:t>年盟级义务教育阶段课后服务补助制定本年业务预算</w:t>
      </w:r>
      <w:r>
        <w:rPr>
          <w:rFonts w:eastAsia="仿宋_GB2312" w:hint="eastAsia"/>
          <w:bCs/>
          <w:sz w:val="32"/>
          <w:szCs w:val="32"/>
        </w:rPr>
        <w:t xml:space="preserve"> </w:t>
      </w:r>
      <w:r>
        <w:rPr>
          <w:rFonts w:eastAsia="仿宋_GB2312" w:hint="eastAsia"/>
          <w:bCs/>
          <w:sz w:val="32"/>
          <w:szCs w:val="32"/>
        </w:rPr>
        <w:t>，该专项资金用于支付我校课后服务相关费用。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（八）提前下达</w:t>
      </w:r>
      <w:r>
        <w:rPr>
          <w:rFonts w:eastAsia="仿宋_GB2312" w:hint="eastAsia"/>
          <w:bCs/>
          <w:sz w:val="32"/>
          <w:szCs w:val="32"/>
        </w:rPr>
        <w:t>2024</w:t>
      </w:r>
      <w:r>
        <w:rPr>
          <w:rFonts w:eastAsia="仿宋_GB2312" w:hint="eastAsia"/>
          <w:bCs/>
          <w:sz w:val="32"/>
          <w:szCs w:val="32"/>
        </w:rPr>
        <w:t>年盟级普通高中学生资助补助经费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年盟级普通高中学生资助补助经费预算的通知》（锡财教〔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1287</w:t>
      </w:r>
      <w:r>
        <w:rPr>
          <w:rFonts w:eastAsia="仿宋_GB2312" w:hint="eastAsia"/>
          <w:bCs/>
          <w:sz w:val="32"/>
          <w:szCs w:val="32"/>
        </w:rPr>
        <w:t>号）申请财政资金</w:t>
      </w:r>
      <w:r>
        <w:rPr>
          <w:rFonts w:eastAsia="仿宋_GB2312" w:hint="eastAsia"/>
          <w:bCs/>
          <w:sz w:val="32"/>
          <w:szCs w:val="32"/>
        </w:rPr>
        <w:t>193.94</w:t>
      </w:r>
      <w:r>
        <w:rPr>
          <w:rFonts w:eastAsia="仿宋_GB2312" w:hint="eastAsia"/>
          <w:bCs/>
          <w:sz w:val="32"/>
          <w:szCs w:val="32"/>
        </w:rPr>
        <w:t>万元。该专项资金用于支付日常教育教学活动所需支出及书费支出。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年盟级普通高中学生资助补助经费预算的通知》（锡财教〔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1287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财政批复提前下达</w:t>
      </w:r>
      <w:r>
        <w:rPr>
          <w:rFonts w:eastAsia="仿宋_GB2312" w:hint="eastAsia"/>
          <w:bCs/>
          <w:sz w:val="32"/>
          <w:szCs w:val="32"/>
        </w:rPr>
        <w:t>2024</w:t>
      </w:r>
      <w:r>
        <w:rPr>
          <w:rFonts w:eastAsia="仿宋_GB2312" w:hint="eastAsia"/>
          <w:bCs/>
          <w:sz w:val="32"/>
          <w:szCs w:val="32"/>
        </w:rPr>
        <w:t>年盟级普通高中学生资助补助经费制定本年业务预算</w:t>
      </w:r>
      <w:r>
        <w:rPr>
          <w:rFonts w:eastAsia="仿宋_GB2312" w:hint="eastAsia"/>
          <w:bCs/>
          <w:sz w:val="32"/>
          <w:szCs w:val="32"/>
        </w:rPr>
        <w:t xml:space="preserve"> </w:t>
      </w:r>
      <w:r>
        <w:rPr>
          <w:rFonts w:eastAsia="仿宋_GB2312" w:hint="eastAsia"/>
          <w:bCs/>
          <w:sz w:val="32"/>
          <w:szCs w:val="32"/>
        </w:rPr>
        <w:t>，该专项资金用于支付我校日常教育教学活动所需支出及书费支出。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193.94</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（九）</w:t>
      </w:r>
      <w:r>
        <w:rPr>
          <w:rFonts w:eastAsia="仿宋_GB2312" w:hint="eastAsia"/>
          <w:bCs/>
          <w:sz w:val="32"/>
          <w:szCs w:val="32"/>
        </w:rPr>
        <w:t>2024</w:t>
      </w:r>
      <w:r>
        <w:rPr>
          <w:rFonts w:eastAsia="仿宋_GB2312" w:hint="eastAsia"/>
          <w:bCs/>
          <w:sz w:val="32"/>
          <w:szCs w:val="32"/>
        </w:rPr>
        <w:t>年会计专业技术资格考试考务工作经费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根据《内蒙古自治区财政厅关于下达</w:t>
      </w:r>
      <w:r>
        <w:rPr>
          <w:rFonts w:eastAsia="仿宋_GB2312" w:hint="eastAsia"/>
          <w:bCs/>
          <w:sz w:val="32"/>
          <w:szCs w:val="32"/>
        </w:rPr>
        <w:t>2024</w:t>
      </w:r>
      <w:r>
        <w:rPr>
          <w:rFonts w:eastAsia="仿宋_GB2312" w:hint="eastAsia"/>
          <w:bCs/>
          <w:sz w:val="32"/>
          <w:szCs w:val="32"/>
        </w:rPr>
        <w:t>年自治区会计专业技术资格考试考务工作经费的通知》（内财会〔</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1606</w:t>
      </w:r>
      <w:r>
        <w:rPr>
          <w:rFonts w:eastAsia="仿宋_GB2312" w:hint="eastAsia"/>
          <w:bCs/>
          <w:sz w:val="32"/>
          <w:szCs w:val="32"/>
        </w:rPr>
        <w:t>号），我校申请财政资金</w:t>
      </w:r>
      <w:r>
        <w:rPr>
          <w:rFonts w:eastAsia="仿宋_GB2312" w:hint="eastAsia"/>
          <w:bCs/>
          <w:sz w:val="32"/>
          <w:szCs w:val="32"/>
        </w:rPr>
        <w:t>100</w:t>
      </w:r>
      <w:r>
        <w:rPr>
          <w:rFonts w:eastAsia="仿宋_GB2312" w:hint="eastAsia"/>
          <w:bCs/>
          <w:sz w:val="32"/>
          <w:szCs w:val="32"/>
        </w:rPr>
        <w:t>万元用于购置会计专业技术资格考场设备。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根据《内蒙古自治区财政厅关于下达</w:t>
      </w:r>
      <w:r>
        <w:rPr>
          <w:rFonts w:eastAsia="仿宋_GB2312" w:hint="eastAsia"/>
          <w:bCs/>
          <w:sz w:val="32"/>
          <w:szCs w:val="32"/>
        </w:rPr>
        <w:t>2024</w:t>
      </w:r>
      <w:r>
        <w:rPr>
          <w:rFonts w:eastAsia="仿宋_GB2312" w:hint="eastAsia"/>
          <w:bCs/>
          <w:sz w:val="32"/>
          <w:szCs w:val="32"/>
        </w:rPr>
        <w:t>年自治区会计专业技术</w:t>
      </w:r>
      <w:r>
        <w:rPr>
          <w:rFonts w:eastAsia="仿宋_GB2312" w:hint="eastAsia"/>
          <w:bCs/>
          <w:sz w:val="32"/>
          <w:szCs w:val="32"/>
        </w:rPr>
        <w:lastRenderedPageBreak/>
        <w:t>资格考试考务工作经费的通知》（内财会〔</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1606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年会计专业技术资格考试考务工作经费制定本年业务预算</w:t>
      </w:r>
      <w:r>
        <w:rPr>
          <w:rFonts w:eastAsia="仿宋_GB2312" w:hint="eastAsia"/>
          <w:bCs/>
          <w:sz w:val="32"/>
          <w:szCs w:val="32"/>
        </w:rPr>
        <w:t xml:space="preserve"> </w:t>
      </w:r>
      <w:r>
        <w:rPr>
          <w:rFonts w:eastAsia="仿宋_GB2312" w:hint="eastAsia"/>
          <w:bCs/>
          <w:sz w:val="32"/>
          <w:szCs w:val="32"/>
        </w:rPr>
        <w:t>，该专项资金用于购置会计专业技术资格考场设备。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100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w:t>
      </w:r>
      <w:r>
        <w:rPr>
          <w:rFonts w:eastAsia="仿宋_GB2312" w:hint="eastAsia"/>
          <w:bCs/>
          <w:sz w:val="32"/>
          <w:szCs w:val="32"/>
        </w:rPr>
        <w:t>2024</w:t>
      </w:r>
      <w:r>
        <w:rPr>
          <w:rFonts w:eastAsia="仿宋_GB2312" w:hint="eastAsia"/>
          <w:bCs/>
          <w:sz w:val="32"/>
          <w:szCs w:val="32"/>
        </w:rPr>
        <w:t>年中央提前下达普通高中学生资助补助经费（内财教〔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年普通高中学生资助补助经费预算的通知》（内财教〔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号）文件，我校申请财政资金</w:t>
      </w:r>
      <w:r>
        <w:rPr>
          <w:rFonts w:eastAsia="仿宋_GB2312" w:hint="eastAsia"/>
          <w:bCs/>
          <w:sz w:val="32"/>
          <w:szCs w:val="32"/>
        </w:rPr>
        <w:t>97</w:t>
      </w:r>
      <w:r>
        <w:rPr>
          <w:rFonts w:eastAsia="仿宋_GB2312" w:hint="eastAsia"/>
          <w:bCs/>
          <w:sz w:val="32"/>
          <w:szCs w:val="32"/>
        </w:rPr>
        <w:t>万用于教育活动及教科书费支出、国家助学金发放。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年普通高中学生资助补助经费预算的通知》（内财教〔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年中央提前下达普通高中学生资助补助经费制定本年业务预算</w:t>
      </w:r>
      <w:r>
        <w:rPr>
          <w:rFonts w:eastAsia="仿宋_GB2312" w:hint="eastAsia"/>
          <w:bCs/>
          <w:sz w:val="32"/>
          <w:szCs w:val="32"/>
        </w:rPr>
        <w:t xml:space="preserve"> </w:t>
      </w:r>
      <w:r w:rsidR="00E47A02">
        <w:rPr>
          <w:rFonts w:eastAsia="仿宋_GB2312" w:hint="eastAsia"/>
          <w:bCs/>
          <w:sz w:val="32"/>
          <w:szCs w:val="32"/>
        </w:rPr>
        <w:t>，该专项资金用于</w:t>
      </w:r>
      <w:r>
        <w:rPr>
          <w:rFonts w:eastAsia="仿宋_GB2312" w:hint="eastAsia"/>
          <w:bCs/>
          <w:sz w:val="32"/>
          <w:szCs w:val="32"/>
        </w:rPr>
        <w:t>教育活动及教科书费支出、国家助学</w:t>
      </w:r>
      <w:r>
        <w:rPr>
          <w:rFonts w:eastAsia="仿宋_GB2312" w:hint="eastAsia"/>
          <w:bCs/>
          <w:sz w:val="32"/>
          <w:szCs w:val="32"/>
        </w:rPr>
        <w:lastRenderedPageBreak/>
        <w:t>金发放。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97</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（十一）</w:t>
      </w:r>
      <w:r>
        <w:rPr>
          <w:rFonts w:eastAsia="仿宋_GB2312" w:hint="eastAsia"/>
          <w:bCs/>
          <w:sz w:val="32"/>
          <w:szCs w:val="32"/>
        </w:rPr>
        <w:t>2024</w:t>
      </w:r>
      <w:r>
        <w:rPr>
          <w:rFonts w:eastAsia="仿宋_GB2312" w:hint="eastAsia"/>
          <w:bCs/>
          <w:sz w:val="32"/>
          <w:szCs w:val="32"/>
        </w:rPr>
        <w:t>年自治区提前下达普通高中学生资助补助经费（内财教〔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年普通高中学生资助补助经费预算的通知》（内财教〔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号）文件，我校申请财政资金</w:t>
      </w:r>
      <w:r>
        <w:rPr>
          <w:rFonts w:eastAsia="仿宋_GB2312" w:hint="eastAsia"/>
          <w:bCs/>
          <w:sz w:val="32"/>
          <w:szCs w:val="32"/>
        </w:rPr>
        <w:t>190</w:t>
      </w:r>
      <w:r>
        <w:rPr>
          <w:rFonts w:eastAsia="仿宋_GB2312" w:hint="eastAsia"/>
          <w:bCs/>
          <w:sz w:val="32"/>
          <w:szCs w:val="32"/>
        </w:rPr>
        <w:t>万用于教育活动支出、教科书费用。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年普通高中学生资助补助经费预算的通知》（内财教〔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年自治区提前下达普通高中学生资助补助经费制定本年业务预算</w:t>
      </w:r>
      <w:r>
        <w:rPr>
          <w:rFonts w:eastAsia="仿宋_GB2312" w:hint="eastAsia"/>
          <w:bCs/>
          <w:sz w:val="32"/>
          <w:szCs w:val="32"/>
        </w:rPr>
        <w:t xml:space="preserve"> </w:t>
      </w:r>
      <w:r w:rsidR="00E47A02">
        <w:rPr>
          <w:rFonts w:eastAsia="仿宋_GB2312" w:hint="eastAsia"/>
          <w:bCs/>
          <w:sz w:val="32"/>
          <w:szCs w:val="32"/>
        </w:rPr>
        <w:t>，该专项资金用于</w:t>
      </w:r>
      <w:r>
        <w:rPr>
          <w:rFonts w:eastAsia="仿宋_GB2312" w:hint="eastAsia"/>
          <w:bCs/>
          <w:sz w:val="32"/>
          <w:szCs w:val="32"/>
        </w:rPr>
        <w:t>教育活动支出、教科书费用。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190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（十二）</w:t>
      </w:r>
      <w:r>
        <w:rPr>
          <w:rFonts w:eastAsia="仿宋_GB2312" w:hint="eastAsia"/>
          <w:bCs/>
          <w:sz w:val="32"/>
          <w:szCs w:val="32"/>
        </w:rPr>
        <w:t>2024</w:t>
      </w:r>
      <w:r>
        <w:rPr>
          <w:rFonts w:eastAsia="仿宋_GB2312" w:hint="eastAsia"/>
          <w:bCs/>
          <w:sz w:val="32"/>
          <w:szCs w:val="32"/>
        </w:rPr>
        <w:t>年提前下达义务教育学校课后服务补助经费（内财教〔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年义务教育学校课后服务补助经费的通知》（内财教〔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1806</w:t>
      </w:r>
      <w:r>
        <w:rPr>
          <w:rFonts w:eastAsia="仿宋_GB2312" w:hint="eastAsia"/>
          <w:bCs/>
          <w:sz w:val="32"/>
          <w:szCs w:val="32"/>
        </w:rPr>
        <w:t>号）文件，我校申请财政资金</w:t>
      </w:r>
      <w:r>
        <w:rPr>
          <w:rFonts w:eastAsia="仿宋_GB2312" w:hint="eastAsia"/>
          <w:bCs/>
          <w:sz w:val="32"/>
          <w:szCs w:val="32"/>
        </w:rPr>
        <w:t>8</w:t>
      </w:r>
      <w:r>
        <w:rPr>
          <w:rFonts w:eastAsia="仿宋_GB2312" w:hint="eastAsia"/>
          <w:bCs/>
          <w:sz w:val="32"/>
          <w:szCs w:val="32"/>
        </w:rPr>
        <w:t>万元用于支付课后服务活动相关费用。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年义务教育学校课后服务补助经费的通知》（内财教〔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年提前下达义务教育学校课后服务补助经费制定本年业务预算</w:t>
      </w:r>
      <w:r>
        <w:rPr>
          <w:rFonts w:eastAsia="仿宋_GB2312" w:hint="eastAsia"/>
          <w:bCs/>
          <w:sz w:val="32"/>
          <w:szCs w:val="32"/>
        </w:rPr>
        <w:t xml:space="preserve"> </w:t>
      </w:r>
      <w:r>
        <w:rPr>
          <w:rFonts w:eastAsia="仿宋_GB2312" w:hint="eastAsia"/>
          <w:bCs/>
          <w:sz w:val="32"/>
          <w:szCs w:val="32"/>
        </w:rPr>
        <w:t>，该专项资金用于支付课后服务活动相关费用。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8</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（十三）</w:t>
      </w:r>
      <w:r>
        <w:rPr>
          <w:rFonts w:eastAsia="仿宋_GB2312" w:hint="eastAsia"/>
          <w:bCs/>
          <w:sz w:val="32"/>
          <w:szCs w:val="32"/>
        </w:rPr>
        <w:t>2024</w:t>
      </w:r>
      <w:r>
        <w:rPr>
          <w:rFonts w:eastAsia="仿宋_GB2312" w:hint="eastAsia"/>
          <w:bCs/>
          <w:sz w:val="32"/>
          <w:szCs w:val="32"/>
        </w:rPr>
        <w:t>年提前下达普通高中公用经费补助（内财教〔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1804</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年普通高中公用经费补助预算的通知》（内财教〔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1804</w:t>
      </w:r>
      <w:r>
        <w:rPr>
          <w:rFonts w:eastAsia="仿宋_GB2312" w:hint="eastAsia"/>
          <w:bCs/>
          <w:sz w:val="32"/>
          <w:szCs w:val="32"/>
        </w:rPr>
        <w:t>号），我校申请财政资金</w:t>
      </w:r>
      <w:r>
        <w:rPr>
          <w:rFonts w:eastAsia="仿宋_GB2312" w:hint="eastAsia"/>
          <w:bCs/>
          <w:sz w:val="32"/>
          <w:szCs w:val="32"/>
        </w:rPr>
        <w:t>99</w:t>
      </w:r>
      <w:r>
        <w:rPr>
          <w:rFonts w:eastAsia="仿宋_GB2312" w:hint="eastAsia"/>
          <w:bCs/>
          <w:sz w:val="32"/>
          <w:szCs w:val="32"/>
        </w:rPr>
        <w:t>万用于教育教学活动支出。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年普通高中公用经</w:t>
      </w:r>
      <w:r>
        <w:rPr>
          <w:rFonts w:eastAsia="仿宋_GB2312" w:hint="eastAsia"/>
          <w:bCs/>
          <w:sz w:val="32"/>
          <w:szCs w:val="32"/>
        </w:rPr>
        <w:lastRenderedPageBreak/>
        <w:t>费补助预算的通知》（内财教〔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1804</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年提前下达普通高中公用经费补助制定本年业务预算</w:t>
      </w:r>
      <w:r>
        <w:rPr>
          <w:rFonts w:eastAsia="仿宋_GB2312" w:hint="eastAsia"/>
          <w:bCs/>
          <w:sz w:val="32"/>
          <w:szCs w:val="32"/>
        </w:rPr>
        <w:t xml:space="preserve"> </w:t>
      </w:r>
      <w:r>
        <w:rPr>
          <w:rFonts w:eastAsia="仿宋_GB2312" w:hint="eastAsia"/>
          <w:bCs/>
          <w:sz w:val="32"/>
          <w:szCs w:val="32"/>
        </w:rPr>
        <w:t>，该专项资金用于教育教学活动支出。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99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（十四）</w:t>
      </w:r>
      <w:r>
        <w:rPr>
          <w:rFonts w:eastAsia="仿宋_GB2312" w:hint="eastAsia"/>
          <w:bCs/>
          <w:sz w:val="32"/>
          <w:szCs w:val="32"/>
        </w:rPr>
        <w:t>2024</w:t>
      </w:r>
      <w:r>
        <w:rPr>
          <w:rFonts w:eastAsia="仿宋_GB2312" w:hint="eastAsia"/>
          <w:bCs/>
          <w:sz w:val="32"/>
          <w:szCs w:val="32"/>
        </w:rPr>
        <w:t>年学生综合实践基地改建装修（内财教〔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年高考综合改革专项资金预算的通知》（内财教〔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1800</w:t>
      </w:r>
      <w:r>
        <w:rPr>
          <w:rFonts w:eastAsia="仿宋_GB2312" w:hint="eastAsia"/>
          <w:bCs/>
          <w:sz w:val="32"/>
          <w:szCs w:val="32"/>
        </w:rPr>
        <w:t>号）文件，我校申请财政资金</w:t>
      </w:r>
      <w:r>
        <w:rPr>
          <w:rFonts w:eastAsia="仿宋_GB2312" w:hint="eastAsia"/>
          <w:bCs/>
          <w:sz w:val="32"/>
          <w:szCs w:val="32"/>
        </w:rPr>
        <w:t>349</w:t>
      </w:r>
      <w:r>
        <w:rPr>
          <w:rFonts w:eastAsia="仿宋_GB2312" w:hint="eastAsia"/>
          <w:bCs/>
          <w:sz w:val="32"/>
          <w:szCs w:val="32"/>
        </w:rPr>
        <w:t>万元用于我校学生综合实践基地改建装修支出。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年高考综合改革专项资金预算的通知》（内财教〔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1800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年学生综合实践基地改建装修制定本年业务预算</w:t>
      </w:r>
      <w:r>
        <w:rPr>
          <w:rFonts w:eastAsia="仿宋_GB2312" w:hint="eastAsia"/>
          <w:bCs/>
          <w:sz w:val="32"/>
          <w:szCs w:val="32"/>
        </w:rPr>
        <w:t xml:space="preserve"> </w:t>
      </w:r>
      <w:r>
        <w:rPr>
          <w:rFonts w:eastAsia="仿宋_GB2312" w:hint="eastAsia"/>
          <w:bCs/>
          <w:sz w:val="32"/>
          <w:szCs w:val="32"/>
        </w:rPr>
        <w:t>，该专项资金用于我校学生综合实践基地改建装修支出。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349</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（十五）</w:t>
      </w:r>
      <w:r>
        <w:rPr>
          <w:rFonts w:eastAsia="仿宋_GB2312" w:hint="eastAsia"/>
          <w:bCs/>
          <w:sz w:val="32"/>
          <w:szCs w:val="32"/>
        </w:rPr>
        <w:t>2024</w:t>
      </w:r>
      <w:r>
        <w:rPr>
          <w:rFonts w:eastAsia="仿宋_GB2312" w:hint="eastAsia"/>
          <w:bCs/>
          <w:sz w:val="32"/>
          <w:szCs w:val="32"/>
        </w:rPr>
        <w:t>年中央提前下达城乡义务教育补助经费（内财教〔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号）文件，我校申请财政资金</w:t>
      </w:r>
      <w:r>
        <w:rPr>
          <w:rFonts w:eastAsia="仿宋_GB2312" w:hint="eastAsia"/>
          <w:bCs/>
          <w:sz w:val="32"/>
          <w:szCs w:val="32"/>
        </w:rPr>
        <w:t>43</w:t>
      </w:r>
      <w:r>
        <w:rPr>
          <w:rFonts w:eastAsia="仿宋_GB2312" w:hint="eastAsia"/>
          <w:bCs/>
          <w:sz w:val="32"/>
          <w:szCs w:val="32"/>
        </w:rPr>
        <w:t>万，用于我校义务教育阶段教学活动支出。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年中央提前下达城乡义务教育补助经费制定本年业务预算</w:t>
      </w:r>
      <w:r>
        <w:rPr>
          <w:rFonts w:eastAsia="仿宋_GB2312" w:hint="eastAsia"/>
          <w:bCs/>
          <w:sz w:val="32"/>
          <w:szCs w:val="32"/>
        </w:rPr>
        <w:t xml:space="preserve"> </w:t>
      </w:r>
      <w:r>
        <w:rPr>
          <w:rFonts w:eastAsia="仿宋_GB2312" w:hint="eastAsia"/>
          <w:bCs/>
          <w:sz w:val="32"/>
          <w:szCs w:val="32"/>
        </w:rPr>
        <w:t>，该专项资金用于我校义务教育阶段教学活动支出。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43</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（十六）</w:t>
      </w:r>
      <w:r>
        <w:rPr>
          <w:rFonts w:eastAsia="仿宋_GB2312" w:hint="eastAsia"/>
          <w:bCs/>
          <w:sz w:val="32"/>
          <w:szCs w:val="32"/>
        </w:rPr>
        <w:t>2024</w:t>
      </w:r>
      <w:r>
        <w:rPr>
          <w:rFonts w:eastAsia="仿宋_GB2312" w:hint="eastAsia"/>
          <w:bCs/>
          <w:sz w:val="32"/>
          <w:szCs w:val="32"/>
        </w:rPr>
        <w:t>年自治区提前下达城乡义务教育补助经费（内财教〔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号）文件，我校申请财政资金</w:t>
      </w:r>
      <w:r>
        <w:rPr>
          <w:rFonts w:eastAsia="仿宋_GB2312" w:hint="eastAsia"/>
          <w:bCs/>
          <w:sz w:val="32"/>
          <w:szCs w:val="32"/>
        </w:rPr>
        <w:t>9</w:t>
      </w:r>
      <w:r>
        <w:rPr>
          <w:rFonts w:eastAsia="仿宋_GB2312" w:hint="eastAsia"/>
          <w:bCs/>
          <w:sz w:val="32"/>
          <w:szCs w:val="32"/>
        </w:rPr>
        <w:t>万，用于我校义务教育阶段教学活动支出及家庭经济困难学生生活补助发放。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年自治区提前下达城乡义务教育补助经费制定本年业务预算</w:t>
      </w:r>
      <w:r>
        <w:rPr>
          <w:rFonts w:eastAsia="仿宋_GB2312" w:hint="eastAsia"/>
          <w:bCs/>
          <w:sz w:val="32"/>
          <w:szCs w:val="32"/>
        </w:rPr>
        <w:t xml:space="preserve"> </w:t>
      </w:r>
      <w:r>
        <w:rPr>
          <w:rFonts w:eastAsia="仿宋_GB2312" w:hint="eastAsia"/>
          <w:bCs/>
          <w:sz w:val="32"/>
          <w:szCs w:val="32"/>
        </w:rPr>
        <w:t>，该专项资金用于我校义务教育阶段教学活动支出及家庭经济困难学生生活补助发放。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（十七）</w:t>
      </w:r>
      <w:r>
        <w:rPr>
          <w:rFonts w:eastAsia="仿宋_GB2312" w:hint="eastAsia"/>
          <w:bCs/>
          <w:sz w:val="32"/>
          <w:szCs w:val="32"/>
        </w:rPr>
        <w:t>2024</w:t>
      </w:r>
      <w:r>
        <w:rPr>
          <w:rFonts w:eastAsia="仿宋_GB2312" w:hint="eastAsia"/>
          <w:bCs/>
          <w:sz w:val="32"/>
          <w:szCs w:val="32"/>
        </w:rPr>
        <w:t>年中央提前下达城乡义务教育补助经费（特教）（内财教〔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号）文件，我校申请财政资金</w:t>
      </w:r>
      <w:r>
        <w:rPr>
          <w:rFonts w:eastAsia="仿宋_GB2312" w:hint="eastAsia"/>
          <w:bCs/>
          <w:sz w:val="32"/>
          <w:szCs w:val="32"/>
        </w:rPr>
        <w:t>1</w:t>
      </w:r>
      <w:r>
        <w:rPr>
          <w:rFonts w:eastAsia="仿宋_GB2312" w:hint="eastAsia"/>
          <w:bCs/>
          <w:sz w:val="32"/>
          <w:szCs w:val="32"/>
        </w:rPr>
        <w:t>万，用于我校义务教育阶段教学活动支出。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年自治区提前下达城乡义务教育补助经费制定本年业务预算</w:t>
      </w:r>
      <w:r>
        <w:rPr>
          <w:rFonts w:eastAsia="仿宋_GB2312" w:hint="eastAsia"/>
          <w:bCs/>
          <w:sz w:val="32"/>
          <w:szCs w:val="32"/>
        </w:rPr>
        <w:t xml:space="preserve"> </w:t>
      </w:r>
      <w:r>
        <w:rPr>
          <w:rFonts w:eastAsia="仿宋_GB2312" w:hint="eastAsia"/>
          <w:bCs/>
          <w:sz w:val="32"/>
          <w:szCs w:val="32"/>
        </w:rPr>
        <w:t>，该专项资金用于我校义务教育阶段教学活动支出。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（十八）</w:t>
      </w:r>
      <w:r>
        <w:rPr>
          <w:rFonts w:eastAsia="仿宋_GB2312" w:hint="eastAsia"/>
          <w:bCs/>
          <w:sz w:val="32"/>
          <w:szCs w:val="32"/>
        </w:rPr>
        <w:t>2024</w:t>
      </w:r>
      <w:r>
        <w:rPr>
          <w:rFonts w:eastAsia="仿宋_GB2312" w:hint="eastAsia"/>
          <w:bCs/>
          <w:sz w:val="32"/>
          <w:szCs w:val="32"/>
        </w:rPr>
        <w:t>年自治区提前下达城乡义务教育补助经费（困补）（内财教〔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号）文件，我校申请财政资金</w:t>
      </w:r>
      <w:r>
        <w:rPr>
          <w:rFonts w:eastAsia="仿宋_GB2312" w:hint="eastAsia"/>
          <w:bCs/>
          <w:sz w:val="32"/>
          <w:szCs w:val="32"/>
        </w:rPr>
        <w:t>4</w:t>
      </w:r>
      <w:r>
        <w:rPr>
          <w:rFonts w:eastAsia="仿宋_GB2312" w:hint="eastAsia"/>
          <w:bCs/>
          <w:sz w:val="32"/>
          <w:szCs w:val="32"/>
        </w:rPr>
        <w:t>万，用于我校义务教育阶段家庭经济困难学生生活补助。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2024</w:t>
      </w:r>
      <w:r>
        <w:rPr>
          <w:rFonts w:eastAsia="仿宋_GB2312" w:hint="eastAsia"/>
          <w:bCs/>
          <w:sz w:val="32"/>
          <w:szCs w:val="32"/>
        </w:rPr>
        <w:t>年城乡义务教育补助经费预算的通知》（内财教〔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1848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财政批复</w:t>
      </w:r>
      <w:r>
        <w:rPr>
          <w:rFonts w:eastAsia="仿宋_GB2312" w:hint="eastAsia"/>
          <w:bCs/>
          <w:sz w:val="32"/>
          <w:szCs w:val="32"/>
        </w:rPr>
        <w:t>2024</w:t>
      </w:r>
      <w:r>
        <w:rPr>
          <w:rFonts w:eastAsia="仿宋_GB2312" w:hint="eastAsia"/>
          <w:bCs/>
          <w:sz w:val="32"/>
          <w:szCs w:val="32"/>
        </w:rPr>
        <w:t>年自治区提前下达城乡义务教育补助经费制定本</w:t>
      </w:r>
      <w:r>
        <w:rPr>
          <w:rFonts w:eastAsia="仿宋_GB2312" w:hint="eastAsia"/>
          <w:bCs/>
          <w:sz w:val="32"/>
          <w:szCs w:val="32"/>
        </w:rPr>
        <w:lastRenderedPageBreak/>
        <w:t>年业务预算</w:t>
      </w:r>
      <w:r>
        <w:rPr>
          <w:rFonts w:eastAsia="仿宋_GB2312" w:hint="eastAsia"/>
          <w:bCs/>
          <w:sz w:val="32"/>
          <w:szCs w:val="32"/>
        </w:rPr>
        <w:t xml:space="preserve"> </w:t>
      </w:r>
      <w:r>
        <w:rPr>
          <w:rFonts w:eastAsia="仿宋_GB2312" w:hint="eastAsia"/>
          <w:bCs/>
          <w:sz w:val="32"/>
          <w:szCs w:val="32"/>
        </w:rPr>
        <w:t>，该专项资金用于我校义务教育阶段家庭经济困难学生生活补助。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6. </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4</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（十九）新校区设施设备购置费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根据《关于新建锡林郭勒盟蒙古族高级中学的批复》锡属字（</w:t>
      </w:r>
      <w:r>
        <w:rPr>
          <w:rFonts w:eastAsia="仿宋_GB2312" w:hint="eastAsia"/>
          <w:bCs/>
          <w:sz w:val="32"/>
          <w:szCs w:val="32"/>
        </w:rPr>
        <w:t>2015</w:t>
      </w:r>
      <w:r>
        <w:rPr>
          <w:rFonts w:eastAsia="仿宋_GB2312" w:hint="eastAsia"/>
          <w:bCs/>
          <w:sz w:val="32"/>
          <w:szCs w:val="32"/>
        </w:rPr>
        <w:t>）</w:t>
      </w:r>
      <w:r>
        <w:rPr>
          <w:rFonts w:eastAsia="仿宋_GB2312" w:hint="eastAsia"/>
          <w:bCs/>
          <w:sz w:val="32"/>
          <w:szCs w:val="32"/>
        </w:rPr>
        <w:t>213</w:t>
      </w:r>
      <w:r>
        <w:rPr>
          <w:rFonts w:eastAsia="仿宋_GB2312" w:hint="eastAsia"/>
          <w:bCs/>
          <w:sz w:val="32"/>
          <w:szCs w:val="32"/>
        </w:rPr>
        <w:t>号文件精神，整合教育资源，提升民族教育质量，打造精品民族学校。</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根据财政批复制定本年业务预算，主要用于新校区设施设备购置</w:t>
      </w: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6.58</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（二十）承办全盟中学生运动会和民族传统项目教育教学（希塔尔室建设）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根据上级部门部署，我校将承办锡林郭勒盟运动会田径赛及传统</w:t>
      </w:r>
      <w:r>
        <w:rPr>
          <w:rFonts w:eastAsia="仿宋_GB2312" w:hint="eastAsia"/>
          <w:bCs/>
          <w:sz w:val="32"/>
          <w:szCs w:val="32"/>
        </w:rPr>
        <w:lastRenderedPageBreak/>
        <w:t>项目比赛，为此特申请</w:t>
      </w:r>
      <w:r>
        <w:rPr>
          <w:rFonts w:eastAsia="仿宋_GB2312" w:hint="eastAsia"/>
          <w:bCs/>
          <w:sz w:val="32"/>
          <w:szCs w:val="32"/>
        </w:rPr>
        <w:t>206</w:t>
      </w:r>
      <w:r>
        <w:rPr>
          <w:rFonts w:eastAsia="仿宋_GB2312" w:hint="eastAsia"/>
          <w:bCs/>
          <w:sz w:val="32"/>
          <w:szCs w:val="32"/>
        </w:rPr>
        <w:t>万元作为预算经费；二、结合我校特色办学，为进一步提高特色办学水平，我校拟申请资金用来购置民族传统特色教学设备“希塔尔功能桌椅”不断提高学生综合素质和美育素养，促进学生德智体美全面发展。</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根据财政批复制定本年业务预算，主要用于设备购置</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6.14</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（二十一）水电费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我校新校区于</w:t>
      </w:r>
      <w:r>
        <w:rPr>
          <w:rFonts w:eastAsia="仿宋_GB2312" w:hint="eastAsia"/>
          <w:bCs/>
          <w:sz w:val="32"/>
          <w:szCs w:val="32"/>
        </w:rPr>
        <w:t>2021</w:t>
      </w:r>
      <w:r>
        <w:rPr>
          <w:rFonts w:eastAsia="仿宋_GB2312" w:hint="eastAsia"/>
          <w:bCs/>
          <w:sz w:val="32"/>
          <w:szCs w:val="32"/>
        </w:rPr>
        <w:t>年</w:t>
      </w:r>
      <w:r>
        <w:rPr>
          <w:rFonts w:eastAsia="仿宋_GB2312" w:hint="eastAsia"/>
          <w:bCs/>
          <w:sz w:val="32"/>
          <w:szCs w:val="32"/>
        </w:rPr>
        <w:t>9</w:t>
      </w:r>
      <w:r>
        <w:rPr>
          <w:rFonts w:eastAsia="仿宋_GB2312" w:hint="eastAsia"/>
          <w:bCs/>
          <w:sz w:val="32"/>
          <w:szCs w:val="32"/>
        </w:rPr>
        <w:t>月投入使用，由于新校区占地面积增大，日常水电消耗用量同比显著增加。我校平均每月电费支出为</w:t>
      </w:r>
      <w:r>
        <w:rPr>
          <w:rFonts w:eastAsia="仿宋_GB2312" w:hint="eastAsia"/>
          <w:bCs/>
          <w:sz w:val="32"/>
          <w:szCs w:val="32"/>
        </w:rPr>
        <w:t>10.2</w:t>
      </w:r>
      <w:r>
        <w:rPr>
          <w:rFonts w:eastAsia="仿宋_GB2312" w:hint="eastAsia"/>
          <w:bCs/>
          <w:sz w:val="32"/>
          <w:szCs w:val="32"/>
        </w:rPr>
        <w:t>万元，水费支出为</w:t>
      </w:r>
      <w:r>
        <w:rPr>
          <w:rFonts w:eastAsia="仿宋_GB2312" w:hint="eastAsia"/>
          <w:bCs/>
          <w:sz w:val="32"/>
          <w:szCs w:val="32"/>
        </w:rPr>
        <w:t>4.4</w:t>
      </w:r>
      <w:r>
        <w:rPr>
          <w:rFonts w:eastAsia="仿宋_GB2312" w:hint="eastAsia"/>
          <w:bCs/>
          <w:sz w:val="32"/>
          <w:szCs w:val="32"/>
        </w:rPr>
        <w:t>万元，水电费平均每月合计</w:t>
      </w:r>
      <w:r>
        <w:rPr>
          <w:rFonts w:eastAsia="仿宋_GB2312" w:hint="eastAsia"/>
          <w:bCs/>
          <w:sz w:val="32"/>
          <w:szCs w:val="32"/>
        </w:rPr>
        <w:t>14.6</w:t>
      </w:r>
      <w:r>
        <w:rPr>
          <w:rFonts w:eastAsia="仿宋_GB2312" w:hint="eastAsia"/>
          <w:bCs/>
          <w:sz w:val="32"/>
          <w:szCs w:val="32"/>
        </w:rPr>
        <w:t>万，全年共计不低于</w:t>
      </w:r>
      <w:r>
        <w:rPr>
          <w:rFonts w:eastAsia="仿宋_GB2312" w:hint="eastAsia"/>
          <w:bCs/>
          <w:sz w:val="32"/>
          <w:szCs w:val="32"/>
        </w:rPr>
        <w:t>175.2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根据财政批复制定本年业务预算，主要用于水电费支出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6.72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（二十二）购置实验教学仪器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为适应中高考改革，根据《内蒙古自治区初中理科教学仪器配备标准》《内蒙古自治区高中理科教学仪器配备标准》要求和我校实验仪器配备现状，申请项目资金</w:t>
      </w:r>
      <w:r>
        <w:rPr>
          <w:rFonts w:eastAsia="仿宋_GB2312" w:hint="eastAsia"/>
          <w:bCs/>
          <w:sz w:val="32"/>
          <w:szCs w:val="32"/>
        </w:rPr>
        <w:t>480</w:t>
      </w:r>
      <w:r>
        <w:rPr>
          <w:rFonts w:eastAsia="仿宋_GB2312" w:hint="eastAsia"/>
          <w:bCs/>
          <w:sz w:val="32"/>
          <w:szCs w:val="32"/>
        </w:rPr>
        <w:t>万元，用于补充智慧云考试系统实验室配套的专用仪器和常规教学仪器设备，以提高办学条件。</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根据财政批复制定本年业务预算，主要用于购置实验教学仪器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4.2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（二十三）</w:t>
      </w:r>
      <w:r>
        <w:rPr>
          <w:rFonts w:eastAsia="仿宋_GB2312" w:hint="eastAsia"/>
          <w:bCs/>
          <w:sz w:val="32"/>
          <w:szCs w:val="32"/>
        </w:rPr>
        <w:t>2023</w:t>
      </w:r>
      <w:r>
        <w:rPr>
          <w:rFonts w:eastAsia="仿宋_GB2312" w:hint="eastAsia"/>
          <w:bCs/>
          <w:sz w:val="32"/>
          <w:szCs w:val="32"/>
        </w:rPr>
        <w:t>年盟本级高中教学培优工作经费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年盟本级高中教</w:t>
      </w:r>
      <w:r>
        <w:rPr>
          <w:rFonts w:eastAsia="仿宋_GB2312" w:hint="eastAsia"/>
          <w:bCs/>
          <w:sz w:val="32"/>
          <w:szCs w:val="32"/>
        </w:rPr>
        <w:lastRenderedPageBreak/>
        <w:t>学培优工作经费预算的通知》（锡财教〔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977</w:t>
      </w:r>
      <w:r>
        <w:rPr>
          <w:rFonts w:eastAsia="仿宋_GB2312" w:hint="eastAsia"/>
          <w:bCs/>
          <w:sz w:val="32"/>
          <w:szCs w:val="32"/>
        </w:rPr>
        <w:t>号）文件，我校申请财政资金</w:t>
      </w:r>
      <w:r>
        <w:rPr>
          <w:rFonts w:eastAsia="仿宋_GB2312" w:hint="eastAsia"/>
          <w:bCs/>
          <w:sz w:val="32"/>
          <w:szCs w:val="32"/>
        </w:rPr>
        <w:t>75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根据财政批复制定本年业务预算，主要用于培优工作经费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7.</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75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（二十四）公办普通高中生均公用经费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落实自治区公办普通高中公用经费补助的政策，我校使用该专项资金用于维持正常教育教学支出。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根据财政批复制定本年业务预算，主要用于维持正常教育教学支出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0.37</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（二十五）城乡义务教育补助经费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该专项资金用于支付我校水费、电费、邮电费、培训费等支出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根据财政批复制定本年业务预算，主要用于我校水费、电费、邮电费、培训费等支出。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2.8</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（二十六）义务教育阶段课后服务补助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该专项资金用于我校使用该项资金用于支付课后服务相关费用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根据财政批复制定本年业务预算，主要用于支付课后服务相关费用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3.31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（二十七）体育卫生美育和劳动教育专项经费</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我校根据上级安排，本年度申请申请资金用于购置中考体育专用设备及举办全盟第十六届中小学生艺术展演活动</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根据财政批复制定本年业务预算，主要用于购置中考体育专用设备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2.31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（二十八）提前下达</w:t>
      </w:r>
      <w:r>
        <w:rPr>
          <w:rFonts w:eastAsia="仿宋_GB2312" w:hint="eastAsia"/>
          <w:bCs/>
          <w:sz w:val="32"/>
          <w:szCs w:val="32"/>
        </w:rPr>
        <w:t>2023</w:t>
      </w:r>
      <w:r>
        <w:rPr>
          <w:rFonts w:eastAsia="仿宋_GB2312" w:hint="eastAsia"/>
          <w:bCs/>
          <w:sz w:val="32"/>
          <w:szCs w:val="32"/>
        </w:rPr>
        <w:t>年自治区普通高中学生资助补助经费</w:t>
      </w:r>
      <w:r>
        <w:rPr>
          <w:rFonts w:eastAsia="仿宋_GB2312" w:hint="eastAsia"/>
          <w:bCs/>
          <w:sz w:val="32"/>
          <w:szCs w:val="32"/>
        </w:rPr>
        <w:t xml:space="preserve"> </w:t>
      </w:r>
      <w:r>
        <w:rPr>
          <w:rFonts w:eastAsia="仿宋_GB2312" w:hint="eastAsia"/>
          <w:bCs/>
          <w:sz w:val="32"/>
          <w:szCs w:val="32"/>
        </w:rPr>
        <w:t>内财教〔</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1728</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普通高中阶段各项资助政策按规定得到落实，满足家庭经济困难</w:t>
      </w:r>
      <w:r>
        <w:rPr>
          <w:rFonts w:eastAsia="仿宋_GB2312" w:hint="eastAsia"/>
          <w:bCs/>
          <w:sz w:val="32"/>
          <w:szCs w:val="32"/>
        </w:rPr>
        <w:lastRenderedPageBreak/>
        <w:t>学生基本学习生活需要。</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根据财政批复制定本年业务预算，主要用于支付日常教育教学工作所需支出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2.21</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（二十九）</w:t>
      </w:r>
      <w:r>
        <w:rPr>
          <w:rFonts w:eastAsia="仿宋_GB2312" w:hint="eastAsia"/>
          <w:bCs/>
          <w:sz w:val="32"/>
          <w:szCs w:val="32"/>
        </w:rPr>
        <w:t>2023</w:t>
      </w:r>
      <w:r>
        <w:rPr>
          <w:rFonts w:eastAsia="仿宋_GB2312" w:hint="eastAsia"/>
          <w:bCs/>
          <w:sz w:val="32"/>
          <w:szCs w:val="32"/>
        </w:rPr>
        <w:t>年普通高中公用经费补助（内财教【</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1774</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落实自治区公办普通高中公用经费补助的政策，根据《锡林郭勒盟财政局</w:t>
      </w:r>
      <w:r>
        <w:rPr>
          <w:rFonts w:eastAsia="仿宋_GB2312" w:hint="eastAsia"/>
          <w:bCs/>
          <w:sz w:val="32"/>
          <w:szCs w:val="32"/>
        </w:rPr>
        <w:t xml:space="preserve"> </w:t>
      </w:r>
      <w:r>
        <w:rPr>
          <w:rFonts w:eastAsia="仿宋_GB2312" w:hint="eastAsia"/>
          <w:bCs/>
          <w:sz w:val="32"/>
          <w:szCs w:val="32"/>
        </w:rPr>
        <w:t>教育局关于提前下达</w:t>
      </w:r>
      <w:r>
        <w:rPr>
          <w:rFonts w:eastAsia="仿宋_GB2312" w:hint="eastAsia"/>
          <w:bCs/>
          <w:sz w:val="32"/>
          <w:szCs w:val="32"/>
        </w:rPr>
        <w:t>2023</w:t>
      </w:r>
      <w:r>
        <w:rPr>
          <w:rFonts w:eastAsia="仿宋_GB2312" w:hint="eastAsia"/>
          <w:bCs/>
          <w:sz w:val="32"/>
          <w:szCs w:val="32"/>
        </w:rPr>
        <w:t>年普通高中公用经费补助预算的通知</w:t>
      </w:r>
      <w:r>
        <w:rPr>
          <w:rFonts w:eastAsia="仿宋_GB2312" w:hint="eastAsia"/>
          <w:bCs/>
          <w:sz w:val="32"/>
          <w:szCs w:val="32"/>
        </w:rPr>
        <w:t xml:space="preserve"> </w:t>
      </w:r>
      <w:r>
        <w:rPr>
          <w:rFonts w:eastAsia="仿宋_GB2312" w:hint="eastAsia"/>
          <w:bCs/>
          <w:sz w:val="32"/>
          <w:szCs w:val="32"/>
        </w:rPr>
        <w:t>》锡财教【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133</w:t>
      </w:r>
      <w:r>
        <w:rPr>
          <w:rFonts w:eastAsia="仿宋_GB2312" w:hint="eastAsia"/>
          <w:bCs/>
          <w:sz w:val="32"/>
          <w:szCs w:val="32"/>
        </w:rPr>
        <w:t>号文件精神申请财政资金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根据财政批复制定本年业务预算，主要用于支付日常教育教学工</w:t>
      </w:r>
      <w:r>
        <w:rPr>
          <w:rFonts w:eastAsia="仿宋_GB2312" w:hint="eastAsia"/>
          <w:bCs/>
          <w:sz w:val="32"/>
          <w:szCs w:val="32"/>
        </w:rPr>
        <w:lastRenderedPageBreak/>
        <w:t>作所需支出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 xml:space="preserve"> 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1.02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w:t>
      </w:r>
      <w:r>
        <w:rPr>
          <w:rFonts w:eastAsia="仿宋_GB2312" w:hint="eastAsia"/>
          <w:bCs/>
          <w:sz w:val="32"/>
          <w:szCs w:val="32"/>
        </w:rPr>
        <w:t>2023</w:t>
      </w:r>
      <w:r>
        <w:rPr>
          <w:rFonts w:eastAsia="仿宋_GB2312" w:hint="eastAsia"/>
          <w:bCs/>
          <w:sz w:val="32"/>
          <w:szCs w:val="32"/>
        </w:rPr>
        <w:t>年思想政治和体美劳教育资金内财教【</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1810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年思想政治和体美劳教育资金预算的通知》（锡财教〔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166</w:t>
      </w:r>
      <w:r>
        <w:rPr>
          <w:rFonts w:eastAsia="仿宋_GB2312" w:hint="eastAsia"/>
          <w:bCs/>
          <w:sz w:val="32"/>
          <w:szCs w:val="32"/>
        </w:rPr>
        <w:t>号），我校申请财政资金</w:t>
      </w:r>
      <w:r>
        <w:rPr>
          <w:rFonts w:eastAsia="仿宋_GB2312" w:hint="eastAsia"/>
          <w:bCs/>
          <w:sz w:val="32"/>
          <w:szCs w:val="32"/>
        </w:rPr>
        <w:t>12.5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根据财政批复制定本年业务预算，主要用于心理健康辅导站建设及中小学德育名师工作室建设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3.32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（三十一）</w:t>
      </w:r>
      <w:r>
        <w:rPr>
          <w:rFonts w:eastAsia="仿宋_GB2312" w:hint="eastAsia"/>
          <w:bCs/>
          <w:sz w:val="32"/>
          <w:szCs w:val="32"/>
        </w:rPr>
        <w:t>2023</w:t>
      </w:r>
      <w:r>
        <w:rPr>
          <w:rFonts w:eastAsia="仿宋_GB2312" w:hint="eastAsia"/>
          <w:bCs/>
          <w:sz w:val="32"/>
          <w:szCs w:val="32"/>
        </w:rPr>
        <w:t>年“三区”人才计划教师专项工作中央补助经费内财教【</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1790</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年“三区”人才计划教师专项工作中央补助经费预算的通知》（锡财教〔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167</w:t>
      </w:r>
      <w:r>
        <w:rPr>
          <w:rFonts w:eastAsia="仿宋_GB2312" w:hint="eastAsia"/>
          <w:bCs/>
          <w:sz w:val="32"/>
          <w:szCs w:val="32"/>
        </w:rPr>
        <w:t>号），我校申请财政资金</w:t>
      </w:r>
      <w:r>
        <w:rPr>
          <w:rFonts w:eastAsia="仿宋_GB2312" w:hint="eastAsia"/>
          <w:bCs/>
          <w:sz w:val="32"/>
          <w:szCs w:val="32"/>
        </w:rPr>
        <w:t>7.2</w:t>
      </w:r>
      <w:r>
        <w:rPr>
          <w:rFonts w:eastAsia="仿宋_GB2312" w:hint="eastAsia"/>
          <w:bCs/>
          <w:sz w:val="32"/>
          <w:szCs w:val="32"/>
        </w:rPr>
        <w:t>万元用于支教教师补助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根据财政批复制定本年业务预算，主要用于支教教师补助</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7.2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（三十二）</w:t>
      </w:r>
      <w:r>
        <w:rPr>
          <w:rFonts w:eastAsia="仿宋_GB2312" w:hint="eastAsia"/>
          <w:bCs/>
          <w:sz w:val="32"/>
          <w:szCs w:val="32"/>
        </w:rPr>
        <w:t>2023</w:t>
      </w:r>
      <w:r>
        <w:rPr>
          <w:rFonts w:eastAsia="仿宋_GB2312" w:hint="eastAsia"/>
          <w:bCs/>
          <w:sz w:val="32"/>
          <w:szCs w:val="32"/>
        </w:rPr>
        <w:t>年盟本级第二批教学质量提升激励资金（锡财教〔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946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年盟本级第二批教学质量提升激励资金预算的通知》（锡财教〔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946</w:t>
      </w:r>
      <w:r>
        <w:rPr>
          <w:rFonts w:eastAsia="仿宋_GB2312" w:hint="eastAsia"/>
          <w:bCs/>
          <w:sz w:val="32"/>
          <w:szCs w:val="32"/>
        </w:rPr>
        <w:t>号）文件，我校申请项目资金用于教学质量提升激励支出。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根据财政批复制定本年业务预算，主要用于教学质量提升激励支出</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7.</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38.88</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（三十三）</w:t>
      </w:r>
      <w:r>
        <w:rPr>
          <w:rFonts w:eastAsia="仿宋_GB2312" w:hint="eastAsia"/>
          <w:bCs/>
          <w:sz w:val="32"/>
          <w:szCs w:val="32"/>
        </w:rPr>
        <w:t>2023</w:t>
      </w:r>
      <w:r>
        <w:rPr>
          <w:rFonts w:eastAsia="仿宋_GB2312" w:hint="eastAsia"/>
          <w:bCs/>
          <w:sz w:val="32"/>
          <w:szCs w:val="32"/>
        </w:rPr>
        <w:t>年优秀中青年教师助力乡村振兴支教补贴内财教〔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656</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根据《锡盟财政局</w:t>
      </w:r>
      <w:r>
        <w:rPr>
          <w:rFonts w:eastAsia="仿宋_GB2312" w:hint="eastAsia"/>
          <w:bCs/>
          <w:sz w:val="32"/>
          <w:szCs w:val="32"/>
        </w:rPr>
        <w:t xml:space="preserve"> </w:t>
      </w:r>
      <w:r>
        <w:rPr>
          <w:rFonts w:eastAsia="仿宋_GB2312" w:hint="eastAsia"/>
          <w:bCs/>
          <w:sz w:val="32"/>
          <w:szCs w:val="32"/>
        </w:rPr>
        <w:t>教育局关于下达</w:t>
      </w:r>
      <w:r>
        <w:rPr>
          <w:rFonts w:eastAsia="仿宋_GB2312" w:hint="eastAsia"/>
          <w:bCs/>
          <w:sz w:val="32"/>
          <w:szCs w:val="32"/>
        </w:rPr>
        <w:t>2023</w:t>
      </w:r>
      <w:r>
        <w:rPr>
          <w:rFonts w:eastAsia="仿宋_GB2312" w:hint="eastAsia"/>
          <w:bCs/>
          <w:sz w:val="32"/>
          <w:szCs w:val="32"/>
        </w:rPr>
        <w:t>年优秀中青年教师助力乡村振兴支教补贴资金预算的通知》（锡财教〔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656</w:t>
      </w:r>
      <w:r>
        <w:rPr>
          <w:rFonts w:eastAsia="仿宋_GB2312" w:hint="eastAsia"/>
          <w:bCs/>
          <w:sz w:val="32"/>
          <w:szCs w:val="32"/>
        </w:rPr>
        <w:t>号）文件，我校申请支教补贴资金。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根据财政批复制定本年业务预算，主要用于申请支教补贴资金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7.42</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（三十四）</w:t>
      </w:r>
      <w:r>
        <w:rPr>
          <w:rFonts w:eastAsia="仿宋_GB2312" w:hint="eastAsia"/>
          <w:bCs/>
          <w:sz w:val="32"/>
          <w:szCs w:val="32"/>
        </w:rPr>
        <w:t>2023</w:t>
      </w:r>
      <w:r>
        <w:rPr>
          <w:rFonts w:eastAsia="仿宋_GB2312" w:hint="eastAsia"/>
          <w:bCs/>
          <w:sz w:val="32"/>
          <w:szCs w:val="32"/>
        </w:rPr>
        <w:t>年秋季学期普通高中学生资助补助经费盟级资金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1047</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2023</w:t>
      </w:r>
      <w:r>
        <w:rPr>
          <w:rFonts w:eastAsia="仿宋_GB2312" w:hint="eastAsia"/>
          <w:bCs/>
          <w:sz w:val="32"/>
          <w:szCs w:val="32"/>
        </w:rPr>
        <w:t>年秋季学期普通高中学生资助补助经费盟级资金（锡财教【</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1047</w:t>
      </w:r>
      <w:r>
        <w:rPr>
          <w:rFonts w:eastAsia="仿宋_GB2312" w:hint="eastAsia"/>
          <w:bCs/>
          <w:sz w:val="32"/>
          <w:szCs w:val="32"/>
        </w:rPr>
        <w:t>号），我校申请财政资金，用于日常教育教学支出、教科书费及国家助学金的发放。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根据财政批复制定本年业务预算，主要用于日常教育教学支出、教科书费及国家助学金的发放。</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17.25</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（三十五）</w:t>
      </w:r>
      <w:r>
        <w:rPr>
          <w:rFonts w:eastAsia="仿宋_GB2312" w:hint="eastAsia"/>
          <w:bCs/>
          <w:sz w:val="32"/>
          <w:szCs w:val="32"/>
        </w:rPr>
        <w:t>2023</w:t>
      </w:r>
      <w:r>
        <w:rPr>
          <w:rFonts w:eastAsia="仿宋_GB2312" w:hint="eastAsia"/>
          <w:bCs/>
          <w:sz w:val="32"/>
          <w:szCs w:val="32"/>
        </w:rPr>
        <w:t>年会计专业技术资格考试考务工作经费（内财会〔</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1704</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根据内财会〔</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1704</w:t>
      </w:r>
      <w:r>
        <w:rPr>
          <w:rFonts w:eastAsia="仿宋_GB2312" w:hint="eastAsia"/>
          <w:bCs/>
          <w:sz w:val="32"/>
          <w:szCs w:val="32"/>
        </w:rPr>
        <w:t>号文件，拨付我校</w:t>
      </w:r>
      <w:r>
        <w:rPr>
          <w:rFonts w:eastAsia="仿宋_GB2312" w:hint="eastAsia"/>
          <w:bCs/>
          <w:sz w:val="32"/>
          <w:szCs w:val="32"/>
        </w:rPr>
        <w:t>80</w:t>
      </w:r>
      <w:r>
        <w:rPr>
          <w:rFonts w:eastAsia="仿宋_GB2312" w:hint="eastAsia"/>
          <w:bCs/>
          <w:sz w:val="32"/>
          <w:szCs w:val="32"/>
        </w:rPr>
        <w:t>万元会计专业技术资格考试考务工作经费，用于购置共建考场设施设备。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根据财政批复制定本年业务预算，主要用于购置共建考场设施设备。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实施周期</w:t>
      </w:r>
      <w:r>
        <w:rPr>
          <w:rFonts w:eastAsia="仿宋_GB2312" w:hint="eastAsia"/>
          <w:bCs/>
          <w:sz w:val="32"/>
          <w:szCs w:val="32"/>
        </w:rPr>
        <w:t xml:space="preserve"> </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80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（三十六）</w:t>
      </w:r>
      <w:r>
        <w:rPr>
          <w:rFonts w:eastAsia="仿宋_GB2312" w:hint="eastAsia"/>
          <w:bCs/>
          <w:sz w:val="32"/>
          <w:szCs w:val="32"/>
        </w:rPr>
        <w:t>2023</w:t>
      </w:r>
      <w:r>
        <w:rPr>
          <w:rFonts w:eastAsia="仿宋_GB2312" w:hint="eastAsia"/>
          <w:bCs/>
          <w:sz w:val="32"/>
          <w:szCs w:val="32"/>
        </w:rPr>
        <w:t>年会计专业技术资格考试考务工作经费（内财会〔</w:t>
      </w:r>
      <w:r>
        <w:rPr>
          <w:rFonts w:eastAsia="仿宋_GB2312" w:hint="eastAsia"/>
          <w:bCs/>
          <w:sz w:val="32"/>
          <w:szCs w:val="32"/>
        </w:rPr>
        <w:t>2023</w:t>
      </w:r>
      <w:r>
        <w:rPr>
          <w:rFonts w:eastAsia="仿宋_GB2312" w:hint="eastAsia"/>
          <w:bCs/>
          <w:sz w:val="32"/>
          <w:szCs w:val="32"/>
        </w:rPr>
        <w:t>〕</w:t>
      </w:r>
      <w:r>
        <w:rPr>
          <w:rFonts w:eastAsia="仿宋_GB2312" w:hint="eastAsia"/>
          <w:bCs/>
          <w:sz w:val="32"/>
          <w:szCs w:val="32"/>
        </w:rPr>
        <w:t>479</w:t>
      </w:r>
      <w:r>
        <w:rPr>
          <w:rFonts w:eastAsia="仿宋_GB2312" w:hint="eastAsia"/>
          <w:bCs/>
          <w:sz w:val="32"/>
          <w:szCs w:val="32"/>
        </w:rPr>
        <w:t>号）</w:t>
      </w:r>
    </w:p>
    <w:p w:rsidR="00977BA5" w:rsidRDefault="009A4303">
      <w:pPr>
        <w:pBdr>
          <w:bottom w:val="single" w:sz="4" w:space="30" w:color="FFFFFF"/>
        </w:pBdr>
        <w:snapToGrid w:val="0"/>
        <w:spacing w:line="600" w:lineRule="exact"/>
        <w:ind w:firstLineChars="200" w:firstLine="640"/>
        <w:jc w:val="left"/>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r>
        <w:rPr>
          <w:rFonts w:eastAsia="仿宋_GB2312" w:hint="eastAsia"/>
          <w:bCs/>
          <w:sz w:val="32"/>
          <w:szCs w:val="32"/>
        </w:rPr>
        <w:t>根据内财会〔</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1704</w:t>
      </w:r>
      <w:r>
        <w:rPr>
          <w:rFonts w:eastAsia="仿宋_GB2312" w:hint="eastAsia"/>
          <w:bCs/>
          <w:sz w:val="32"/>
          <w:szCs w:val="32"/>
        </w:rPr>
        <w:t>号文件，拨付我校</w:t>
      </w:r>
      <w:r>
        <w:rPr>
          <w:rFonts w:eastAsia="仿宋_GB2312" w:hint="eastAsia"/>
          <w:bCs/>
          <w:sz w:val="32"/>
          <w:szCs w:val="32"/>
        </w:rPr>
        <w:t>70</w:t>
      </w:r>
      <w:r>
        <w:rPr>
          <w:rFonts w:eastAsia="仿宋_GB2312" w:hint="eastAsia"/>
          <w:bCs/>
          <w:sz w:val="32"/>
          <w:szCs w:val="32"/>
        </w:rPr>
        <w:t>万元会计专业技术资格考试考务工作经费，用于购置共建考场设施设备。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立项依据</w:t>
      </w:r>
      <w:r>
        <w:rPr>
          <w:rFonts w:eastAsia="仿宋_GB2312" w:hint="eastAsia"/>
          <w:bCs/>
          <w:sz w:val="32"/>
          <w:szCs w:val="32"/>
        </w:rPr>
        <w:t xml:space="preserve"> </w:t>
      </w: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实施主体</w:t>
      </w:r>
      <w:r>
        <w:rPr>
          <w:rFonts w:eastAsia="仿宋_GB2312" w:hint="eastAsia"/>
          <w:bCs/>
          <w:sz w:val="32"/>
          <w:szCs w:val="32"/>
        </w:rPr>
        <w:t xml:space="preserve"> </w:t>
      </w: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实施方案</w:t>
      </w:r>
      <w:r>
        <w:rPr>
          <w:rFonts w:eastAsia="仿宋_GB2312" w:hint="eastAsia"/>
          <w:bCs/>
          <w:sz w:val="32"/>
          <w:szCs w:val="32"/>
        </w:rPr>
        <w:t xml:space="preserve"> </w:t>
      </w:r>
      <w:r>
        <w:rPr>
          <w:rFonts w:eastAsia="仿宋_GB2312" w:hint="eastAsia"/>
          <w:bCs/>
          <w:sz w:val="32"/>
          <w:szCs w:val="32"/>
        </w:rPr>
        <w:t>根据财政批复制定本年业务预算，主要用于购置共建考场设施设备。</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实施周期</w:t>
      </w:r>
      <w:r>
        <w:rPr>
          <w:rFonts w:eastAsia="仿宋_GB2312" w:hint="eastAsia"/>
          <w:bCs/>
          <w:sz w:val="32"/>
          <w:szCs w:val="32"/>
        </w:rPr>
        <w:t xml:space="preserve"> 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70</w:t>
      </w:r>
      <w:r>
        <w:rPr>
          <w:rFonts w:eastAsia="仿宋_GB2312" w:hint="eastAsia"/>
          <w:bCs/>
          <w:sz w:val="32"/>
          <w:szCs w:val="32"/>
        </w:rPr>
        <w:t>万元。</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（三十七）“名校网络共享课堂”共同体项目</w:t>
      </w:r>
    </w:p>
    <w:p w:rsidR="00977BA5" w:rsidRDefault="009A4303">
      <w:pPr>
        <w:pBdr>
          <w:bottom w:val="single" w:sz="4" w:space="30" w:color="FFFFFF"/>
        </w:pBdr>
        <w:snapToGrid w:val="0"/>
        <w:spacing w:line="600" w:lineRule="exact"/>
        <w:ind w:firstLineChars="200" w:firstLine="640"/>
        <w:jc w:val="left"/>
        <w:rPr>
          <w:rFonts w:eastAsia="仿宋_GB2312"/>
          <w:bCs/>
          <w:sz w:val="32"/>
          <w:szCs w:val="32"/>
        </w:rPr>
      </w:pPr>
      <w:r>
        <w:rPr>
          <w:rFonts w:eastAsia="仿宋_GB2312" w:hint="eastAsia"/>
          <w:bCs/>
          <w:sz w:val="32"/>
          <w:szCs w:val="32"/>
        </w:rPr>
        <w:t>1.</w:t>
      </w:r>
      <w:r>
        <w:rPr>
          <w:rFonts w:eastAsia="仿宋_GB2312" w:hint="eastAsia"/>
          <w:bCs/>
          <w:sz w:val="32"/>
          <w:szCs w:val="32"/>
        </w:rPr>
        <w:t>项目概述</w:t>
      </w:r>
      <w:r>
        <w:rPr>
          <w:rFonts w:eastAsia="仿宋_GB2312" w:hint="eastAsia"/>
          <w:bCs/>
          <w:sz w:val="32"/>
          <w:szCs w:val="32"/>
        </w:rPr>
        <w:t xml:space="preserve">                                                  </w:t>
      </w:r>
      <w:r>
        <w:rPr>
          <w:rFonts w:eastAsia="仿宋_GB2312" w:hint="eastAsia"/>
          <w:bCs/>
          <w:sz w:val="32"/>
          <w:szCs w:val="32"/>
        </w:rPr>
        <w:t>用于我校“名校网络共享课堂”建设购置录播系统及录播平台。</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立项依据</w:t>
      </w:r>
      <w:r>
        <w:rPr>
          <w:rFonts w:eastAsia="仿宋_GB2312" w:hint="eastAsia"/>
          <w:bCs/>
          <w:sz w:val="32"/>
          <w:szCs w:val="32"/>
        </w:rPr>
        <w:t xml:space="preserve"> </w:t>
      </w:r>
      <w:r>
        <w:rPr>
          <w:rFonts w:eastAsia="仿宋_GB2312" w:hint="eastAsia"/>
          <w:bCs/>
          <w:sz w:val="32"/>
          <w:szCs w:val="32"/>
        </w:rPr>
        <w:t>本年预算安排上年结转资金。</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3.</w:t>
      </w:r>
      <w:r>
        <w:rPr>
          <w:rFonts w:eastAsia="仿宋_GB2312" w:hint="eastAsia"/>
          <w:bCs/>
          <w:sz w:val="32"/>
          <w:szCs w:val="32"/>
        </w:rPr>
        <w:t>实施主体</w:t>
      </w:r>
      <w:r>
        <w:rPr>
          <w:rFonts w:eastAsia="仿宋_GB2312" w:hint="eastAsia"/>
          <w:bCs/>
          <w:sz w:val="32"/>
          <w:szCs w:val="32"/>
        </w:rPr>
        <w:t xml:space="preserve"> </w:t>
      </w:r>
      <w:r>
        <w:rPr>
          <w:rFonts w:eastAsia="仿宋_GB2312" w:hint="eastAsia"/>
          <w:bCs/>
          <w:sz w:val="32"/>
          <w:szCs w:val="32"/>
        </w:rPr>
        <w:t>锡林郭勒盟蒙古族中学</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实施方案</w:t>
      </w:r>
      <w:r>
        <w:rPr>
          <w:rFonts w:eastAsia="仿宋_GB2312" w:hint="eastAsia"/>
          <w:bCs/>
          <w:sz w:val="32"/>
          <w:szCs w:val="32"/>
        </w:rPr>
        <w:t xml:space="preserve"> </w:t>
      </w:r>
      <w:r>
        <w:rPr>
          <w:rFonts w:eastAsia="仿宋_GB2312" w:hint="eastAsia"/>
          <w:bCs/>
          <w:sz w:val="32"/>
          <w:szCs w:val="32"/>
        </w:rPr>
        <w:t>根据财政批复制定本年业务预算，主要用于购置录播系统及录播平台</w:t>
      </w:r>
      <w:r>
        <w:rPr>
          <w:rFonts w:eastAsia="仿宋_GB2312" w:hint="eastAsia"/>
          <w:bCs/>
          <w:sz w:val="32"/>
          <w:szCs w:val="32"/>
        </w:rPr>
        <w:t>.</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5.</w:t>
      </w:r>
      <w:r>
        <w:rPr>
          <w:rFonts w:eastAsia="仿宋_GB2312" w:hint="eastAsia"/>
          <w:bCs/>
          <w:sz w:val="32"/>
          <w:szCs w:val="32"/>
        </w:rPr>
        <w:t>实施周期</w:t>
      </w:r>
      <w:r>
        <w:rPr>
          <w:rFonts w:eastAsia="仿宋_GB2312" w:hint="eastAsia"/>
          <w:bCs/>
          <w:sz w:val="32"/>
          <w:szCs w:val="32"/>
        </w:rPr>
        <w:t xml:space="preserve"> </w:t>
      </w:r>
      <w:r>
        <w:rPr>
          <w:rFonts w:eastAsia="仿宋_GB2312" w:hint="eastAsia"/>
          <w:bCs/>
          <w:sz w:val="32"/>
          <w:szCs w:val="32"/>
        </w:rPr>
        <w:t>自</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977BA5" w:rsidRDefault="009A4303">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年度预算安排</w:t>
      </w:r>
      <w:r>
        <w:rPr>
          <w:rFonts w:eastAsia="仿宋_GB2312" w:hint="eastAsia"/>
          <w:bCs/>
          <w:sz w:val="32"/>
          <w:szCs w:val="32"/>
        </w:rPr>
        <w:t xml:space="preserve"> 2024</w:t>
      </w:r>
      <w:r>
        <w:rPr>
          <w:rFonts w:eastAsia="仿宋_GB2312" w:hint="eastAsia"/>
          <w:bCs/>
          <w:sz w:val="32"/>
          <w:szCs w:val="32"/>
        </w:rPr>
        <w:t>年该项目预算</w:t>
      </w:r>
      <w:r>
        <w:rPr>
          <w:rFonts w:eastAsia="仿宋_GB2312" w:hint="eastAsia"/>
          <w:bCs/>
          <w:sz w:val="32"/>
          <w:szCs w:val="32"/>
        </w:rPr>
        <w:t>145</w:t>
      </w:r>
      <w:r>
        <w:rPr>
          <w:rFonts w:eastAsia="仿宋_GB2312" w:hint="eastAsia"/>
          <w:bCs/>
          <w:sz w:val="32"/>
          <w:szCs w:val="32"/>
        </w:rPr>
        <w:t>万元。</w:t>
      </w:r>
    </w:p>
    <w:p w:rsidR="00977BA5" w:rsidRDefault="009A4303">
      <w:pPr>
        <w:pStyle w:val="2"/>
        <w:rPr>
          <w:rFonts w:ascii="Times New Roman" w:eastAsia="仿宋_GB2312" w:hAnsi="Times New Roman" w:hint="default"/>
          <w:bCs/>
          <w:kern w:val="2"/>
          <w:sz w:val="32"/>
          <w:szCs w:val="32"/>
        </w:rPr>
      </w:pPr>
      <w:r>
        <w:rPr>
          <w:rFonts w:ascii="Times New Roman" w:eastAsia="仿宋_GB2312" w:hAnsi="Times New Roman"/>
          <w:bCs/>
          <w:kern w:val="2"/>
          <w:sz w:val="32"/>
          <w:szCs w:val="32"/>
        </w:rPr>
        <w:t>锡林郭勒盟第二中学：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（一）学生保险及体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w:t>
      </w:r>
    </w:p>
    <w:p w:rsidR="00977BA5" w:rsidRDefault="009A4303">
      <w:pPr>
        <w:pBdr>
          <w:bottom w:val="single" w:sz="4" w:space="30" w:color="FFFFFF"/>
        </w:pBdr>
        <w:snapToGrid w:val="0"/>
        <w:spacing w:line="360" w:lineRule="auto"/>
        <w:rPr>
          <w:rFonts w:ascii="仿宋_GB2312" w:eastAsia="仿宋_GB2312"/>
          <w:sz w:val="32"/>
          <w:szCs w:val="32"/>
        </w:rPr>
      </w:pPr>
      <w:r>
        <w:rPr>
          <w:rFonts w:ascii="仿宋_GB2312" w:eastAsia="仿宋_GB2312" w:hint="eastAsia"/>
          <w:sz w:val="32"/>
          <w:szCs w:val="32"/>
        </w:rPr>
        <w:t xml:space="preserve">    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校学生的</w:t>
      </w:r>
      <w:r>
        <w:rPr>
          <w:rFonts w:ascii="仿宋_GB2312" w:eastAsia="仿宋_GB2312" w:hAnsi="宋体" w:cs="宋体" w:hint="eastAsia"/>
          <w:sz w:val="32"/>
          <w:szCs w:val="32"/>
        </w:rPr>
        <w:t>免</w:t>
      </w:r>
      <w:r>
        <w:rPr>
          <w:rFonts w:ascii="仿宋_GB2312" w:eastAsia="仿宋_GB2312" w:hAnsi="___WRD_EMBED_SUB_39" w:cs="___WRD_EMBED_SUB_39" w:hint="eastAsia"/>
          <w:sz w:val="32"/>
          <w:szCs w:val="32"/>
        </w:rPr>
        <w:t>费体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及校方责任保险缴纳。</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按</w:t>
      </w:r>
      <w:r>
        <w:rPr>
          <w:rFonts w:ascii="仿宋_GB2312" w:eastAsia="仿宋_GB2312" w:hAnsi="宋体" w:cs="宋体" w:hint="eastAsia"/>
          <w:sz w:val="32"/>
          <w:szCs w:val="32"/>
        </w:rPr>
        <w:t>照落</w:t>
      </w:r>
      <w:r>
        <w:rPr>
          <w:rFonts w:ascii="仿宋_GB2312" w:eastAsia="仿宋_GB2312" w:hAnsi="___WRD_EMBED_SUB_39" w:cs="___WRD_EMBED_SUB_39" w:hint="eastAsia"/>
          <w:sz w:val="32"/>
          <w:szCs w:val="32"/>
        </w:rPr>
        <w:t>实</w:t>
      </w:r>
      <w:r>
        <w:rPr>
          <w:rFonts w:ascii="仿宋_GB2312" w:eastAsia="仿宋_GB2312" w:hAnsi="宋体" w:cs="宋体" w:hint="eastAsia"/>
          <w:sz w:val="32"/>
          <w:szCs w:val="32"/>
        </w:rPr>
        <w:t>署地</w:t>
      </w:r>
      <w:r>
        <w:rPr>
          <w:rFonts w:ascii="仿宋_GB2312" w:eastAsia="仿宋_GB2312" w:hAnsi="___WRD_EMBED_SUB_39" w:cs="___WRD_EMBED_SUB_39" w:hint="eastAsia"/>
          <w:sz w:val="32"/>
          <w:szCs w:val="32"/>
        </w:rPr>
        <w:t>中</w:t>
      </w:r>
      <w:r>
        <w:rPr>
          <w:rFonts w:ascii="仿宋_GB2312" w:eastAsia="仿宋_GB2312" w:hAnsi="宋体" w:cs="宋体" w:hint="eastAsia"/>
          <w:sz w:val="32"/>
          <w:szCs w:val="32"/>
        </w:rPr>
        <w:t>小</w:t>
      </w:r>
      <w:r>
        <w:rPr>
          <w:rFonts w:ascii="仿宋_GB2312" w:eastAsia="仿宋_GB2312" w:hAnsi="___WRD_EMBED_SUB_39" w:cs="___WRD_EMBED_SUB_39" w:hint="eastAsia"/>
          <w:sz w:val="32"/>
          <w:szCs w:val="32"/>
        </w:rPr>
        <w:t>学生</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年一</w:t>
      </w:r>
      <w:r>
        <w:rPr>
          <w:rFonts w:ascii="仿宋_GB2312" w:eastAsia="仿宋_GB2312" w:hAnsi="宋体" w:cs="宋体" w:hint="eastAsia"/>
          <w:sz w:val="32"/>
          <w:szCs w:val="32"/>
        </w:rPr>
        <w:t>次免</w:t>
      </w:r>
      <w:r>
        <w:rPr>
          <w:rFonts w:ascii="仿宋_GB2312" w:eastAsia="仿宋_GB2312" w:hAnsi="___WRD_EMBED_SUB_39" w:cs="___WRD_EMBED_SUB_39" w:hint="eastAsia"/>
          <w:sz w:val="32"/>
          <w:szCs w:val="32"/>
        </w:rPr>
        <w:t>费体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生</w:t>
      </w:r>
      <w:r>
        <w:rPr>
          <w:rFonts w:ascii="仿宋_GB2312" w:eastAsia="仿宋_GB2312" w:hint="eastAsia"/>
          <w:sz w:val="32"/>
          <w:szCs w:val="32"/>
        </w:rPr>
        <w:t>120元，</w:t>
      </w:r>
      <w:r>
        <w:rPr>
          <w:rFonts w:ascii="仿宋_GB2312" w:eastAsia="仿宋_GB2312" w:hAnsi="宋体" w:cs="宋体" w:hint="eastAsia"/>
          <w:sz w:val="32"/>
          <w:szCs w:val="32"/>
        </w:rPr>
        <w:t>盟直</w:t>
      </w:r>
      <w:r>
        <w:rPr>
          <w:rFonts w:ascii="仿宋_GB2312" w:eastAsia="仿宋_GB2312" w:hAnsi="___WRD_EMBED_SUB_39" w:cs="___WRD_EMBED_SUB_39" w:hint="eastAsia"/>
          <w:sz w:val="32"/>
          <w:szCs w:val="32"/>
        </w:rPr>
        <w:t>学校的学生体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费由</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财政</w:t>
      </w:r>
      <w:r>
        <w:rPr>
          <w:rFonts w:ascii="仿宋_GB2312" w:eastAsia="仿宋_GB2312" w:hAnsi="宋体" w:cs="宋体" w:hint="eastAsia"/>
          <w:sz w:val="32"/>
          <w:szCs w:val="32"/>
        </w:rPr>
        <w:t>承担</w:t>
      </w:r>
      <w:r>
        <w:rPr>
          <w:rFonts w:ascii="仿宋_GB2312" w:eastAsia="仿宋_GB2312" w:hint="eastAsia"/>
          <w:sz w:val="32"/>
          <w:szCs w:val="32"/>
        </w:rPr>
        <w:t>；</w:t>
      </w:r>
      <w:r>
        <w:rPr>
          <w:rFonts w:ascii="仿宋_GB2312" w:eastAsia="仿宋_GB2312" w:hAnsi="宋体" w:cs="宋体" w:hint="eastAsia"/>
          <w:sz w:val="32"/>
          <w:szCs w:val="32"/>
        </w:rPr>
        <w:t>参</w:t>
      </w:r>
      <w:r>
        <w:rPr>
          <w:rFonts w:ascii="仿宋_GB2312" w:eastAsia="仿宋_GB2312" w:hAnsi="___WRD_EMBED_SUB_39" w:cs="___WRD_EMBED_SUB_39" w:hint="eastAsia"/>
          <w:sz w:val="32"/>
          <w:szCs w:val="32"/>
        </w:rPr>
        <w:t>加中国人</w:t>
      </w:r>
      <w:r>
        <w:rPr>
          <w:rFonts w:ascii="仿宋_GB2312" w:eastAsia="仿宋_GB2312" w:hAnsi="宋体" w:cs="宋体" w:hint="eastAsia"/>
          <w:sz w:val="32"/>
          <w:szCs w:val="32"/>
        </w:rPr>
        <w:t>寿</w:t>
      </w:r>
      <w:r>
        <w:rPr>
          <w:rFonts w:ascii="仿宋_GB2312" w:eastAsia="仿宋_GB2312" w:hAnsi="___WRD_EMBED_SUB_39" w:cs="___WRD_EMBED_SUB_39" w:hint="eastAsia"/>
          <w:sz w:val="32"/>
          <w:szCs w:val="32"/>
        </w:rPr>
        <w:t>财险校方责任险，</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生</w:t>
      </w:r>
      <w:r>
        <w:rPr>
          <w:rFonts w:ascii="仿宋_GB2312" w:eastAsia="仿宋_GB2312" w:hint="eastAsia"/>
          <w:sz w:val="32"/>
          <w:szCs w:val="32"/>
        </w:rPr>
        <w:t>15元，由</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财政</w:t>
      </w:r>
      <w:r>
        <w:rPr>
          <w:rFonts w:ascii="仿宋_GB2312" w:eastAsia="仿宋_GB2312" w:hAnsi="宋体" w:cs="宋体" w:hint="eastAsia"/>
          <w:sz w:val="32"/>
          <w:szCs w:val="32"/>
        </w:rPr>
        <w:t>承担</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参</w:t>
      </w:r>
      <w:r>
        <w:rPr>
          <w:rFonts w:ascii="仿宋_GB2312" w:eastAsia="仿宋_GB2312" w:hAnsi="___WRD_EMBED_SUB_39" w:cs="___WRD_EMBED_SUB_39" w:hint="eastAsia"/>
          <w:sz w:val="32"/>
          <w:szCs w:val="32"/>
        </w:rPr>
        <w:t>加中国人</w:t>
      </w:r>
      <w:r>
        <w:rPr>
          <w:rFonts w:ascii="仿宋_GB2312" w:eastAsia="仿宋_GB2312" w:hAnsi="宋体" w:cs="宋体" w:hint="eastAsia"/>
          <w:sz w:val="32"/>
          <w:szCs w:val="32"/>
        </w:rPr>
        <w:t>寿</w:t>
      </w:r>
      <w:r>
        <w:rPr>
          <w:rFonts w:ascii="仿宋_GB2312" w:eastAsia="仿宋_GB2312" w:hAnsi="___WRD_EMBED_SUB_39" w:cs="___WRD_EMBED_SUB_39" w:hint="eastAsia"/>
          <w:sz w:val="32"/>
          <w:szCs w:val="32"/>
        </w:rPr>
        <w:t>财险校方责任险，</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生</w:t>
      </w:r>
      <w:r>
        <w:rPr>
          <w:rFonts w:ascii="仿宋_GB2312" w:eastAsia="仿宋_GB2312" w:hint="eastAsia"/>
          <w:sz w:val="32"/>
          <w:szCs w:val="32"/>
        </w:rPr>
        <w:t>15元，</w:t>
      </w:r>
      <w:r>
        <w:rPr>
          <w:rFonts w:ascii="仿宋_GB2312" w:eastAsia="仿宋_GB2312" w:hAnsi="宋体" w:cs="宋体" w:hint="eastAsia"/>
          <w:sz w:val="32"/>
          <w:szCs w:val="32"/>
        </w:rPr>
        <w:t>现</w:t>
      </w:r>
      <w:r>
        <w:rPr>
          <w:rFonts w:ascii="仿宋_GB2312" w:eastAsia="仿宋_GB2312" w:hAnsi="___WRD_EMBED_SUB_39" w:cs="___WRD_EMBED_SUB_39" w:hint="eastAsia"/>
          <w:sz w:val="32"/>
          <w:szCs w:val="32"/>
        </w:rPr>
        <w:t>有学生</w:t>
      </w:r>
      <w:r>
        <w:rPr>
          <w:rFonts w:ascii="仿宋_GB2312" w:eastAsia="仿宋_GB2312" w:hint="eastAsia"/>
          <w:sz w:val="32"/>
          <w:szCs w:val="32"/>
        </w:rPr>
        <w:t>3000人，</w:t>
      </w:r>
      <w:r>
        <w:rPr>
          <w:rFonts w:ascii="仿宋_GB2312" w:eastAsia="仿宋_GB2312" w:hAnsi="宋体" w:cs="宋体" w:hint="eastAsia"/>
          <w:sz w:val="32"/>
          <w:szCs w:val="32"/>
        </w:rPr>
        <w:t>小</w:t>
      </w:r>
      <w:r>
        <w:rPr>
          <w:rFonts w:ascii="仿宋_GB2312" w:eastAsia="仿宋_GB2312" w:hAnsi="___WRD_EMBED_SUB_39" w:cs="___WRD_EMBED_SUB_39" w:hint="eastAsia"/>
          <w:sz w:val="32"/>
          <w:szCs w:val="32"/>
        </w:rPr>
        <w:t>计</w:t>
      </w:r>
      <w:r>
        <w:rPr>
          <w:rFonts w:ascii="仿宋_GB2312" w:eastAsia="仿宋_GB2312" w:hAnsi="宋体" w:cs="宋体" w:hint="eastAsia"/>
          <w:sz w:val="32"/>
          <w:szCs w:val="32"/>
        </w:rPr>
        <w:t>需</w:t>
      </w:r>
      <w:r>
        <w:rPr>
          <w:rFonts w:ascii="仿宋_GB2312" w:eastAsia="仿宋_GB2312" w:hint="eastAsia"/>
          <w:sz w:val="32"/>
          <w:szCs w:val="32"/>
        </w:rPr>
        <w:t>4.5万元；</w:t>
      </w:r>
      <w:r>
        <w:rPr>
          <w:rFonts w:ascii="仿宋_GB2312" w:eastAsia="仿宋_GB2312" w:hAnsi="宋体" w:cs="宋体" w:hint="eastAsia"/>
          <w:sz w:val="32"/>
          <w:szCs w:val="32"/>
        </w:rPr>
        <w:t>落</w:t>
      </w:r>
      <w:r>
        <w:rPr>
          <w:rFonts w:ascii="仿宋_GB2312" w:eastAsia="仿宋_GB2312" w:hAnsi="___WRD_EMBED_SUB_39" w:cs="___WRD_EMBED_SUB_39" w:hint="eastAsia"/>
          <w:sz w:val="32"/>
          <w:szCs w:val="32"/>
        </w:rPr>
        <w:t>实</w:t>
      </w:r>
      <w:r>
        <w:rPr>
          <w:rFonts w:ascii="仿宋_GB2312" w:eastAsia="仿宋_GB2312" w:hint="eastAsia"/>
          <w:sz w:val="32"/>
          <w:szCs w:val="32"/>
        </w:rPr>
        <w:t>属</w:t>
      </w:r>
      <w:r>
        <w:rPr>
          <w:rFonts w:ascii="仿宋_GB2312" w:eastAsia="仿宋_GB2312" w:hAnsi="宋体" w:cs="宋体" w:hint="eastAsia"/>
          <w:sz w:val="32"/>
          <w:szCs w:val="32"/>
        </w:rPr>
        <w:t>地</w:t>
      </w:r>
      <w:r>
        <w:rPr>
          <w:rFonts w:ascii="仿宋_GB2312" w:eastAsia="仿宋_GB2312" w:hAnsi="___WRD_EMBED_SUB_39" w:cs="___WRD_EMBED_SUB_39" w:hint="eastAsia"/>
          <w:sz w:val="32"/>
          <w:szCs w:val="32"/>
        </w:rPr>
        <w:t>中</w:t>
      </w:r>
      <w:r>
        <w:rPr>
          <w:rFonts w:ascii="仿宋_GB2312" w:eastAsia="仿宋_GB2312" w:hAnsi="宋体" w:cs="宋体" w:hint="eastAsia"/>
          <w:sz w:val="32"/>
          <w:szCs w:val="32"/>
        </w:rPr>
        <w:t>小</w:t>
      </w:r>
      <w:r>
        <w:rPr>
          <w:rFonts w:ascii="仿宋_GB2312" w:eastAsia="仿宋_GB2312" w:hAnsi="___WRD_EMBED_SUB_39" w:cs="___WRD_EMBED_SUB_39" w:hint="eastAsia"/>
          <w:sz w:val="32"/>
          <w:szCs w:val="32"/>
        </w:rPr>
        <w:t>学生</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年一</w:t>
      </w:r>
      <w:r>
        <w:rPr>
          <w:rFonts w:ascii="仿宋_GB2312" w:eastAsia="仿宋_GB2312" w:hAnsi="宋体" w:cs="宋体" w:hint="eastAsia"/>
          <w:sz w:val="32"/>
          <w:szCs w:val="32"/>
        </w:rPr>
        <w:t>次免</w:t>
      </w:r>
      <w:r>
        <w:rPr>
          <w:rFonts w:ascii="仿宋_GB2312" w:eastAsia="仿宋_GB2312" w:hAnsi="___WRD_EMBED_SUB_39" w:cs="___WRD_EMBED_SUB_39" w:hint="eastAsia"/>
          <w:sz w:val="32"/>
          <w:szCs w:val="32"/>
        </w:rPr>
        <w:t>费体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盟直</w:t>
      </w:r>
      <w:r>
        <w:rPr>
          <w:rFonts w:ascii="仿宋_GB2312" w:eastAsia="仿宋_GB2312" w:hAnsi="___WRD_EMBED_SUB_39" w:cs="___WRD_EMBED_SUB_39" w:hint="eastAsia"/>
          <w:sz w:val="32"/>
          <w:szCs w:val="32"/>
        </w:rPr>
        <w:t>学校的学生体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费由</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财政</w:t>
      </w:r>
      <w:r>
        <w:rPr>
          <w:rFonts w:ascii="仿宋_GB2312" w:eastAsia="仿宋_GB2312" w:hAnsi="宋体" w:cs="宋体" w:hint="eastAsia"/>
          <w:sz w:val="32"/>
          <w:szCs w:val="32"/>
        </w:rPr>
        <w:t>承担</w:t>
      </w:r>
      <w:r>
        <w:rPr>
          <w:rFonts w:ascii="仿宋_GB2312" w:eastAsia="仿宋_GB2312" w:hAnsi="___WRD_EMBED_SUB_39" w:cs="___WRD_EMBED_SUB_39" w:hint="eastAsia"/>
          <w:sz w:val="32"/>
          <w:szCs w:val="32"/>
        </w:rPr>
        <w:t>，体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生</w:t>
      </w:r>
      <w:r>
        <w:rPr>
          <w:rFonts w:ascii="仿宋_GB2312" w:eastAsia="仿宋_GB2312" w:hint="eastAsia"/>
          <w:sz w:val="32"/>
          <w:szCs w:val="32"/>
        </w:rPr>
        <w:t>120元，学生3000人、</w:t>
      </w:r>
      <w:r>
        <w:rPr>
          <w:rFonts w:ascii="仿宋_GB2312" w:eastAsia="仿宋_GB2312" w:hAnsi="宋体" w:cs="宋体" w:hint="eastAsia"/>
          <w:sz w:val="32"/>
          <w:szCs w:val="32"/>
        </w:rPr>
        <w:t>小</w:t>
      </w:r>
      <w:r>
        <w:rPr>
          <w:rFonts w:ascii="仿宋_GB2312" w:eastAsia="仿宋_GB2312" w:hAnsi="___WRD_EMBED_SUB_39" w:cs="___WRD_EMBED_SUB_39" w:hint="eastAsia"/>
          <w:sz w:val="32"/>
          <w:szCs w:val="32"/>
        </w:rPr>
        <w:t>计</w:t>
      </w:r>
      <w:r>
        <w:rPr>
          <w:rFonts w:ascii="仿宋_GB2312" w:eastAsia="仿宋_GB2312" w:hAnsi="宋体" w:cs="宋体" w:hint="eastAsia"/>
          <w:sz w:val="32"/>
          <w:szCs w:val="32"/>
        </w:rPr>
        <w:t>需</w:t>
      </w:r>
      <w:r>
        <w:rPr>
          <w:rFonts w:ascii="仿宋_GB2312" w:eastAsia="仿宋_GB2312" w:hint="eastAsia"/>
          <w:sz w:val="32"/>
          <w:szCs w:val="32"/>
        </w:rPr>
        <w:t>36万元；学生保险及体</w:t>
      </w:r>
      <w:r>
        <w:rPr>
          <w:rFonts w:ascii="仿宋_GB2312" w:eastAsia="仿宋_GB2312" w:hAnsi="宋体" w:cs="宋体" w:hint="eastAsia"/>
          <w:sz w:val="32"/>
          <w:szCs w:val="32"/>
        </w:rPr>
        <w:t>检</w:t>
      </w:r>
      <w:r>
        <w:rPr>
          <w:rFonts w:ascii="仿宋_GB2312" w:eastAsia="仿宋_GB2312" w:hAnsi="___WRD_EMBED_SUB_39" w:cs="___WRD_EMBED_SUB_39" w:hint="eastAsia"/>
          <w:sz w:val="32"/>
          <w:szCs w:val="32"/>
        </w:rPr>
        <w:t>费</w:t>
      </w:r>
      <w:r>
        <w:rPr>
          <w:rFonts w:ascii="仿宋_GB2312" w:eastAsia="仿宋_GB2312" w:hint="eastAsia"/>
          <w:sz w:val="32"/>
          <w:szCs w:val="32"/>
        </w:rPr>
        <w:t>共计40.5万元。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自2024年7月1日至2024年12月31日。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2024年该项目预算405000元。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sz w:val="32"/>
          <w:szCs w:val="32"/>
        </w:rPr>
        <w:t>锡财教【2023】978号文件第二批盟级城乡义务教育补助</w:t>
      </w:r>
      <w:r>
        <w:rPr>
          <w:rFonts w:ascii="仿宋_GB2312" w:eastAsia="仿宋_GB2312" w:hAnsi="宋体" w:cs="宋体" w:hint="eastAsia"/>
          <w:sz w:val="32"/>
          <w:szCs w:val="32"/>
        </w:rPr>
        <w:lastRenderedPageBreak/>
        <w:t>预算</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务教育教学</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自2024年1月1日至2024年6月30日。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年该项目预算0.9万元，上年结转资金。</w:t>
      </w:r>
      <w:r>
        <w:rPr>
          <w:rFonts w:ascii="仿宋_GB2312" w:eastAsia="仿宋_GB2312" w:hAnsi="___WRD_EMBED_SUB_39" w:cs="___WRD_EMBED_SUB_39" w:hint="eastAsia"/>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三</w:t>
      </w:r>
      <w:r>
        <w:rPr>
          <w:rFonts w:ascii="仿宋_GB2312" w:eastAsia="仿宋_GB2312" w:hAnsi="___WRD_EMBED_SUB_39" w:cs="___WRD_EMBED_SUB_39" w:hint="eastAsia"/>
          <w:sz w:val="32"/>
          <w:szCs w:val="32"/>
        </w:rPr>
        <w:t>）</w:t>
      </w:r>
      <w:r>
        <w:rPr>
          <w:rFonts w:ascii="仿宋_GB2312" w:eastAsia="仿宋_GB2312" w:hint="eastAsia"/>
          <w:sz w:val="32"/>
          <w:szCs w:val="32"/>
        </w:rPr>
        <w:t>2023年</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级公办</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通高中公用经费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校教育</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自2024年1月1日至2024年10月31日。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2024年该项目预算23.55万元，上年结转资金。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四</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内财教【2022】1774号2023年普通高中公用经费补助</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自治区</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2024年该项目预算28.56万元，上年结转资金。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五</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2024年盟级普通高中公用经费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2024年该项目预算113万元。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六</w:t>
      </w:r>
      <w:r>
        <w:rPr>
          <w:rFonts w:ascii="仿宋_GB2312" w:eastAsia="仿宋_GB2312" w:hAnsi="___WRD_EMBED_SUB_39" w:cs="___WRD_EMBED_SUB_39" w:hint="eastAsia"/>
          <w:sz w:val="32"/>
          <w:szCs w:val="32"/>
        </w:rPr>
        <w:t>）</w:t>
      </w:r>
      <w:r>
        <w:rPr>
          <w:rFonts w:ascii="仿宋_GB2312" w:eastAsia="仿宋_GB2312" w:hint="eastAsia"/>
          <w:sz w:val="32"/>
          <w:szCs w:val="32"/>
        </w:rPr>
        <w:t>2024年</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通高中学生资助补助经费</w:t>
      </w:r>
      <w:r>
        <w:rPr>
          <w:rFonts w:ascii="仿宋_GB2312" w:eastAsia="仿宋_GB2312" w:hAnsi="宋体" w:cs="宋体" w:hint="eastAsia"/>
          <w:sz w:val="32"/>
          <w:szCs w:val="32"/>
        </w:rPr>
        <w:t>【</w:t>
      </w:r>
      <w:r>
        <w:rPr>
          <w:rFonts w:ascii="仿宋_GB2312" w:eastAsia="仿宋_GB2312" w:hint="eastAsia"/>
          <w:sz w:val="32"/>
          <w:szCs w:val="32"/>
        </w:rPr>
        <w:t>2023</w:t>
      </w:r>
      <w:r>
        <w:rPr>
          <w:rFonts w:ascii="仿宋_GB2312" w:eastAsia="仿宋_GB2312" w:hAnsi="宋体" w:cs="宋体" w:hint="eastAsia"/>
          <w:sz w:val="32"/>
          <w:szCs w:val="32"/>
        </w:rPr>
        <w:t>】</w:t>
      </w:r>
      <w:r>
        <w:rPr>
          <w:rFonts w:ascii="仿宋_GB2312" w:eastAsia="仿宋_GB2312" w:hint="eastAsia"/>
          <w:sz w:val="32"/>
          <w:szCs w:val="32"/>
        </w:rPr>
        <w:t>1287</w:t>
      </w:r>
      <w:r>
        <w:rPr>
          <w:rFonts w:ascii="仿宋_GB2312" w:eastAsia="仿宋_GB2312" w:hAnsi="宋体" w:cs="宋体" w:hint="eastAsia"/>
          <w:sz w:val="32"/>
          <w:szCs w:val="32"/>
        </w:rPr>
        <w:t>号文件</w:t>
      </w:r>
      <w:r>
        <w:rPr>
          <w:rFonts w:ascii="仿宋_GB2312" w:eastAsia="仿宋_GB2312" w:hint="eastAsia"/>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盟级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其中用于发放免费教科书22.59万元。免学费资金174.29万元，用于教师培训，学校的日常建设和维护使用。</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2024年该项目预算196.88万元。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七</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w:t>
      </w:r>
      <w:r>
        <w:rPr>
          <w:rFonts w:ascii="仿宋_GB2312" w:eastAsia="仿宋_GB2312" w:hAnsi="___WRD_EMBED_SUB_39" w:cs="___WRD_EMBED_SUB_39" w:hint="eastAsia"/>
          <w:sz w:val="32"/>
          <w:szCs w:val="32"/>
        </w:rPr>
        <w:t>财教</w:t>
      </w:r>
      <w:r>
        <w:rPr>
          <w:rFonts w:ascii="仿宋_GB2312" w:eastAsia="仿宋_GB2312" w:hAnsi="宋体" w:cs="宋体" w:hint="eastAsia"/>
          <w:sz w:val="32"/>
          <w:szCs w:val="32"/>
        </w:rPr>
        <w:t>【</w:t>
      </w:r>
      <w:r>
        <w:rPr>
          <w:rFonts w:ascii="仿宋_GB2312" w:eastAsia="仿宋_GB2312" w:hint="eastAsia"/>
          <w:sz w:val="32"/>
          <w:szCs w:val="32"/>
        </w:rPr>
        <w:t>2023</w:t>
      </w:r>
      <w:r>
        <w:rPr>
          <w:rFonts w:ascii="仿宋_GB2312" w:eastAsia="仿宋_GB2312" w:hAnsi="宋体" w:cs="宋体" w:hint="eastAsia"/>
          <w:sz w:val="32"/>
          <w:szCs w:val="32"/>
        </w:rPr>
        <w:t>】</w:t>
      </w:r>
      <w:r>
        <w:rPr>
          <w:rFonts w:ascii="仿宋_GB2312" w:eastAsia="仿宋_GB2312" w:hint="eastAsia"/>
          <w:sz w:val="32"/>
          <w:szCs w:val="32"/>
        </w:rPr>
        <w:t>1352</w:t>
      </w:r>
      <w:r>
        <w:rPr>
          <w:rFonts w:ascii="仿宋_GB2312" w:eastAsia="仿宋_GB2312" w:hAnsi="宋体" w:cs="宋体" w:hint="eastAsia"/>
          <w:sz w:val="32"/>
          <w:szCs w:val="32"/>
        </w:rPr>
        <w:t>号文件</w:t>
      </w: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区资金</w:t>
      </w:r>
      <w:r>
        <w:rPr>
          <w:rFonts w:ascii="仿宋_GB2312" w:eastAsia="仿宋_GB2312" w:hAnsi="宋体" w:cs="宋体" w:hint="eastAsia"/>
          <w:sz w:val="32"/>
          <w:szCs w:val="32"/>
        </w:rPr>
        <w:t>提前</w:t>
      </w:r>
      <w:r>
        <w:rPr>
          <w:rFonts w:ascii="仿宋_GB2312" w:eastAsia="仿宋_GB2312" w:hAnsi="___WRD_EMBED_SUB_39" w:cs="___WRD_EMBED_SUB_39" w:hint="eastAsia"/>
          <w:sz w:val="32"/>
          <w:szCs w:val="32"/>
        </w:rPr>
        <w:t>下</w:t>
      </w:r>
      <w:r>
        <w:rPr>
          <w:rFonts w:ascii="仿宋_GB2312" w:eastAsia="仿宋_GB2312" w:hAnsi="宋体" w:cs="宋体" w:hint="eastAsia"/>
          <w:sz w:val="32"/>
          <w:szCs w:val="32"/>
        </w:rPr>
        <w:t>达</w:t>
      </w:r>
      <w:r>
        <w:rPr>
          <w:rFonts w:ascii="仿宋_GB2312" w:eastAsia="仿宋_GB2312" w:hint="eastAsia"/>
          <w:sz w:val="32"/>
          <w:szCs w:val="32"/>
        </w:rPr>
        <w:t>2024</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通高中学生资助补助经费预算的通</w:t>
      </w:r>
      <w:r>
        <w:rPr>
          <w:rFonts w:ascii="仿宋_GB2312" w:eastAsia="仿宋_GB2312" w:hAnsi="宋体" w:cs="宋体" w:hint="eastAsia"/>
          <w:sz w:val="32"/>
          <w:szCs w:val="32"/>
        </w:rPr>
        <w:t>知</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自治区级普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其中36.15万元用于支付免费教科书的费用。剩余资金用于学校的日常办公维修及维护。</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2024年该项目预算193万元。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八</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锡财教【2023】1352文件中央直达资金提前下达2024年普通高中学生资助补助经费预算的通知</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中央级普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其中114.38万元用于发放学生国家助学金，确保贫困学生保障学业顺利完成7.62万元用于支付教师培训费用，提升教师业务水平。</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2024年该项目预算122万元。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九</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2024年盟级义务教育阶段课后服务补贴</w:t>
      </w:r>
    </w:p>
    <w:p w:rsidR="00977BA5" w:rsidRDefault="009A4303">
      <w:pPr>
        <w:pBdr>
          <w:bottom w:val="single" w:sz="4" w:space="30" w:color="FFFFFF"/>
        </w:pBd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本项目主要用于支</w:t>
      </w:r>
      <w:r>
        <w:rPr>
          <w:rFonts w:ascii="仿宋_GB2312" w:eastAsia="仿宋_GB2312" w:hAnsi="宋体" w:cs="宋体" w:hint="eastAsia"/>
          <w:sz w:val="32"/>
          <w:szCs w:val="32"/>
        </w:rPr>
        <w:t>付我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课后</w:t>
      </w:r>
      <w:r>
        <w:rPr>
          <w:rFonts w:ascii="仿宋_GB2312" w:eastAsia="仿宋_GB2312" w:hint="eastAsia"/>
          <w:sz w:val="32"/>
          <w:szCs w:val="32"/>
        </w:rPr>
        <w:t>服务。</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务教育学生</w:t>
      </w:r>
      <w:r>
        <w:rPr>
          <w:rFonts w:ascii="仿宋_GB2312" w:eastAsia="仿宋_GB2312" w:hAnsi="宋体" w:cs="宋体" w:hint="eastAsia"/>
          <w:sz w:val="32"/>
          <w:szCs w:val="32"/>
        </w:rPr>
        <w:t>参</w:t>
      </w:r>
      <w:r>
        <w:rPr>
          <w:rFonts w:ascii="仿宋_GB2312" w:eastAsia="仿宋_GB2312" w:hAnsi="___WRD_EMBED_SUB_39" w:cs="___WRD_EMBED_SUB_39" w:hint="eastAsia"/>
          <w:sz w:val="32"/>
          <w:szCs w:val="32"/>
        </w:rPr>
        <w:t>加</w:t>
      </w:r>
      <w:r>
        <w:rPr>
          <w:rFonts w:ascii="仿宋_GB2312" w:eastAsia="仿宋_GB2312" w:hAnsi="宋体" w:cs="宋体" w:hint="eastAsia"/>
          <w:sz w:val="32"/>
          <w:szCs w:val="32"/>
        </w:rPr>
        <w:t>课后</w:t>
      </w:r>
      <w:r>
        <w:rPr>
          <w:rFonts w:ascii="仿宋_GB2312" w:eastAsia="仿宋_GB2312" w:hAnsi="___WRD_EMBED_SUB_39" w:cs="___WRD_EMBED_SUB_39" w:hint="eastAsia"/>
          <w:sz w:val="32"/>
          <w:szCs w:val="32"/>
        </w:rPr>
        <w:t>服务补助支出。</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2024年该项目预算11万元。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2024年盟级城乡义务教育补助资金</w:t>
      </w:r>
    </w:p>
    <w:p w:rsidR="00977BA5" w:rsidRDefault="009A4303">
      <w:pPr>
        <w:pBdr>
          <w:bottom w:val="single" w:sz="4" w:space="30" w:color="FFFFFF"/>
        </w:pBd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本项目主要支</w:t>
      </w:r>
      <w:r>
        <w:rPr>
          <w:rFonts w:ascii="仿宋_GB2312" w:eastAsia="仿宋_GB2312" w:hAnsi="宋体" w:cs="宋体" w:hint="eastAsia"/>
          <w:sz w:val="32"/>
          <w:szCs w:val="32"/>
        </w:rPr>
        <w:t>付我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用于培训费，提升教师的教学水平，业务能力。</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义</w:t>
      </w:r>
      <w:r>
        <w:rPr>
          <w:rFonts w:ascii="仿宋_GB2312" w:eastAsia="仿宋_GB2312" w:hAnsi="___WRD_EMBED_SUB_39" w:cs="___WRD_EMBED_SUB_39" w:hint="eastAsia"/>
          <w:sz w:val="32"/>
          <w:szCs w:val="32"/>
        </w:rPr>
        <w:t>务教育</w:t>
      </w:r>
      <w:r>
        <w:rPr>
          <w:rFonts w:ascii="仿宋_GB2312" w:eastAsia="仿宋_GB2312" w:hAnsi="宋体" w:cs="宋体" w:hint="eastAsia"/>
          <w:sz w:val="32"/>
          <w:szCs w:val="32"/>
        </w:rPr>
        <w:t>提升教师的教学水平，业务能力经费支出。</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2024年该项目预算7万元。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十一</w:t>
      </w:r>
      <w:r>
        <w:rPr>
          <w:rFonts w:ascii="仿宋_GB2312" w:eastAsia="仿宋_GB2312" w:hAnsi="___WRD_EMBED_SUB_39" w:cs="___WRD_EMBED_SUB_39" w:hint="eastAsia"/>
          <w:sz w:val="32"/>
          <w:szCs w:val="32"/>
        </w:rPr>
        <w:t>）合作办学经费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校合作</w:t>
      </w:r>
      <w:r>
        <w:rPr>
          <w:rFonts w:ascii="仿宋_GB2312" w:eastAsia="仿宋_GB2312" w:hAnsi="宋体" w:cs="宋体" w:hint="eastAsia"/>
          <w:sz w:val="32"/>
          <w:szCs w:val="32"/>
        </w:rPr>
        <w:t>创</w:t>
      </w:r>
      <w:r>
        <w:rPr>
          <w:rFonts w:ascii="仿宋_GB2312" w:eastAsia="仿宋_GB2312" w:hAnsi="___WRD_EMBED_SUB_39" w:cs="___WRD_EMBED_SUB_39" w:hint="eastAsia"/>
          <w:sz w:val="32"/>
          <w:szCs w:val="32"/>
        </w:rPr>
        <w:t>办内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范大学附属中学</w:t>
      </w:r>
      <w:r>
        <w:rPr>
          <w:rFonts w:ascii="仿宋_GB2312" w:eastAsia="仿宋_GB2312" w:hAnsi="宋体" w:cs="宋体" w:hint="eastAsia"/>
          <w:sz w:val="32"/>
          <w:szCs w:val="32"/>
        </w:rPr>
        <w:t>锡林郭勒</w:t>
      </w:r>
      <w:r>
        <w:rPr>
          <w:rFonts w:ascii="仿宋_GB2312" w:eastAsia="仿宋_GB2312" w:hAnsi="___WRD_EMBED_SUB_39" w:cs="___WRD_EMBED_SUB_39" w:hint="eastAsia"/>
          <w:sz w:val="32"/>
          <w:szCs w:val="32"/>
        </w:rPr>
        <w:t>分校，</w:t>
      </w:r>
      <w:r>
        <w:rPr>
          <w:rFonts w:ascii="仿宋_GB2312" w:eastAsia="仿宋_GB2312" w:hAnsi="宋体" w:cs="宋体" w:hint="eastAsia"/>
          <w:sz w:val="32"/>
          <w:szCs w:val="32"/>
        </w:rPr>
        <w:t>提升</w:t>
      </w:r>
      <w:r>
        <w:rPr>
          <w:rFonts w:ascii="仿宋_GB2312" w:eastAsia="仿宋_GB2312" w:hAnsi="___WRD_EMBED_SUB_39" w:cs="___WRD_EMBED_SUB_39" w:hint="eastAsia"/>
          <w:sz w:val="32"/>
          <w:szCs w:val="32"/>
        </w:rPr>
        <w:t>教学</w:t>
      </w:r>
      <w:r>
        <w:rPr>
          <w:rFonts w:ascii="仿宋_GB2312" w:eastAsia="仿宋_GB2312" w:hAnsi="宋体" w:cs="宋体" w:hint="eastAsia"/>
          <w:sz w:val="32"/>
          <w:szCs w:val="32"/>
        </w:rPr>
        <w:t>质量</w:t>
      </w:r>
      <w:r>
        <w:rPr>
          <w:rFonts w:ascii="仿宋_GB2312" w:eastAsia="仿宋_GB2312" w:hAnsi="___WRD_EMBED_SUB_39" w:cs="___WRD_EMBED_SUB_39" w:hint="eastAsia"/>
          <w:sz w:val="32"/>
          <w:szCs w:val="32"/>
        </w:rPr>
        <w:t>和水</w:t>
      </w:r>
      <w:r>
        <w:rPr>
          <w:rFonts w:ascii="仿宋_GB2312" w:eastAsia="仿宋_GB2312" w:hAnsi="宋体" w:cs="宋体" w:hint="eastAsia"/>
          <w:sz w:val="32"/>
          <w:szCs w:val="32"/>
        </w:rPr>
        <w:t>平</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级专项资金，</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校合作</w:t>
      </w:r>
      <w:r>
        <w:rPr>
          <w:rFonts w:ascii="仿宋_GB2312" w:eastAsia="仿宋_GB2312" w:hAnsi="宋体" w:cs="宋体" w:hint="eastAsia"/>
          <w:sz w:val="32"/>
          <w:szCs w:val="32"/>
        </w:rPr>
        <w:t>创</w:t>
      </w:r>
      <w:r>
        <w:rPr>
          <w:rFonts w:ascii="仿宋_GB2312" w:eastAsia="仿宋_GB2312" w:hAnsi="___WRD_EMBED_SUB_39" w:cs="___WRD_EMBED_SUB_39" w:hint="eastAsia"/>
          <w:sz w:val="32"/>
          <w:szCs w:val="32"/>
        </w:rPr>
        <w:t>办内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范大学附属中学</w:t>
      </w:r>
      <w:r>
        <w:rPr>
          <w:rFonts w:ascii="仿宋_GB2312" w:eastAsia="仿宋_GB2312" w:hAnsi="宋体" w:cs="宋体" w:hint="eastAsia"/>
          <w:sz w:val="32"/>
          <w:szCs w:val="32"/>
        </w:rPr>
        <w:t>锡林郭勒</w:t>
      </w:r>
      <w:r>
        <w:rPr>
          <w:rFonts w:ascii="仿宋_GB2312" w:eastAsia="仿宋_GB2312" w:hAnsi="___WRD_EMBED_SUB_39" w:cs="___WRD_EMBED_SUB_39" w:hint="eastAsia"/>
          <w:sz w:val="32"/>
          <w:szCs w:val="32"/>
        </w:rPr>
        <w:t>分校。</w:t>
      </w:r>
      <w:r>
        <w:rPr>
          <w:rFonts w:ascii="仿宋_GB2312" w:eastAsia="仿宋_GB2312" w:hAnsi="宋体" w:cs="宋体" w:hint="eastAsia"/>
          <w:sz w:val="32"/>
          <w:szCs w:val="32"/>
        </w:rPr>
        <w:t>每</w:t>
      </w:r>
      <w:r>
        <w:rPr>
          <w:rFonts w:ascii="仿宋_GB2312" w:eastAsia="仿宋_GB2312" w:hAnsi="___WRD_EMBED_SUB_39" w:cs="___WRD_EMBED_SUB_39" w:hint="eastAsia"/>
          <w:sz w:val="32"/>
          <w:szCs w:val="32"/>
        </w:rPr>
        <w:t>年经费</w:t>
      </w:r>
      <w:r>
        <w:rPr>
          <w:rFonts w:ascii="仿宋_GB2312" w:eastAsia="仿宋_GB2312" w:hint="eastAsia"/>
          <w:sz w:val="32"/>
          <w:szCs w:val="32"/>
        </w:rPr>
        <w:t>240万元。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校合作</w:t>
      </w:r>
      <w:r>
        <w:rPr>
          <w:rFonts w:ascii="仿宋_GB2312" w:eastAsia="仿宋_GB2312" w:hAnsi="宋体" w:cs="宋体" w:hint="eastAsia"/>
          <w:sz w:val="32"/>
          <w:szCs w:val="32"/>
        </w:rPr>
        <w:t>创</w:t>
      </w:r>
      <w:r>
        <w:rPr>
          <w:rFonts w:ascii="仿宋_GB2312" w:eastAsia="仿宋_GB2312" w:hAnsi="___WRD_EMBED_SUB_39" w:cs="___WRD_EMBED_SUB_39" w:hint="eastAsia"/>
          <w:sz w:val="32"/>
          <w:szCs w:val="32"/>
        </w:rPr>
        <w:t>办内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范大学附属中学</w:t>
      </w:r>
      <w:r>
        <w:rPr>
          <w:rFonts w:ascii="仿宋_GB2312" w:eastAsia="仿宋_GB2312" w:hAnsi="宋体" w:cs="宋体" w:hint="eastAsia"/>
          <w:sz w:val="32"/>
          <w:szCs w:val="32"/>
        </w:rPr>
        <w:t>锡林郭勒</w:t>
      </w:r>
      <w:r>
        <w:rPr>
          <w:rFonts w:ascii="仿宋_GB2312" w:eastAsia="仿宋_GB2312" w:hAnsi="___WRD_EMBED_SUB_39" w:cs="___WRD_EMBED_SUB_39" w:hint="eastAsia"/>
          <w:sz w:val="32"/>
          <w:szCs w:val="32"/>
        </w:rPr>
        <w:t>分校支</w:t>
      </w:r>
      <w:r>
        <w:rPr>
          <w:rFonts w:ascii="仿宋_GB2312" w:eastAsia="仿宋_GB2312" w:hAnsi="宋体" w:cs="宋体" w:hint="eastAsia"/>
          <w:sz w:val="32"/>
          <w:szCs w:val="32"/>
        </w:rPr>
        <w:t>付</w:t>
      </w:r>
      <w:r>
        <w:rPr>
          <w:rFonts w:ascii="仿宋_GB2312" w:eastAsia="仿宋_GB2312" w:hAnsi="___WRD_EMBED_SUB_39" w:cs="___WRD_EMBED_SUB_39" w:hint="eastAsia"/>
          <w:sz w:val="32"/>
          <w:szCs w:val="32"/>
        </w:rPr>
        <w:t>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范大学业务委托费。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2024年该项目预算240万元。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十二</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校舍房屋质量安全鉴定费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为消除校舍质量安全隐患，校舍进行质量安全检测鉴定。</w:t>
      </w:r>
    </w:p>
    <w:p w:rsidR="00977BA5" w:rsidRDefault="009A4303">
      <w:pPr>
        <w:pBdr>
          <w:bottom w:val="single" w:sz="4" w:space="30" w:color="FFFFFF"/>
        </w:pBdr>
        <w:snapToGrid w:val="0"/>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77BA5">
      <w:pPr>
        <w:pBdr>
          <w:bottom w:val="single" w:sz="4" w:space="30" w:color="FFFFFF"/>
        </w:pBdr>
        <w:snapToGrid w:val="0"/>
        <w:rPr>
          <w:rFonts w:ascii="仿宋_GB2312" w:eastAsia="仿宋_GB2312"/>
          <w:sz w:val="32"/>
          <w:szCs w:val="32"/>
        </w:rPr>
      </w:pP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据《锡林郭勒盟住房和城乡建设局教育局关于印发锡林郭勒盟学校房屋建筑安全检查工作方案》（锡建发〔2023〕59号）文件，为消除校舍质量安全隐患，拟对剩余校舍进行质量安全检测鉴定，根据检测行业市场价格及校舍面积预算，检测费50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主要用于学校</w:t>
      </w:r>
      <w:r>
        <w:rPr>
          <w:rFonts w:ascii="仿宋_GB2312" w:eastAsia="仿宋_GB2312" w:hAnsi="宋体" w:cs="宋体" w:hint="eastAsia"/>
          <w:sz w:val="32"/>
          <w:szCs w:val="32"/>
        </w:rPr>
        <w:t>校舍进行质量安全检测鉴定</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2024年该项目预算50万元。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十三</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锡财教【2023】1351号自治区资金提前下达2024年高考综合改革专项资金预算</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教学楼及学生浴室地下管网扩建项目。</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2024年高考综合改革专项资金自治区专项资金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主要用于学校</w:t>
      </w:r>
      <w:r>
        <w:rPr>
          <w:rFonts w:ascii="仿宋_GB2312" w:eastAsia="仿宋_GB2312" w:hAnsi="宋体" w:cs="宋体" w:hint="eastAsia"/>
          <w:sz w:val="32"/>
          <w:szCs w:val="32"/>
        </w:rPr>
        <w:t>教学楼及学生浴室地下管网扩建项目</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2024年该项目预算840万元。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十四</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锡财教【2023】1351号提前下达2024年高考综合改革专项资金预算的通知</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购置笔记本电脑350台，专用计算机教室4</w:t>
      </w:r>
      <w:r>
        <w:rPr>
          <w:rFonts w:ascii="仿宋_GB2312" w:eastAsia="仿宋_GB2312" w:hAnsi="宋体" w:cs="宋体" w:hint="eastAsia"/>
          <w:sz w:val="32"/>
          <w:szCs w:val="32"/>
        </w:rPr>
        <w:lastRenderedPageBreak/>
        <w:t>间，实验室及仪器一批。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2024年高考综合改革专项资金自治区专项资金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提升</w:t>
      </w:r>
      <w:r>
        <w:rPr>
          <w:rFonts w:ascii="仿宋_GB2312" w:eastAsia="仿宋_GB2312" w:hAnsi="___WRD_EMBED_SUB_39" w:cs="___WRD_EMBED_SUB_39" w:hint="eastAsia"/>
          <w:sz w:val="32"/>
          <w:szCs w:val="32"/>
        </w:rPr>
        <w:t>学校的</w:t>
      </w:r>
      <w:r>
        <w:rPr>
          <w:rFonts w:ascii="仿宋_GB2312" w:eastAsia="仿宋_GB2312" w:hAnsi="宋体" w:cs="宋体" w:hint="eastAsia"/>
          <w:sz w:val="32"/>
          <w:szCs w:val="32"/>
        </w:rPr>
        <w:t>硬件</w:t>
      </w:r>
      <w:r>
        <w:rPr>
          <w:rFonts w:ascii="仿宋_GB2312" w:eastAsia="仿宋_GB2312" w:hAnsi="___WRD_EMBED_SUB_39" w:cs="___WRD_EMBED_SUB_39" w:hint="eastAsia"/>
          <w:sz w:val="32"/>
          <w:szCs w:val="32"/>
        </w:rPr>
        <w:t>设施，</w:t>
      </w:r>
      <w:r>
        <w:rPr>
          <w:rFonts w:ascii="仿宋_GB2312" w:eastAsia="仿宋_GB2312" w:hAnsi="宋体" w:cs="宋体" w:hint="eastAsia"/>
          <w:sz w:val="32"/>
          <w:szCs w:val="32"/>
        </w:rPr>
        <w:t>提</w:t>
      </w:r>
      <w:r>
        <w:rPr>
          <w:rFonts w:ascii="仿宋_GB2312" w:eastAsia="仿宋_GB2312" w:hAnsi="___WRD_EMBED_SUB_39" w:cs="___WRD_EMBED_SUB_39" w:hint="eastAsia"/>
          <w:sz w:val="32"/>
          <w:szCs w:val="32"/>
        </w:rPr>
        <w:t>高教学</w:t>
      </w:r>
      <w:r>
        <w:rPr>
          <w:rFonts w:ascii="仿宋_GB2312" w:eastAsia="仿宋_GB2312" w:hAnsi="宋体" w:cs="宋体" w:hint="eastAsia"/>
          <w:sz w:val="32"/>
          <w:szCs w:val="32"/>
        </w:rPr>
        <w:t>环</w:t>
      </w:r>
      <w:r>
        <w:rPr>
          <w:rFonts w:ascii="仿宋_GB2312" w:eastAsia="仿宋_GB2312" w:hAnsi="___WRD_EMBED_SUB_39" w:cs="___WRD_EMBED_SUB_39" w:hint="eastAsia"/>
          <w:sz w:val="32"/>
          <w:szCs w:val="32"/>
        </w:rPr>
        <w:t>境。</w:t>
      </w:r>
      <w:r>
        <w:rPr>
          <w:rFonts w:ascii="仿宋_GB2312" w:eastAsia="仿宋_GB2312" w:hAnsi="宋体" w:cs="宋体" w:hint="eastAsia"/>
          <w:sz w:val="32"/>
          <w:szCs w:val="32"/>
        </w:rPr>
        <w:t>提升</w:t>
      </w:r>
      <w:r>
        <w:rPr>
          <w:rFonts w:ascii="仿宋_GB2312" w:eastAsia="仿宋_GB2312" w:hAnsi="___WRD_EMBED_SUB_39" w:cs="___WRD_EMBED_SUB_39" w:hint="eastAsia"/>
          <w:sz w:val="32"/>
          <w:szCs w:val="32"/>
        </w:rPr>
        <w:t>高</w:t>
      </w:r>
      <w:r>
        <w:rPr>
          <w:rFonts w:ascii="仿宋_GB2312" w:eastAsia="仿宋_GB2312" w:hAnsi="宋体" w:cs="宋体" w:hint="eastAsia"/>
          <w:sz w:val="32"/>
          <w:szCs w:val="32"/>
        </w:rPr>
        <w:t>考</w:t>
      </w:r>
      <w:r>
        <w:rPr>
          <w:rFonts w:ascii="仿宋_GB2312" w:eastAsia="仿宋_GB2312" w:hAnsi="___WRD_EMBED_SUB_39" w:cs="___WRD_EMBED_SUB_39" w:hint="eastAsia"/>
          <w:sz w:val="32"/>
          <w:szCs w:val="32"/>
        </w:rPr>
        <w:t>信息化</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设。</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2024年该项目预算660万元。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十五</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体育卫生美育和劳动教育专项资金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加强学生体育训练水平，发挥我校体育特长，不断完善体育，美育全面发展水平</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盟级</w:t>
      </w:r>
      <w:r>
        <w:rPr>
          <w:rFonts w:ascii="仿宋_GB2312" w:eastAsia="仿宋_GB2312" w:hAnsi="___WRD_EMBED_SUB_39" w:cs="___WRD_EMBED_SUB_39" w:hint="eastAsia"/>
          <w:sz w:val="32"/>
          <w:szCs w:val="32"/>
        </w:rPr>
        <w:t>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体育比赛、体育设备采购及卫生美育耗材采购费用</w:t>
      </w:r>
      <w:r>
        <w:rPr>
          <w:rFonts w:ascii="仿宋_GB2312" w:eastAsia="仿宋_GB2312"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自2024年5月1日至2024年12月31日。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2024年该项目预算37万元。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十六）</w:t>
      </w:r>
      <w:r>
        <w:rPr>
          <w:rFonts w:ascii="仿宋_GB2312" w:eastAsia="仿宋_GB2312" w:hAnsi="___WRD_EMBED_SUB_39" w:cs="___WRD_EMBED_SUB_39" w:hint="eastAsia"/>
          <w:sz w:val="32"/>
          <w:szCs w:val="32"/>
        </w:rPr>
        <w:t>2023年基础教育专项资金内财教[2023]615号</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校新</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初中</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设备采购。</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校新</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初中</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设备采购。</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2024年该项目预算383万元，上年结转资金。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十七</w:t>
      </w:r>
      <w:r>
        <w:rPr>
          <w:rFonts w:ascii="仿宋_GB2312" w:eastAsia="仿宋_GB2312" w:hAnsi="___WRD_EMBED_SUB_39" w:cs="___WRD_EMBED_SUB_39" w:hint="eastAsia"/>
          <w:sz w:val="32"/>
          <w:szCs w:val="32"/>
        </w:rPr>
        <w:t>）</w:t>
      </w:r>
      <w:r>
        <w:rPr>
          <w:rFonts w:ascii="仿宋_GB2312" w:eastAsia="仿宋_GB2312" w:hint="eastAsia"/>
          <w:sz w:val="32"/>
          <w:szCs w:val="32"/>
        </w:rPr>
        <w:t>2022年自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区基</w:t>
      </w:r>
      <w:r>
        <w:rPr>
          <w:rFonts w:ascii="仿宋_GB2312" w:eastAsia="仿宋_GB2312" w:hAnsi="宋体" w:cs="宋体" w:hint="eastAsia"/>
          <w:sz w:val="32"/>
          <w:szCs w:val="32"/>
        </w:rPr>
        <w:t>础</w:t>
      </w:r>
      <w:r>
        <w:rPr>
          <w:rFonts w:ascii="仿宋_GB2312" w:eastAsia="仿宋_GB2312" w:hAnsi="___WRD_EMBED_SUB_39" w:cs="___WRD_EMBED_SUB_39" w:hint="eastAsia"/>
          <w:sz w:val="32"/>
          <w:szCs w:val="32"/>
        </w:rPr>
        <w:t>教育专项资金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校新</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初中</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设备采购。</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校新</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初中</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设备采购。</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2024年该项目预算68.8万元，上年结转资金。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八）</w:t>
      </w:r>
      <w:r>
        <w:rPr>
          <w:rFonts w:ascii="仿宋_GB2312" w:eastAsia="仿宋_GB2312" w:hint="eastAsia"/>
          <w:sz w:val="32"/>
          <w:szCs w:val="32"/>
        </w:rPr>
        <w:t>2023年</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通高中学生资助补助经费（自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w:t>
      </w:r>
      <w:r>
        <w:rPr>
          <w:rFonts w:ascii="仿宋_GB2312" w:eastAsia="仿宋_GB2312" w:hint="eastAsia"/>
          <w:sz w:val="32"/>
          <w:szCs w:val="32"/>
        </w:rPr>
        <w:t xml:space="preserve"> 内财教</w:t>
      </w:r>
      <w:r>
        <w:rPr>
          <w:rFonts w:ascii="仿宋_GB2312" w:eastAsia="仿宋_GB2312" w:hAnsi="宋体" w:cs="宋体" w:hint="eastAsia"/>
          <w:sz w:val="32"/>
          <w:szCs w:val="32"/>
        </w:rPr>
        <w:t>〔</w:t>
      </w:r>
      <w:r>
        <w:rPr>
          <w:rFonts w:ascii="仿宋_GB2312" w:eastAsia="仿宋_GB2312" w:hint="eastAsia"/>
          <w:sz w:val="32"/>
          <w:szCs w:val="32"/>
        </w:rPr>
        <w:t>2022</w:t>
      </w:r>
      <w:r>
        <w:rPr>
          <w:rFonts w:ascii="仿宋_GB2312" w:eastAsia="仿宋_GB2312" w:hAnsi="宋体" w:cs="宋体" w:hint="eastAsia"/>
          <w:sz w:val="32"/>
          <w:szCs w:val="32"/>
        </w:rPr>
        <w:t>〕</w:t>
      </w:r>
      <w:r>
        <w:rPr>
          <w:rFonts w:ascii="仿宋_GB2312" w:eastAsia="仿宋_GB2312" w:hint="eastAsia"/>
          <w:sz w:val="32"/>
          <w:szCs w:val="32"/>
        </w:rPr>
        <w:t>1728</w:t>
      </w:r>
      <w:r>
        <w:rPr>
          <w:rFonts w:ascii="仿宋_GB2312" w:eastAsia="仿宋_GB2312" w:hAnsi="宋体" w:cs="宋体" w:hint="eastAsia"/>
          <w:sz w:val="32"/>
          <w:szCs w:val="32"/>
        </w:rPr>
        <w:t>号</w:t>
      </w:r>
      <w:r>
        <w:rPr>
          <w:rFonts w:ascii="仿宋_GB2312" w:eastAsia="仿宋_GB2312" w:hint="eastAsia"/>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校学生国家助学金、</w:t>
      </w:r>
      <w:r>
        <w:rPr>
          <w:rFonts w:ascii="仿宋_GB2312" w:eastAsia="仿宋_GB2312" w:hAnsi="宋体" w:cs="宋体" w:hint="eastAsia"/>
          <w:sz w:val="32"/>
          <w:szCs w:val="32"/>
        </w:rPr>
        <w:t>课</w:t>
      </w:r>
      <w:r>
        <w:rPr>
          <w:rFonts w:ascii="仿宋_GB2312" w:eastAsia="仿宋_GB2312" w:hAnsi="___WRD_EMBED_SUB_39" w:cs="___WRD_EMBED_SUB_39" w:hint="eastAsia"/>
          <w:sz w:val="32"/>
          <w:szCs w:val="32"/>
        </w:rPr>
        <w:t>本费、学校日常经费等。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2024年该项目预算6.49万元，上年结转资金。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Pr>
          <w:rFonts w:ascii="仿宋_GB2312" w:eastAsia="仿宋_GB2312" w:hint="eastAsia"/>
          <w:sz w:val="32"/>
          <w:szCs w:val="32"/>
        </w:rPr>
        <w:lastRenderedPageBreak/>
        <w:t>(</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九）</w:t>
      </w:r>
      <w:r>
        <w:rPr>
          <w:rFonts w:ascii="仿宋_GB2312" w:eastAsia="仿宋_GB2312" w:hAnsi="宋体" w:cs="宋体" w:hint="eastAsia"/>
          <w:sz w:val="32"/>
          <w:szCs w:val="32"/>
        </w:rPr>
        <w:t>锡</w:t>
      </w:r>
      <w:r>
        <w:rPr>
          <w:rFonts w:ascii="仿宋_GB2312" w:eastAsia="仿宋_GB2312" w:hAnsi="___WRD_EMBED_SUB_39" w:cs="___WRD_EMBED_SUB_39" w:hint="eastAsia"/>
          <w:sz w:val="32"/>
          <w:szCs w:val="32"/>
        </w:rPr>
        <w:t>财教</w:t>
      </w:r>
      <w:r>
        <w:rPr>
          <w:rFonts w:ascii="仿宋_GB2312" w:eastAsia="仿宋_GB2312" w:hAnsi="宋体" w:cs="宋体" w:hint="eastAsia"/>
          <w:sz w:val="32"/>
          <w:szCs w:val="32"/>
        </w:rPr>
        <w:t>【</w:t>
      </w:r>
      <w:r>
        <w:rPr>
          <w:rFonts w:ascii="仿宋_GB2312" w:eastAsia="仿宋_GB2312" w:hint="eastAsia"/>
          <w:sz w:val="32"/>
          <w:szCs w:val="32"/>
        </w:rPr>
        <w:t>2023</w:t>
      </w:r>
      <w:r>
        <w:rPr>
          <w:rFonts w:ascii="仿宋_GB2312" w:eastAsia="仿宋_GB2312" w:hAnsi="宋体" w:cs="宋体" w:hint="eastAsia"/>
          <w:sz w:val="32"/>
          <w:szCs w:val="32"/>
        </w:rPr>
        <w:t>】</w:t>
      </w:r>
      <w:r>
        <w:rPr>
          <w:rFonts w:ascii="仿宋_GB2312" w:eastAsia="仿宋_GB2312" w:hint="eastAsia"/>
          <w:sz w:val="32"/>
          <w:szCs w:val="32"/>
        </w:rPr>
        <w:t>1047</w:t>
      </w:r>
      <w:r>
        <w:rPr>
          <w:rFonts w:ascii="仿宋_GB2312" w:eastAsia="仿宋_GB2312" w:hAnsi="宋体" w:cs="宋体" w:hint="eastAsia"/>
          <w:sz w:val="32"/>
          <w:szCs w:val="32"/>
        </w:rPr>
        <w:t>号文件</w:t>
      </w:r>
      <w:r>
        <w:rPr>
          <w:rFonts w:ascii="仿宋_GB2312" w:eastAsia="仿宋_GB2312" w:hint="eastAsia"/>
          <w:sz w:val="32"/>
          <w:szCs w:val="32"/>
        </w:rPr>
        <w:t>2023年</w:t>
      </w:r>
      <w:r>
        <w:rPr>
          <w:rFonts w:ascii="仿宋_GB2312" w:eastAsia="仿宋_GB2312" w:hAnsi="宋体" w:cs="宋体" w:hint="eastAsia"/>
          <w:sz w:val="32"/>
          <w:szCs w:val="32"/>
        </w:rPr>
        <w:t>秋季</w:t>
      </w:r>
      <w:r>
        <w:rPr>
          <w:rFonts w:ascii="仿宋_GB2312" w:eastAsia="仿宋_GB2312" w:hAnsi="___WRD_EMBED_SUB_39" w:cs="___WRD_EMBED_SUB_39" w:hint="eastAsia"/>
          <w:sz w:val="32"/>
          <w:szCs w:val="32"/>
        </w:rPr>
        <w:t>学期</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通高中学生资助补助经费</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盟级</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校学生国家助学金、</w:t>
      </w:r>
      <w:r>
        <w:rPr>
          <w:rFonts w:ascii="仿宋_GB2312" w:eastAsia="仿宋_GB2312" w:hAnsi="宋体" w:cs="宋体" w:hint="eastAsia"/>
          <w:sz w:val="32"/>
          <w:szCs w:val="32"/>
        </w:rPr>
        <w:t>课</w:t>
      </w:r>
      <w:r>
        <w:rPr>
          <w:rFonts w:ascii="仿宋_GB2312" w:eastAsia="仿宋_GB2312" w:hAnsi="___WRD_EMBED_SUB_39" w:cs="___WRD_EMBED_SUB_39" w:hint="eastAsia"/>
          <w:sz w:val="32"/>
          <w:szCs w:val="32"/>
        </w:rPr>
        <w:t>本费、学校日常经费等。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2024年该项目预算48.05万元，上年结转资金。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锡盟二中外墙保温及涂料工程锡财债【2023】587号</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校教学楼</w:t>
      </w:r>
      <w:r>
        <w:rPr>
          <w:rFonts w:ascii="仿宋_GB2312" w:eastAsia="仿宋_GB2312" w:hAnsi="宋体" w:cs="宋体" w:hint="eastAsia"/>
          <w:sz w:val="32"/>
          <w:szCs w:val="32"/>
        </w:rPr>
        <w:t>外墙保温</w:t>
      </w:r>
      <w:r>
        <w:rPr>
          <w:rFonts w:ascii="仿宋_GB2312" w:eastAsia="仿宋_GB2312" w:hAnsi="___WRD_EMBED_SUB_39" w:cs="___WRD_EMBED_SUB_39" w:hint="eastAsia"/>
          <w:sz w:val="32"/>
          <w:szCs w:val="32"/>
        </w:rPr>
        <w:t>改</w:t>
      </w:r>
      <w:r>
        <w:rPr>
          <w:rFonts w:ascii="仿宋_GB2312" w:eastAsia="仿宋_GB2312" w:hAnsi="宋体" w:cs="宋体" w:hint="eastAsia"/>
          <w:sz w:val="32"/>
          <w:szCs w:val="32"/>
        </w:rPr>
        <w:t>造</w:t>
      </w:r>
      <w:r>
        <w:rPr>
          <w:rFonts w:ascii="仿宋_GB2312" w:eastAsia="仿宋_GB2312" w:hAnsi="___WRD_EMBED_SUB_39" w:cs="___WRD_EMBED_SUB_39" w:hint="eastAsia"/>
          <w:sz w:val="32"/>
          <w:szCs w:val="32"/>
        </w:rPr>
        <w:t>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区债</w:t>
      </w:r>
      <w:r>
        <w:rPr>
          <w:rFonts w:ascii="仿宋_GB2312" w:eastAsia="仿宋_GB2312" w:hAnsi="宋体" w:cs="宋体" w:hint="eastAsia"/>
          <w:sz w:val="32"/>
          <w:szCs w:val="32"/>
        </w:rPr>
        <w:t>券</w:t>
      </w:r>
      <w:r>
        <w:rPr>
          <w:rFonts w:ascii="仿宋_GB2312" w:eastAsia="仿宋_GB2312" w:hAnsi="___WRD_EMBED_SUB_39" w:cs="___WRD_EMBED_SUB_39" w:hint="eastAsia"/>
          <w:sz w:val="32"/>
          <w:szCs w:val="32"/>
        </w:rPr>
        <w:t>资金，安排用于。用于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校教学</w:t>
      </w:r>
      <w:r>
        <w:rPr>
          <w:rFonts w:ascii="仿宋_GB2312" w:eastAsia="仿宋_GB2312" w:hAnsi="宋体" w:cs="宋体" w:hint="eastAsia"/>
          <w:sz w:val="32"/>
          <w:szCs w:val="32"/>
        </w:rPr>
        <w:t>楼</w:t>
      </w:r>
      <w:r>
        <w:rPr>
          <w:rFonts w:ascii="仿宋_GB2312" w:eastAsia="仿宋_GB2312" w:hAnsi="___WRD_EMBED_SUB_39" w:cs="___WRD_EMBED_SUB_39" w:hint="eastAsia"/>
          <w:sz w:val="32"/>
          <w:szCs w:val="32"/>
        </w:rPr>
        <w:t>、宿</w:t>
      </w:r>
      <w:r>
        <w:rPr>
          <w:rFonts w:ascii="仿宋_GB2312" w:eastAsia="仿宋_GB2312" w:hAnsi="宋体" w:cs="宋体" w:hint="eastAsia"/>
          <w:sz w:val="32"/>
          <w:szCs w:val="32"/>
        </w:rPr>
        <w:t>舍楼外墙保温</w:t>
      </w:r>
      <w:r>
        <w:rPr>
          <w:rFonts w:ascii="仿宋_GB2312" w:eastAsia="仿宋_GB2312" w:hAnsi="___WRD_EMBED_SUB_39" w:cs="___WRD_EMBED_SUB_39" w:hint="eastAsia"/>
          <w:sz w:val="32"/>
          <w:szCs w:val="32"/>
        </w:rPr>
        <w:t>改</w:t>
      </w:r>
      <w:r>
        <w:rPr>
          <w:rFonts w:ascii="仿宋_GB2312" w:eastAsia="仿宋_GB2312" w:hAnsi="宋体" w:cs="宋体" w:hint="eastAsia"/>
          <w:sz w:val="32"/>
          <w:szCs w:val="32"/>
        </w:rPr>
        <w:t>造</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提升</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园</w:t>
      </w:r>
      <w:r>
        <w:rPr>
          <w:rFonts w:ascii="仿宋_GB2312" w:eastAsia="仿宋_GB2312" w:hAnsi="___WRD_EMBED_SUB_39" w:cs="___WRD_EMBED_SUB_39" w:hint="eastAsia"/>
          <w:sz w:val="32"/>
          <w:szCs w:val="32"/>
        </w:rPr>
        <w:t>安全</w:t>
      </w:r>
      <w:r>
        <w:rPr>
          <w:rFonts w:ascii="仿宋_GB2312" w:eastAsia="仿宋_GB2312" w:hAnsi="宋体" w:cs="宋体" w:hint="eastAsia"/>
          <w:sz w:val="32"/>
          <w:szCs w:val="32"/>
        </w:rPr>
        <w:t>能力建</w:t>
      </w:r>
      <w:r>
        <w:rPr>
          <w:rFonts w:ascii="仿宋_GB2312" w:eastAsia="仿宋_GB2312" w:hAnsi="___WRD_EMBED_SUB_39" w:cs="___WRD_EMBED_SUB_39" w:hint="eastAsia"/>
          <w:sz w:val="32"/>
          <w:szCs w:val="32"/>
        </w:rPr>
        <w:t>设，</w:t>
      </w:r>
      <w:r>
        <w:rPr>
          <w:rFonts w:ascii="仿宋_GB2312" w:eastAsia="仿宋_GB2312" w:hAnsi="宋体" w:cs="宋体" w:hint="eastAsia"/>
          <w:sz w:val="32"/>
          <w:szCs w:val="32"/>
        </w:rPr>
        <w:t>筑牢</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园</w:t>
      </w:r>
      <w:r>
        <w:rPr>
          <w:rFonts w:ascii="仿宋_GB2312" w:eastAsia="仿宋_GB2312" w:hAnsi="___WRD_EMBED_SUB_39" w:cs="___WRD_EMBED_SUB_39" w:hint="eastAsia"/>
          <w:sz w:val="32"/>
          <w:szCs w:val="32"/>
        </w:rPr>
        <w:t>的</w:t>
      </w:r>
      <w:r>
        <w:rPr>
          <w:rFonts w:ascii="仿宋_GB2312" w:eastAsia="仿宋_GB2312" w:hAnsi="宋体" w:cs="宋体" w:hint="eastAsia"/>
          <w:sz w:val="32"/>
          <w:szCs w:val="32"/>
        </w:rPr>
        <w:t>“保温墙”</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筑牢</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园</w:t>
      </w:r>
      <w:r>
        <w:rPr>
          <w:rFonts w:ascii="仿宋_GB2312" w:eastAsia="仿宋_GB2312" w:hAnsi="___WRD_EMBED_SUB_39" w:cs="___WRD_EMBED_SUB_39" w:hint="eastAsia"/>
          <w:sz w:val="32"/>
          <w:szCs w:val="32"/>
        </w:rPr>
        <w:t>安全</w:t>
      </w:r>
      <w:r>
        <w:rPr>
          <w:rFonts w:ascii="仿宋_GB2312" w:eastAsia="仿宋_GB2312" w:hAnsi="宋体" w:cs="宋体" w:hint="eastAsia"/>
          <w:sz w:val="32"/>
          <w:szCs w:val="32"/>
        </w:rPr>
        <w:t>防线</w:t>
      </w:r>
      <w:r>
        <w:rPr>
          <w:rFonts w:ascii="仿宋_GB2312" w:eastAsia="仿宋_GB2312" w:hAnsi="___WRD_EMBED_SUB_39" w:cs="___WRD_EMBED_SUB_39" w:hint="eastAsia"/>
          <w:sz w:val="32"/>
          <w:szCs w:val="32"/>
        </w:rPr>
        <w:t>，为学校</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生</w:t>
      </w:r>
      <w:r>
        <w:rPr>
          <w:rFonts w:ascii="仿宋_GB2312" w:eastAsia="仿宋_GB2312" w:hAnsi="宋体" w:cs="宋体" w:hint="eastAsia"/>
          <w:sz w:val="32"/>
          <w:szCs w:val="32"/>
        </w:rPr>
        <w:t>创造</w:t>
      </w:r>
      <w:r>
        <w:rPr>
          <w:rFonts w:ascii="仿宋_GB2312" w:eastAsia="仿宋_GB2312" w:hAnsi="___WRD_EMBED_SUB_39" w:cs="___WRD_EMBED_SUB_39" w:hint="eastAsia"/>
          <w:sz w:val="32"/>
          <w:szCs w:val="32"/>
        </w:rPr>
        <w:t>一个安全</w:t>
      </w:r>
      <w:r>
        <w:rPr>
          <w:rFonts w:ascii="仿宋_GB2312" w:eastAsia="仿宋_GB2312" w:hAnsi="宋体" w:cs="宋体" w:hint="eastAsia"/>
          <w:sz w:val="32"/>
          <w:szCs w:val="32"/>
        </w:rPr>
        <w:t>祥</w:t>
      </w:r>
      <w:r>
        <w:rPr>
          <w:rFonts w:ascii="仿宋_GB2312" w:eastAsia="仿宋_GB2312" w:hAnsi="___WRD_EMBED_SUB_39" w:cs="___WRD_EMBED_SUB_39" w:hint="eastAsia"/>
          <w:sz w:val="32"/>
          <w:szCs w:val="32"/>
        </w:rPr>
        <w:t>和的工作学</w:t>
      </w:r>
      <w:r>
        <w:rPr>
          <w:rFonts w:ascii="仿宋_GB2312" w:eastAsia="仿宋_GB2312" w:hAnsi="宋体" w:cs="宋体" w:hint="eastAsia"/>
          <w:sz w:val="32"/>
          <w:szCs w:val="32"/>
        </w:rPr>
        <w:t>习环</w:t>
      </w:r>
      <w:r>
        <w:rPr>
          <w:rFonts w:ascii="仿宋_GB2312" w:eastAsia="仿宋_GB2312" w:hAnsi="___WRD_EMBED_SUB_39" w:cs="___WRD_EMBED_SUB_39" w:hint="eastAsia"/>
          <w:sz w:val="32"/>
          <w:szCs w:val="32"/>
        </w:rPr>
        <w:t>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lastRenderedPageBreak/>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w:t>
      </w:r>
      <w:r>
        <w:rPr>
          <w:rFonts w:ascii="仿宋_GB2312" w:eastAsia="仿宋_GB2312" w:hAnsi="宋体" w:cs="宋体" w:hint="eastAsia"/>
          <w:sz w:val="32"/>
          <w:szCs w:val="32"/>
        </w:rPr>
        <w:t>我校</w:t>
      </w:r>
      <w:r>
        <w:rPr>
          <w:rFonts w:ascii="仿宋_GB2312" w:eastAsia="仿宋_GB2312" w:hAnsi="___WRD_EMBED_SUB_39" w:cs="___WRD_EMBED_SUB_39" w:hint="eastAsia"/>
          <w:sz w:val="32"/>
          <w:szCs w:val="32"/>
        </w:rPr>
        <w:t>教学楼</w:t>
      </w:r>
      <w:r>
        <w:rPr>
          <w:rFonts w:ascii="仿宋_GB2312" w:eastAsia="仿宋_GB2312" w:hAnsi="宋体" w:cs="宋体" w:hint="eastAsia"/>
          <w:sz w:val="32"/>
          <w:szCs w:val="32"/>
        </w:rPr>
        <w:t>外墙保温</w:t>
      </w:r>
      <w:r>
        <w:rPr>
          <w:rFonts w:ascii="仿宋_GB2312" w:eastAsia="仿宋_GB2312" w:hAnsi="___WRD_EMBED_SUB_39" w:cs="___WRD_EMBED_SUB_39" w:hint="eastAsia"/>
          <w:sz w:val="32"/>
          <w:szCs w:val="32"/>
        </w:rPr>
        <w:t>项目工程。</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自2024年1月1日至2024年6月3</w:t>
      </w:r>
      <w:r>
        <w:rPr>
          <w:rFonts w:ascii="仿宋_GB2312" w:eastAsia="仿宋_GB2312"/>
          <w:sz w:val="32"/>
          <w:szCs w:val="32"/>
        </w:rPr>
        <w:t>0</w:t>
      </w:r>
      <w:r>
        <w:rPr>
          <w:rFonts w:ascii="仿宋_GB2312" w:eastAsia="仿宋_GB2312" w:hint="eastAsia"/>
          <w:sz w:val="32"/>
          <w:szCs w:val="32"/>
        </w:rPr>
        <w:t xml:space="preserve">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2024年该项目预算1.46万元，上年结转资金。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二十一</w:t>
      </w:r>
      <w:r>
        <w:rPr>
          <w:rFonts w:ascii="仿宋_GB2312" w:eastAsia="仿宋_GB2312" w:hAnsi="___WRD_EMBED_SUB_39" w:cs="___WRD_EMBED_SUB_39" w:hint="eastAsia"/>
          <w:sz w:val="32"/>
          <w:szCs w:val="32"/>
        </w:rPr>
        <w:t>）盟级教师队伍能力建设资金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主要用于本年</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2024年该项目预算3万元，上年结转资金。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cs="宋体" w:hint="eastAsia"/>
          <w:sz w:val="32"/>
          <w:szCs w:val="32"/>
        </w:rPr>
        <w:t>十</w:t>
      </w:r>
      <w:r>
        <w:rPr>
          <w:rFonts w:ascii="仿宋_GB2312" w:eastAsia="仿宋_GB2312" w:hAnsi="___WRD_EMBED_SUB_39" w:cs="___WRD_EMBED_SUB_39" w:hint="eastAsia"/>
          <w:sz w:val="32"/>
          <w:szCs w:val="32"/>
        </w:rPr>
        <w:t>二）</w:t>
      </w:r>
      <w:r>
        <w:rPr>
          <w:rFonts w:ascii="仿宋_GB2312" w:eastAsia="仿宋_GB2312" w:hint="eastAsia"/>
          <w:sz w:val="32"/>
          <w:szCs w:val="32"/>
        </w:rPr>
        <w:t>2022年</w:t>
      </w:r>
      <w:r>
        <w:rPr>
          <w:rFonts w:ascii="仿宋_GB2312" w:eastAsia="仿宋_GB2312" w:hAnsi="宋体" w:cs="宋体" w:hint="eastAsia"/>
          <w:sz w:val="32"/>
          <w:szCs w:val="32"/>
        </w:rPr>
        <w:t>秋季</w:t>
      </w:r>
      <w:r>
        <w:rPr>
          <w:rFonts w:ascii="仿宋_GB2312" w:eastAsia="仿宋_GB2312" w:hAnsi="___WRD_EMBED_SUB_39" w:cs="___WRD_EMBED_SUB_39" w:hint="eastAsia"/>
          <w:sz w:val="32"/>
          <w:szCs w:val="32"/>
        </w:rPr>
        <w:t>学期</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通高中学生资助补助金</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级</w:t>
      </w:r>
      <w:r>
        <w:rPr>
          <w:rFonts w:ascii="仿宋_GB2312" w:eastAsia="仿宋_GB2312" w:hint="eastAsia"/>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校资助学生费用，</w:t>
      </w:r>
      <w:r>
        <w:rPr>
          <w:rFonts w:ascii="仿宋_GB2312" w:eastAsia="仿宋_GB2312" w:hAnsi="宋体" w:cs="宋体" w:hint="eastAsia"/>
          <w:sz w:val="32"/>
          <w:szCs w:val="32"/>
        </w:rPr>
        <w:t>确</w:t>
      </w:r>
      <w:r>
        <w:rPr>
          <w:rFonts w:ascii="仿宋_GB2312" w:eastAsia="仿宋_GB2312" w:hAnsi="___WRD_EMBED_SUB_39" w:cs="___WRD_EMBED_SUB_39" w:hint="eastAsia"/>
          <w:sz w:val="32"/>
          <w:szCs w:val="32"/>
        </w:rPr>
        <w:t>保学生的学</w:t>
      </w:r>
      <w:r>
        <w:rPr>
          <w:rFonts w:ascii="仿宋_GB2312" w:eastAsia="仿宋_GB2312" w:hAnsi="宋体" w:cs="宋体" w:hint="eastAsia"/>
          <w:sz w:val="32"/>
          <w:szCs w:val="32"/>
        </w:rPr>
        <w:t>习</w:t>
      </w:r>
      <w:r>
        <w:rPr>
          <w:rFonts w:ascii="仿宋_GB2312" w:eastAsia="仿宋_GB2312" w:hAnsi="___WRD_EMBED_SUB_39" w:cs="___WRD_EMBED_SUB_39" w:hint="eastAsia"/>
          <w:sz w:val="32"/>
          <w:szCs w:val="32"/>
        </w:rPr>
        <w:t>和生</w:t>
      </w:r>
      <w:r>
        <w:rPr>
          <w:rFonts w:ascii="仿宋_GB2312" w:eastAsia="仿宋_GB2312" w:hAnsi="宋体" w:cs="宋体" w:hint="eastAsia"/>
          <w:sz w:val="32"/>
          <w:szCs w:val="32"/>
        </w:rPr>
        <w:t>活质量</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盟普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校学生国家助学金、</w:t>
      </w:r>
      <w:r>
        <w:rPr>
          <w:rFonts w:ascii="仿宋_GB2312" w:eastAsia="仿宋_GB2312" w:hAnsi="宋体" w:cs="宋体" w:hint="eastAsia"/>
          <w:sz w:val="32"/>
          <w:szCs w:val="32"/>
        </w:rPr>
        <w:t>课</w:t>
      </w:r>
      <w:r>
        <w:rPr>
          <w:rFonts w:ascii="仿宋_GB2312" w:eastAsia="仿宋_GB2312" w:hAnsi="___WRD_EMBED_SUB_39" w:cs="___WRD_EMBED_SUB_39" w:hint="eastAsia"/>
          <w:sz w:val="32"/>
          <w:szCs w:val="32"/>
        </w:rPr>
        <w:t>本费、学校日常经费等。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2024年该项目预算0.03万元。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二十三</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提前下达2022年普通高中公用经费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自治区普</w:t>
      </w:r>
      <w:r>
        <w:rPr>
          <w:rFonts w:ascii="仿宋_GB2312" w:eastAsia="仿宋_GB2312" w:hAnsi="___WRD_EMBED_SUB_39" w:cs="___WRD_EMBED_SUB_39" w:hint="eastAsia"/>
          <w:sz w:val="32"/>
          <w:szCs w:val="32"/>
        </w:rPr>
        <w:t>通高中教育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主要用于核算日常办公费、教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培训费</w:t>
      </w:r>
      <w:r>
        <w:rPr>
          <w:rFonts w:ascii="仿宋_GB2312" w:eastAsia="仿宋_GB2312" w:hint="eastAsia"/>
          <w:sz w:val="32"/>
          <w:szCs w:val="32"/>
        </w:rPr>
        <w:t>、学生</w:t>
      </w:r>
      <w:r>
        <w:rPr>
          <w:rFonts w:ascii="仿宋_GB2312" w:eastAsia="仿宋_GB2312" w:hAnsi="宋体" w:cs="宋体" w:hint="eastAsia"/>
          <w:sz w:val="32"/>
          <w:szCs w:val="32"/>
        </w:rPr>
        <w:t>活</w:t>
      </w:r>
      <w:r>
        <w:rPr>
          <w:rFonts w:ascii="仿宋_GB2312" w:eastAsia="仿宋_GB2312" w:hAnsi="___WRD_EMBED_SUB_39" w:cs="___WRD_EMBED_SUB_39" w:hint="eastAsia"/>
          <w:sz w:val="32"/>
          <w:szCs w:val="32"/>
        </w:rPr>
        <w:t>动费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2024年该项目预算1.46万元。</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二十四</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(内财教【2022】1826号2023年校园足球试点专项资金预算</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学生参加足球比赛及购买足球体育耗材经费</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hAnsi="宋体" w:cs="宋体" w:hint="eastAsia"/>
          <w:sz w:val="32"/>
          <w:szCs w:val="32"/>
        </w:rPr>
        <w:t>治</w:t>
      </w:r>
      <w:r>
        <w:rPr>
          <w:rFonts w:ascii="仿宋_GB2312" w:eastAsia="仿宋_GB2312" w:hAnsi="___WRD_EMBED_SUB_39" w:cs="___WRD_EMBED_SUB_39" w:hint="eastAsia"/>
          <w:sz w:val="32"/>
          <w:szCs w:val="32"/>
        </w:rPr>
        <w:t>区教育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学生参加足球比赛及购买足球体育耗材经费</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2024年该项目预算8.35万元，上年结转资金。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(二十</w:t>
      </w:r>
      <w:r>
        <w:rPr>
          <w:rFonts w:ascii="仿宋_GB2312" w:eastAsia="仿宋_GB2312" w:hAnsi="宋体" w:cs="宋体" w:hint="eastAsia"/>
          <w:sz w:val="32"/>
          <w:szCs w:val="32"/>
        </w:rPr>
        <w:t>五</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50周年校庆捐赠资金返还</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本项目主要2023年</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校</w:t>
      </w:r>
      <w:r>
        <w:rPr>
          <w:rFonts w:ascii="仿宋_GB2312" w:eastAsia="仿宋_GB2312" w:hint="eastAsia"/>
          <w:sz w:val="32"/>
          <w:szCs w:val="32"/>
        </w:rPr>
        <w:t>50周年校</w:t>
      </w:r>
      <w:r>
        <w:rPr>
          <w:rFonts w:ascii="仿宋_GB2312" w:eastAsia="仿宋_GB2312" w:hAnsi="宋体" w:cs="宋体" w:hint="eastAsia"/>
          <w:sz w:val="32"/>
          <w:szCs w:val="32"/>
        </w:rPr>
        <w:t>庆</w:t>
      </w:r>
      <w:r>
        <w:rPr>
          <w:rFonts w:ascii="仿宋_GB2312" w:eastAsia="仿宋_GB2312" w:hAnsi="___WRD_EMBED_SUB_39" w:cs="___WRD_EMBED_SUB_39" w:hint="eastAsia"/>
          <w:sz w:val="32"/>
          <w:szCs w:val="32"/>
        </w:rPr>
        <w:t>，接</w:t>
      </w:r>
      <w:r>
        <w:rPr>
          <w:rFonts w:ascii="仿宋_GB2312" w:eastAsia="仿宋_GB2312" w:hAnsi="宋体" w:cs="宋体" w:hint="eastAsia"/>
          <w:sz w:val="32"/>
          <w:szCs w:val="32"/>
        </w:rPr>
        <w:t>受</w:t>
      </w:r>
      <w:r>
        <w:rPr>
          <w:rFonts w:ascii="仿宋_GB2312" w:eastAsia="仿宋_GB2312" w:hAnsi="___WRD_EMBED_SUB_39" w:cs="___WRD_EMBED_SUB_39" w:hint="eastAsia"/>
          <w:sz w:val="32"/>
          <w:szCs w:val="32"/>
        </w:rPr>
        <w:t>社会各</w:t>
      </w:r>
      <w:r>
        <w:rPr>
          <w:rFonts w:ascii="仿宋_GB2312" w:eastAsia="仿宋_GB2312" w:hAnsi="宋体" w:cs="宋体" w:hint="eastAsia"/>
          <w:sz w:val="32"/>
          <w:szCs w:val="32"/>
        </w:rPr>
        <w:t>界捐赠</w:t>
      </w:r>
      <w:r>
        <w:rPr>
          <w:rFonts w:ascii="仿宋_GB2312" w:eastAsia="仿宋_GB2312" w:hint="eastAsia"/>
          <w:sz w:val="32"/>
          <w:szCs w:val="32"/>
        </w:rPr>
        <w:t>128.05万元。</w:t>
      </w:r>
    </w:p>
    <w:p w:rsidR="00977BA5" w:rsidRDefault="009A4303">
      <w:pPr>
        <w:pBdr>
          <w:bottom w:val="single" w:sz="4" w:space="30" w:color="FFFFFF"/>
        </w:pBdr>
        <w:snapToGrid w:val="0"/>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77BA5">
      <w:pPr>
        <w:pBdr>
          <w:bottom w:val="single" w:sz="4" w:space="30" w:color="FFFFFF"/>
        </w:pBdr>
        <w:snapToGrid w:val="0"/>
        <w:rPr>
          <w:rFonts w:ascii="仿宋_GB2312" w:eastAsia="仿宋_GB2312"/>
          <w:sz w:val="32"/>
          <w:szCs w:val="32"/>
        </w:rPr>
      </w:pP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本项目主要在2023年，</w:t>
      </w:r>
      <w:r>
        <w:rPr>
          <w:rFonts w:ascii="仿宋_GB2312" w:eastAsia="仿宋_GB2312" w:hAnsi="宋体" w:cs="宋体" w:hint="eastAsia"/>
          <w:sz w:val="32"/>
          <w:szCs w:val="32"/>
        </w:rPr>
        <w:t>举</w:t>
      </w:r>
      <w:r>
        <w:rPr>
          <w:rFonts w:ascii="仿宋_GB2312" w:eastAsia="仿宋_GB2312" w:hAnsi="___WRD_EMBED_SUB_39" w:cs="___WRD_EMBED_SUB_39" w:hint="eastAsia"/>
          <w:sz w:val="32"/>
          <w:szCs w:val="32"/>
        </w:rPr>
        <w:t>办</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建</w:t>
      </w:r>
      <w:r>
        <w:rPr>
          <w:rFonts w:ascii="仿宋_GB2312" w:eastAsia="仿宋_GB2312" w:hAnsi="___WRD_EMBED_SUB_39" w:cs="___WRD_EMBED_SUB_39" w:hint="eastAsia"/>
          <w:sz w:val="32"/>
          <w:szCs w:val="32"/>
        </w:rPr>
        <w:t>校</w:t>
      </w:r>
      <w:r>
        <w:rPr>
          <w:rFonts w:ascii="仿宋_GB2312" w:eastAsia="仿宋_GB2312" w:hint="eastAsia"/>
          <w:sz w:val="32"/>
          <w:szCs w:val="32"/>
        </w:rPr>
        <w:t>50周年校</w:t>
      </w:r>
      <w:r>
        <w:rPr>
          <w:rFonts w:ascii="仿宋_GB2312" w:eastAsia="仿宋_GB2312" w:hAnsi="宋体" w:cs="宋体" w:hint="eastAsia"/>
          <w:sz w:val="32"/>
          <w:szCs w:val="32"/>
        </w:rPr>
        <w:t>庆活</w:t>
      </w:r>
      <w:r>
        <w:rPr>
          <w:rFonts w:ascii="仿宋_GB2312" w:eastAsia="仿宋_GB2312" w:hAnsi="___WRD_EMBED_SUB_39" w:cs="___WRD_EMBED_SUB_39" w:hint="eastAsia"/>
          <w:sz w:val="32"/>
          <w:szCs w:val="32"/>
        </w:rPr>
        <w:t>动，接</w:t>
      </w:r>
      <w:r>
        <w:rPr>
          <w:rFonts w:ascii="仿宋_GB2312" w:eastAsia="仿宋_GB2312" w:hAnsi="宋体" w:cs="宋体" w:hint="eastAsia"/>
          <w:sz w:val="32"/>
          <w:szCs w:val="32"/>
        </w:rPr>
        <w:t>受</w:t>
      </w:r>
      <w:r>
        <w:rPr>
          <w:rFonts w:ascii="仿宋_GB2312" w:eastAsia="仿宋_GB2312" w:hAnsi="___WRD_EMBED_SUB_39" w:cs="___WRD_EMBED_SUB_39" w:hint="eastAsia"/>
          <w:sz w:val="32"/>
          <w:szCs w:val="32"/>
        </w:rPr>
        <w:t>社</w:t>
      </w:r>
      <w:r>
        <w:rPr>
          <w:rFonts w:ascii="仿宋_GB2312" w:eastAsia="仿宋_GB2312" w:hAnsi="___WRD_EMBED_SUB_39" w:cs="___WRD_EMBED_SUB_39" w:hint="eastAsia"/>
          <w:sz w:val="32"/>
          <w:szCs w:val="32"/>
        </w:rPr>
        <w:lastRenderedPageBreak/>
        <w:t>会各</w:t>
      </w:r>
      <w:r>
        <w:rPr>
          <w:rFonts w:ascii="仿宋_GB2312" w:eastAsia="仿宋_GB2312" w:hAnsi="宋体" w:cs="宋体" w:hint="eastAsia"/>
          <w:sz w:val="32"/>
          <w:szCs w:val="32"/>
        </w:rPr>
        <w:t>界捐赠</w:t>
      </w:r>
      <w:r>
        <w:rPr>
          <w:rFonts w:ascii="仿宋_GB2312" w:eastAsia="仿宋_GB2312" w:hint="eastAsia"/>
          <w:sz w:val="32"/>
          <w:szCs w:val="32"/>
        </w:rPr>
        <w:t>128.05万元，其中，利</w:t>
      </w:r>
      <w:r>
        <w:rPr>
          <w:rFonts w:ascii="仿宋_GB2312" w:eastAsia="仿宋_GB2312" w:hAnsi="宋体" w:cs="宋体" w:hint="eastAsia"/>
          <w:sz w:val="32"/>
          <w:szCs w:val="32"/>
        </w:rPr>
        <w:t>群</w:t>
      </w:r>
      <w:r>
        <w:rPr>
          <w:rFonts w:ascii="仿宋_GB2312" w:eastAsia="仿宋_GB2312" w:hAnsi="___WRD_EMBED_SUB_39" w:cs="___WRD_EMBED_SUB_39" w:hint="eastAsia"/>
          <w:sz w:val="32"/>
          <w:szCs w:val="32"/>
        </w:rPr>
        <w:t>奖学金</w:t>
      </w:r>
      <w:r>
        <w:rPr>
          <w:rFonts w:ascii="仿宋_GB2312" w:eastAsia="仿宋_GB2312" w:hint="eastAsia"/>
          <w:sz w:val="32"/>
          <w:szCs w:val="32"/>
        </w:rPr>
        <w:t>100万元，改</w:t>
      </w:r>
      <w:r>
        <w:rPr>
          <w:rFonts w:ascii="仿宋_GB2312" w:eastAsia="仿宋_GB2312" w:hAnsi="宋体" w:cs="宋体" w:hint="eastAsia"/>
          <w:sz w:val="32"/>
          <w:szCs w:val="32"/>
        </w:rPr>
        <w:t>善</w:t>
      </w:r>
      <w:r>
        <w:rPr>
          <w:rFonts w:ascii="仿宋_GB2312" w:eastAsia="仿宋_GB2312" w:hAnsi="___WRD_EMBED_SUB_39" w:cs="___WRD_EMBED_SUB_39" w:hint="eastAsia"/>
          <w:sz w:val="32"/>
          <w:szCs w:val="32"/>
        </w:rPr>
        <w:t>办学</w:t>
      </w:r>
      <w:r>
        <w:rPr>
          <w:rFonts w:ascii="仿宋_GB2312" w:eastAsia="仿宋_GB2312" w:hAnsi="宋体" w:cs="宋体" w:hint="eastAsia"/>
          <w:sz w:val="32"/>
          <w:szCs w:val="32"/>
        </w:rPr>
        <w:t>条件</w:t>
      </w:r>
      <w:r>
        <w:rPr>
          <w:rFonts w:ascii="仿宋_GB2312" w:eastAsia="仿宋_GB2312" w:hAnsi="___WRD_EMBED_SUB_39" w:cs="___WRD_EMBED_SUB_39" w:hint="eastAsia"/>
          <w:sz w:val="32"/>
          <w:szCs w:val="32"/>
        </w:rPr>
        <w:t>资金</w:t>
      </w:r>
      <w:r>
        <w:rPr>
          <w:rFonts w:ascii="仿宋_GB2312" w:eastAsia="仿宋_GB2312" w:hint="eastAsia"/>
          <w:sz w:val="32"/>
          <w:szCs w:val="32"/>
        </w:rPr>
        <w:t>28.05万元。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主要用于学校优秀学生奖学金100万元，分十年发放完成；用于购买教学设备28.05万元</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自2024年1月1日至2034年12月31日。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2024年该项目预算128.05万元。</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二十六</w:t>
      </w:r>
      <w:r>
        <w:rPr>
          <w:rFonts w:ascii="仿宋_GB2312" w:eastAsia="仿宋_GB2312" w:hAnsi="___WRD_EMBED_SUB_39" w:cs="___WRD_EMBED_SUB_39" w:hint="eastAsia"/>
          <w:sz w:val="32"/>
          <w:szCs w:val="32"/>
        </w:rPr>
        <w:t>）锡盟二中50年校庆经费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校举办50年校庆经费。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我校建校于1973年，2023年为我校建校50周年，盟级财政安排校庆经费。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主要用于本年</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校举办50年校庆经费支出</w:t>
      </w:r>
      <w:r>
        <w:rPr>
          <w:rFonts w:ascii="仿宋_GB2312" w:eastAsia="仿宋_GB2312" w:hint="eastAsia"/>
          <w:sz w:val="32"/>
          <w:szCs w:val="32"/>
        </w:rPr>
        <w:t>等。</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2024年该项目预算16.08万元，上年结转资金。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Ansi="宋体" w:cs="宋体" w:hint="eastAsia"/>
          <w:sz w:val="32"/>
          <w:szCs w:val="32"/>
        </w:rPr>
        <w:t>二十七</w:t>
      </w:r>
      <w:r>
        <w:rPr>
          <w:rFonts w:ascii="仿宋_GB2312" w:eastAsia="仿宋_GB2312" w:hAnsi="___WRD_EMBED_SUB_39" w:cs="___WRD_EMBED_SUB_39" w:hint="eastAsia"/>
          <w:sz w:val="32"/>
          <w:szCs w:val="32"/>
        </w:rPr>
        <w:t>）</w:t>
      </w:r>
      <w:r>
        <w:rPr>
          <w:rFonts w:ascii="仿宋_GB2312" w:eastAsia="仿宋_GB2312" w:hint="eastAsia"/>
          <w:sz w:val="32"/>
          <w:szCs w:val="32"/>
        </w:rPr>
        <w:t>（内财教</w:t>
      </w:r>
      <w:r>
        <w:rPr>
          <w:rFonts w:ascii="仿宋_GB2312" w:eastAsia="仿宋_GB2312" w:hAnsi="宋体" w:cs="宋体" w:hint="eastAsia"/>
          <w:sz w:val="32"/>
          <w:szCs w:val="32"/>
        </w:rPr>
        <w:t>【</w:t>
      </w:r>
      <w:r>
        <w:rPr>
          <w:rFonts w:ascii="仿宋_GB2312" w:eastAsia="仿宋_GB2312" w:hint="eastAsia"/>
          <w:sz w:val="32"/>
          <w:szCs w:val="32"/>
        </w:rPr>
        <w:t>2022</w:t>
      </w:r>
      <w:r>
        <w:rPr>
          <w:rFonts w:ascii="仿宋_GB2312" w:eastAsia="仿宋_GB2312" w:hAnsi="宋体" w:cs="宋体" w:hint="eastAsia"/>
          <w:sz w:val="32"/>
          <w:szCs w:val="32"/>
        </w:rPr>
        <w:t>】</w:t>
      </w:r>
      <w:r>
        <w:rPr>
          <w:rFonts w:ascii="仿宋_GB2312" w:eastAsia="仿宋_GB2312" w:hint="eastAsia"/>
          <w:sz w:val="32"/>
          <w:szCs w:val="32"/>
        </w:rPr>
        <w:t>1790</w:t>
      </w:r>
      <w:r>
        <w:rPr>
          <w:rFonts w:ascii="仿宋_GB2312" w:eastAsia="仿宋_GB2312" w:hAnsi="宋体" w:cs="宋体" w:hint="eastAsia"/>
          <w:sz w:val="32"/>
          <w:szCs w:val="32"/>
        </w:rPr>
        <w:t>号</w:t>
      </w:r>
      <w:r>
        <w:rPr>
          <w:rFonts w:ascii="仿宋_GB2312" w:eastAsia="仿宋_GB2312" w:hAnsi="___WRD_EMBED_SUB_39" w:cs="___WRD_EMBED_SUB_39" w:hint="eastAsia"/>
          <w:sz w:val="32"/>
          <w:szCs w:val="32"/>
        </w:rPr>
        <w:t>）</w:t>
      </w:r>
      <w:r>
        <w:rPr>
          <w:rFonts w:ascii="仿宋_GB2312" w:eastAsia="仿宋_GB2312" w:hint="eastAsia"/>
          <w:sz w:val="32"/>
          <w:szCs w:val="32"/>
        </w:rPr>
        <w:t>2023年</w:t>
      </w:r>
      <w:r>
        <w:rPr>
          <w:rFonts w:ascii="仿宋_GB2312" w:eastAsia="仿宋_GB2312" w:hAnsi="宋体" w:cs="宋体" w:hint="eastAsia"/>
          <w:sz w:val="32"/>
          <w:szCs w:val="32"/>
        </w:rPr>
        <w:t>“</w:t>
      </w:r>
      <w:r>
        <w:rPr>
          <w:rFonts w:ascii="仿宋_GB2312" w:eastAsia="仿宋_GB2312" w:hAnsi="___WRD_EMBED_SUB_39" w:cs="___WRD_EMBED_SUB_39" w:hint="eastAsia"/>
          <w:sz w:val="32"/>
          <w:szCs w:val="32"/>
        </w:rPr>
        <w:t>三区</w:t>
      </w:r>
      <w:r>
        <w:rPr>
          <w:rFonts w:ascii="仿宋_GB2312" w:eastAsia="仿宋_GB2312" w:hAnsi="宋体" w:cs="宋体" w:hint="eastAsia"/>
          <w:sz w:val="32"/>
          <w:szCs w:val="32"/>
        </w:rPr>
        <w:t>”</w:t>
      </w:r>
      <w:r>
        <w:rPr>
          <w:rFonts w:ascii="仿宋_GB2312" w:eastAsia="仿宋_GB2312" w:hAnsi="___WRD_EMBED_SUB_39" w:cs="___WRD_EMBED_SUB_39" w:hint="eastAsia"/>
          <w:sz w:val="32"/>
          <w:szCs w:val="32"/>
        </w:rPr>
        <w:t>人</w:t>
      </w:r>
      <w:r>
        <w:rPr>
          <w:rFonts w:ascii="仿宋_GB2312" w:eastAsia="仿宋_GB2312" w:hAnsi="宋体" w:cs="宋体" w:hint="eastAsia"/>
          <w:sz w:val="32"/>
          <w:szCs w:val="32"/>
        </w:rPr>
        <w:t>才</w:t>
      </w:r>
      <w:r>
        <w:rPr>
          <w:rFonts w:ascii="仿宋_GB2312" w:eastAsia="仿宋_GB2312" w:hAnsi="___WRD_EMBED_SUB_39" w:cs="___WRD_EMBED_SUB_39" w:hint="eastAsia"/>
          <w:sz w:val="32"/>
          <w:szCs w:val="32"/>
        </w:rPr>
        <w:t>计</w:t>
      </w:r>
      <w:r>
        <w:rPr>
          <w:rFonts w:ascii="仿宋_GB2312" w:eastAsia="仿宋_GB2312" w:hAnsi="宋体" w:cs="宋体" w:hint="eastAsia"/>
          <w:sz w:val="32"/>
          <w:szCs w:val="32"/>
        </w:rPr>
        <w:t>划</w:t>
      </w:r>
      <w:r>
        <w:rPr>
          <w:rFonts w:ascii="仿宋_GB2312" w:eastAsia="仿宋_GB2312" w:hAnsi="___WRD_EMBED_SUB_39" w:cs="___WRD_EMBED_SUB_39" w:hint="eastAsia"/>
          <w:sz w:val="32"/>
          <w:szCs w:val="32"/>
        </w:rPr>
        <w:t>教</w:t>
      </w:r>
      <w:r>
        <w:rPr>
          <w:rFonts w:ascii="仿宋_GB2312" w:eastAsia="仿宋_GB2312" w:hAnsi="宋体" w:cs="宋体" w:hint="eastAsia"/>
          <w:sz w:val="32"/>
          <w:szCs w:val="32"/>
        </w:rPr>
        <w:t>师</w:t>
      </w:r>
      <w:r>
        <w:rPr>
          <w:rFonts w:ascii="仿宋_GB2312" w:eastAsia="仿宋_GB2312" w:hAnsi="___WRD_EMBED_SUB_39" w:cs="___WRD_EMBED_SUB_39" w:hint="eastAsia"/>
          <w:sz w:val="32"/>
          <w:szCs w:val="32"/>
        </w:rPr>
        <w:t>专项工作中</w:t>
      </w:r>
      <w:r>
        <w:rPr>
          <w:rFonts w:ascii="仿宋_GB2312" w:eastAsia="仿宋_GB2312" w:hAnsi="宋体" w:cs="宋体" w:hint="eastAsia"/>
          <w:sz w:val="32"/>
          <w:szCs w:val="32"/>
        </w:rPr>
        <w:t>央</w:t>
      </w:r>
      <w:r>
        <w:rPr>
          <w:rFonts w:ascii="仿宋_GB2312" w:eastAsia="仿宋_GB2312" w:hAnsi="___WRD_EMBED_SUB_39" w:cs="___WRD_EMBED_SUB_39" w:hint="eastAsia"/>
          <w:sz w:val="32"/>
          <w:szCs w:val="32"/>
        </w:rPr>
        <w:t>补助经费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校教师队伍人才培养经费。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中央</w:t>
      </w:r>
      <w:r>
        <w:rPr>
          <w:rFonts w:ascii="仿宋_GB2312" w:eastAsia="仿宋_GB2312" w:hAnsi="___WRD_EMBED_SUB_39" w:cs="___WRD_EMBED_SUB_39" w:hint="eastAsia"/>
          <w:sz w:val="32"/>
          <w:szCs w:val="32"/>
        </w:rPr>
        <w:t>教育</w:t>
      </w:r>
      <w:r>
        <w:rPr>
          <w:rFonts w:ascii="仿宋_GB2312" w:eastAsia="仿宋_GB2312" w:hAnsi="宋体" w:cs="宋体" w:hint="eastAsia"/>
          <w:sz w:val="32"/>
          <w:szCs w:val="32"/>
        </w:rPr>
        <w:t>配</w:t>
      </w:r>
      <w:r>
        <w:rPr>
          <w:rFonts w:ascii="仿宋_GB2312" w:eastAsia="仿宋_GB2312" w:hAnsi="___WRD_EMBED_SUB_39" w:cs="___WRD_EMBED_SUB_39" w:hint="eastAsia"/>
          <w:sz w:val="32"/>
          <w:szCs w:val="32"/>
        </w:rPr>
        <w:t>套资金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4.实施方案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主要用于教师培训费。</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5.实施周期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自2024年1月1日至2024年12月31日。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6.年度预算安排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2024年该项目预算4.8万元，上年结转资金。</w:t>
      </w:r>
    </w:p>
    <w:p w:rsidR="00977BA5" w:rsidRDefault="009A4303">
      <w:pPr>
        <w:pBdr>
          <w:bottom w:val="single" w:sz="4" w:space="30" w:color="FFFFFF"/>
        </w:pBdr>
        <w:snapToGrid w:val="0"/>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w:t>
      </w:r>
      <w:r>
        <w:rPr>
          <w:rFonts w:ascii="仿宋_GB2312" w:eastAsia="仿宋_GB2312" w:hAnsi="宋体" w:cs="宋体" w:hint="eastAsia"/>
          <w:sz w:val="32"/>
          <w:szCs w:val="32"/>
        </w:rPr>
        <w:t>二十八</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锡财教【2023】656号文件下达2023年优秀中青年教师助力乡村振兴支教补贴资金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1.项目概述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教师支教经费</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2.立项依据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助力乡村教育自治区</w:t>
      </w:r>
      <w:r>
        <w:rPr>
          <w:rFonts w:ascii="仿宋_GB2312" w:eastAsia="仿宋_GB2312" w:hAnsi="___WRD_EMBED_SUB_39" w:cs="___WRD_EMBED_SUB_39" w:hint="eastAsia"/>
          <w:sz w:val="32"/>
          <w:szCs w:val="32"/>
        </w:rPr>
        <w:t>专项资金</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3.实施主体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校教师乡村支教补助</w:t>
      </w:r>
      <w:r>
        <w:rPr>
          <w:rFonts w:ascii="仿宋_GB2312" w:eastAsia="仿宋_GB2312" w:hint="eastAsia"/>
          <w:sz w:val="32"/>
          <w:szCs w:val="32"/>
        </w:rPr>
        <w:t>等支出</w:t>
      </w:r>
      <w:r>
        <w:rPr>
          <w:rFonts w:eastAsia="仿宋_GB2312" w:hint="eastAsia"/>
          <w:sz w:val="32"/>
          <w:szCs w:val="32"/>
        </w:rPr>
        <w:t>。</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6.92</w:t>
      </w:r>
      <w:r>
        <w:rPr>
          <w:rFonts w:eastAsia="仿宋_GB2312" w:hint="eastAsia"/>
          <w:sz w:val="32"/>
          <w:szCs w:val="32"/>
        </w:rPr>
        <w:t>万</w:t>
      </w:r>
      <w:r>
        <w:rPr>
          <w:rFonts w:eastAsia="仿宋_GB2312"/>
          <w:sz w:val="32"/>
          <w:szCs w:val="32"/>
        </w:rPr>
        <w:t>元</w:t>
      </w:r>
      <w:r>
        <w:rPr>
          <w:rFonts w:eastAsia="仿宋_GB2312" w:hint="eastAsia"/>
          <w:sz w:val="32"/>
          <w:szCs w:val="32"/>
        </w:rPr>
        <w:t>，上年结转资金</w:t>
      </w:r>
      <w:r>
        <w:rPr>
          <w:rFonts w:eastAsia="仿宋_GB2312"/>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二十九</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锡林郭勒盟二中师大附中分校“4K互动录播教室”建设项目</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本项目主要用于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“4K互动录播教室”建设项目</w:t>
      </w:r>
      <w:r>
        <w:rPr>
          <w:rFonts w:ascii="仿宋_GB2312" w:eastAsia="仿宋_GB2312" w:hAnsi="___WRD_EMBED_SUB_39" w:cs="___WRD_EMBED_SUB_39" w:hint="eastAsia"/>
          <w:sz w:val="32"/>
          <w:szCs w:val="32"/>
        </w:rPr>
        <w:t>。</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校合作</w:t>
      </w:r>
      <w:r>
        <w:rPr>
          <w:rFonts w:ascii="仿宋_GB2312" w:eastAsia="仿宋_GB2312" w:hAnsi="宋体" w:cs="宋体" w:hint="eastAsia"/>
          <w:sz w:val="32"/>
          <w:szCs w:val="32"/>
        </w:rPr>
        <w:t>创</w:t>
      </w:r>
      <w:r>
        <w:rPr>
          <w:rFonts w:ascii="仿宋_GB2312" w:eastAsia="仿宋_GB2312" w:hAnsi="___WRD_EMBED_SUB_39" w:cs="___WRD_EMBED_SUB_39" w:hint="eastAsia"/>
          <w:sz w:val="32"/>
          <w:szCs w:val="32"/>
        </w:rPr>
        <w:t>办内</w:t>
      </w:r>
      <w:r>
        <w:rPr>
          <w:rFonts w:ascii="仿宋_GB2312" w:eastAsia="仿宋_GB2312" w:hAnsi="宋体" w:cs="宋体" w:hint="eastAsia"/>
          <w:sz w:val="32"/>
          <w:szCs w:val="32"/>
        </w:rPr>
        <w:t>蒙古师</w:t>
      </w:r>
      <w:r>
        <w:rPr>
          <w:rFonts w:ascii="仿宋_GB2312" w:eastAsia="仿宋_GB2312" w:hAnsi="___WRD_EMBED_SUB_39" w:cs="___WRD_EMBED_SUB_39" w:hint="eastAsia"/>
          <w:sz w:val="32"/>
          <w:szCs w:val="32"/>
        </w:rPr>
        <w:t>范大学附属中学</w:t>
      </w:r>
      <w:r>
        <w:rPr>
          <w:rFonts w:ascii="仿宋_GB2312" w:eastAsia="仿宋_GB2312" w:hAnsi="宋体" w:cs="宋体" w:hint="eastAsia"/>
          <w:sz w:val="32"/>
          <w:szCs w:val="32"/>
        </w:rPr>
        <w:t>锡林郭勒</w:t>
      </w:r>
      <w:r>
        <w:rPr>
          <w:rFonts w:ascii="仿宋_GB2312" w:eastAsia="仿宋_GB2312" w:hAnsi="___WRD_EMBED_SUB_39" w:cs="___WRD_EMBED_SUB_39" w:hint="eastAsia"/>
          <w:sz w:val="32"/>
          <w:szCs w:val="32"/>
        </w:rPr>
        <w:t>分校。</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Ansi="宋体" w:cs="宋体" w:hint="eastAsia"/>
          <w:sz w:val="32"/>
          <w:szCs w:val="32"/>
        </w:rPr>
        <w:t>锡林郭勒盟第</w:t>
      </w:r>
      <w:r>
        <w:rPr>
          <w:rFonts w:ascii="仿宋_GB2312" w:eastAsia="仿宋_GB2312" w:hAnsi="___WRD_EMBED_SUB_39" w:cs="___WRD_EMBED_SUB_39" w:hint="eastAsia"/>
          <w:sz w:val="32"/>
          <w:szCs w:val="32"/>
        </w:rPr>
        <w:t>二中学</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主要用于</w:t>
      </w:r>
      <w:r>
        <w:rPr>
          <w:rFonts w:ascii="仿宋_GB2312" w:eastAsia="仿宋_GB2312" w:hAnsi="宋体" w:cs="宋体" w:hint="eastAsia"/>
          <w:sz w:val="32"/>
          <w:szCs w:val="32"/>
        </w:rPr>
        <w:t>我</w:t>
      </w:r>
      <w:r>
        <w:rPr>
          <w:rFonts w:ascii="仿宋_GB2312" w:eastAsia="仿宋_GB2312" w:hAnsi="___WRD_EMBED_SUB_39" w:cs="___WRD_EMBED_SUB_39" w:hint="eastAsia"/>
          <w:sz w:val="32"/>
          <w:szCs w:val="32"/>
        </w:rPr>
        <w:t>校</w:t>
      </w:r>
      <w:r>
        <w:rPr>
          <w:rFonts w:ascii="仿宋_GB2312" w:eastAsia="仿宋_GB2312" w:hAnsi="宋体" w:cs="宋体" w:hint="eastAsia"/>
          <w:sz w:val="32"/>
          <w:szCs w:val="32"/>
        </w:rPr>
        <w:t>“4K互动录播教室”建设支出</w:t>
      </w:r>
      <w:r>
        <w:rPr>
          <w:rFonts w:ascii="仿宋_GB2312" w:eastAsia="仿宋_GB2312" w:hAnsi="___WRD_EMBED_SUB_39" w:cs="___WRD_EMBED_SUB_39" w:hint="eastAsia"/>
          <w:sz w:val="32"/>
          <w:szCs w:val="32"/>
        </w:rPr>
        <w:t>，提高我校教育教学质量。</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lastRenderedPageBreak/>
        <w:t>6.</w:t>
      </w:r>
      <w:r>
        <w:rPr>
          <w:rFonts w:eastAsia="仿宋_GB2312"/>
          <w:sz w:val="32"/>
          <w:szCs w:val="32"/>
        </w:rPr>
        <w:t>年度预算安排</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年该项目预算</w:t>
      </w:r>
      <w:r>
        <w:rPr>
          <w:rFonts w:eastAsia="仿宋_GB2312" w:hint="eastAsia"/>
          <w:sz w:val="32"/>
          <w:szCs w:val="32"/>
        </w:rPr>
        <w:t>86.91</w:t>
      </w:r>
      <w:r>
        <w:rPr>
          <w:rFonts w:eastAsia="仿宋_GB2312" w:hint="eastAsia"/>
          <w:sz w:val="32"/>
          <w:szCs w:val="32"/>
        </w:rPr>
        <w:t>万</w:t>
      </w:r>
      <w:r>
        <w:rPr>
          <w:rFonts w:eastAsia="仿宋_GB2312"/>
          <w:sz w:val="32"/>
          <w:szCs w:val="32"/>
        </w:rPr>
        <w:t>元</w:t>
      </w:r>
      <w:r>
        <w:rPr>
          <w:rFonts w:eastAsia="仿宋_GB2312" w:hint="eastAsia"/>
          <w:sz w:val="32"/>
          <w:szCs w:val="32"/>
        </w:rPr>
        <w:t>，上年结转资金</w:t>
      </w:r>
      <w:r>
        <w:rPr>
          <w:rFonts w:eastAsia="仿宋_GB2312"/>
          <w:sz w:val="32"/>
          <w:szCs w:val="32"/>
        </w:rPr>
        <w:t>。</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Ansi="宋体" w:cs="宋体" w:hint="eastAsia"/>
          <w:sz w:val="32"/>
          <w:szCs w:val="32"/>
        </w:rPr>
        <w:t>三十</w:t>
      </w:r>
      <w:r>
        <w:rPr>
          <w:rFonts w:ascii="仿宋_GB2312" w:eastAsia="仿宋_GB2312" w:hAnsi="___WRD_EMBED_SUB_39" w:cs="___WRD_EMBED_SUB_39" w:hint="eastAsia"/>
          <w:sz w:val="32"/>
          <w:szCs w:val="32"/>
        </w:rPr>
        <w:t>）</w:t>
      </w:r>
      <w:r>
        <w:rPr>
          <w:rFonts w:ascii="仿宋_GB2312" w:eastAsia="仿宋_GB2312" w:hAnsi="宋体" w:cs="宋体" w:hint="eastAsia"/>
          <w:sz w:val="32"/>
          <w:szCs w:val="32"/>
        </w:rPr>
        <w:t>锡</w:t>
      </w:r>
      <w:r>
        <w:rPr>
          <w:rFonts w:ascii="仿宋_GB2312" w:eastAsia="仿宋_GB2312" w:hAnsi="___WRD_EMBED_SUB_39" w:cs="___WRD_EMBED_SUB_39" w:hint="eastAsia"/>
          <w:sz w:val="32"/>
          <w:szCs w:val="32"/>
        </w:rPr>
        <w:t>财教</w:t>
      </w:r>
      <w:r>
        <w:rPr>
          <w:rFonts w:ascii="仿宋_GB2312" w:eastAsia="仿宋_GB2312" w:hAnsi="宋体" w:cs="宋体" w:hint="eastAsia"/>
          <w:sz w:val="32"/>
          <w:szCs w:val="32"/>
        </w:rPr>
        <w:t>【</w:t>
      </w:r>
      <w:r>
        <w:rPr>
          <w:rFonts w:ascii="仿宋_GB2312" w:eastAsia="仿宋_GB2312" w:hint="eastAsia"/>
          <w:sz w:val="32"/>
          <w:szCs w:val="32"/>
        </w:rPr>
        <w:t>2023</w:t>
      </w:r>
      <w:r>
        <w:rPr>
          <w:rFonts w:ascii="仿宋_GB2312" w:eastAsia="仿宋_GB2312" w:hAnsi="宋体" w:cs="宋体" w:hint="eastAsia"/>
          <w:sz w:val="32"/>
          <w:szCs w:val="32"/>
        </w:rPr>
        <w:t>】</w:t>
      </w:r>
      <w:r>
        <w:rPr>
          <w:rFonts w:ascii="仿宋_GB2312" w:eastAsia="仿宋_GB2312" w:hint="eastAsia"/>
          <w:sz w:val="32"/>
          <w:szCs w:val="32"/>
        </w:rPr>
        <w:t>946</w:t>
      </w:r>
      <w:r>
        <w:rPr>
          <w:rFonts w:ascii="仿宋_GB2312" w:eastAsia="仿宋_GB2312" w:hAnsi="宋体" w:cs="宋体" w:hint="eastAsia"/>
          <w:sz w:val="32"/>
          <w:szCs w:val="32"/>
        </w:rPr>
        <w:t>号</w:t>
      </w:r>
      <w:r>
        <w:rPr>
          <w:rFonts w:ascii="仿宋_GB2312" w:eastAsia="仿宋_GB2312" w:hAnsi="___WRD_EMBED_SUB_39" w:cs="___WRD_EMBED_SUB_39" w:hint="eastAsia"/>
          <w:sz w:val="32"/>
          <w:szCs w:val="32"/>
        </w:rPr>
        <w:t>教育</w:t>
      </w:r>
      <w:r>
        <w:rPr>
          <w:rFonts w:ascii="仿宋_GB2312" w:eastAsia="仿宋_GB2312" w:hAnsi="宋体" w:cs="宋体" w:hint="eastAsia"/>
          <w:sz w:val="32"/>
          <w:szCs w:val="32"/>
        </w:rPr>
        <w:t>局</w:t>
      </w:r>
      <w:r>
        <w:rPr>
          <w:rFonts w:ascii="仿宋_GB2312" w:eastAsia="仿宋_GB2312" w:hAnsi="___WRD_EMBED_SUB_39" w:cs="___WRD_EMBED_SUB_39" w:hint="eastAsia"/>
          <w:sz w:val="32"/>
          <w:szCs w:val="32"/>
        </w:rPr>
        <w:t>关于下</w:t>
      </w:r>
      <w:r>
        <w:rPr>
          <w:rFonts w:ascii="仿宋_GB2312" w:eastAsia="仿宋_GB2312" w:hAnsi="宋体" w:cs="宋体" w:hint="eastAsia"/>
          <w:sz w:val="32"/>
          <w:szCs w:val="32"/>
        </w:rPr>
        <w:t>达</w:t>
      </w:r>
      <w:r>
        <w:rPr>
          <w:rFonts w:ascii="仿宋_GB2312" w:eastAsia="仿宋_GB2312" w:hint="eastAsia"/>
          <w:sz w:val="32"/>
          <w:szCs w:val="32"/>
        </w:rPr>
        <w:t>2023年</w:t>
      </w:r>
      <w:r>
        <w:rPr>
          <w:rFonts w:ascii="仿宋_GB2312" w:eastAsia="仿宋_GB2312" w:hAnsi="宋体" w:cs="宋体" w:hint="eastAsia"/>
          <w:sz w:val="32"/>
          <w:szCs w:val="32"/>
        </w:rPr>
        <w:t>盟</w:t>
      </w:r>
      <w:r>
        <w:rPr>
          <w:rFonts w:ascii="仿宋_GB2312" w:eastAsia="仿宋_GB2312" w:hAnsi="___WRD_EMBED_SUB_39" w:cs="___WRD_EMBED_SUB_39" w:hint="eastAsia"/>
          <w:sz w:val="32"/>
          <w:szCs w:val="32"/>
        </w:rPr>
        <w:t>本级</w:t>
      </w:r>
      <w:r>
        <w:rPr>
          <w:rFonts w:ascii="仿宋_GB2312" w:eastAsia="仿宋_GB2312" w:hAnsi="宋体" w:cs="宋体" w:hint="eastAsia"/>
          <w:sz w:val="32"/>
          <w:szCs w:val="32"/>
        </w:rPr>
        <w:t>第</w:t>
      </w:r>
      <w:r>
        <w:rPr>
          <w:rFonts w:ascii="仿宋_GB2312" w:eastAsia="仿宋_GB2312" w:hAnsi="___WRD_EMBED_SUB_39" w:cs="___WRD_EMBED_SUB_39" w:hint="eastAsia"/>
          <w:sz w:val="32"/>
          <w:szCs w:val="32"/>
        </w:rPr>
        <w:t>二批教学</w:t>
      </w:r>
      <w:r>
        <w:rPr>
          <w:rFonts w:ascii="仿宋_GB2312" w:eastAsia="仿宋_GB2312" w:hAnsi="宋体" w:cs="宋体" w:hint="eastAsia"/>
          <w:sz w:val="32"/>
          <w:szCs w:val="32"/>
        </w:rPr>
        <w:t>质量提升激</w:t>
      </w:r>
      <w:r>
        <w:rPr>
          <w:rFonts w:ascii="仿宋_GB2312" w:eastAsia="仿宋_GB2312" w:hAnsi="___WRD_EMBED_SUB_39" w:cs="___WRD_EMBED_SUB_39" w:hint="eastAsia"/>
          <w:sz w:val="32"/>
          <w:szCs w:val="32"/>
        </w:rPr>
        <w:t>励资金预算的通</w:t>
      </w:r>
      <w:r>
        <w:rPr>
          <w:rFonts w:ascii="仿宋_GB2312" w:eastAsia="仿宋_GB2312" w:hAnsi="宋体" w:cs="宋体" w:hint="eastAsia"/>
          <w:sz w:val="32"/>
          <w:szCs w:val="32"/>
        </w:rPr>
        <w:t>知</w:t>
      </w:r>
      <w:r>
        <w:rPr>
          <w:rFonts w:ascii="仿宋_GB2312" w:eastAsia="仿宋_GB2312" w:hint="eastAsia"/>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项目概述</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本项目主要用于</w:t>
      </w:r>
      <w:r>
        <w:rPr>
          <w:rFonts w:ascii="宋体" w:eastAsia="宋体" w:hAnsi="宋体" w:cs="宋体" w:hint="eastAsia"/>
          <w:sz w:val="32"/>
          <w:szCs w:val="32"/>
        </w:rPr>
        <w:t>我</w:t>
      </w:r>
      <w:r>
        <w:rPr>
          <w:rFonts w:eastAsia="仿宋_GB2312" w:hint="eastAsia"/>
          <w:sz w:val="32"/>
          <w:szCs w:val="32"/>
        </w:rPr>
        <w:t>校教师教育教学水平提升奖励。</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立项依据</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盟级</w:t>
      </w:r>
      <w:r>
        <w:rPr>
          <w:rFonts w:ascii="仿宋_GB2312" w:eastAsia="仿宋_GB2312" w:hAnsi="宋体" w:cs="宋体" w:hint="eastAsia"/>
          <w:sz w:val="32"/>
          <w:szCs w:val="32"/>
        </w:rPr>
        <w:t>普通高中教育教育质量提升专项资金，用于提高全盟教育质量提升激励支出。</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3.</w:t>
      </w:r>
      <w:r>
        <w:rPr>
          <w:rFonts w:eastAsia="仿宋_GB2312"/>
          <w:sz w:val="32"/>
          <w:szCs w:val="32"/>
        </w:rPr>
        <w:t>实施主体</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hint="eastAsia"/>
          <w:sz w:val="32"/>
          <w:szCs w:val="32"/>
        </w:rPr>
        <w:t>锡林郭勒盟第二中学</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4.</w:t>
      </w:r>
      <w:r>
        <w:rPr>
          <w:rFonts w:eastAsia="仿宋_GB2312"/>
          <w:sz w:val="32"/>
          <w:szCs w:val="32"/>
        </w:rPr>
        <w:t>实施方案</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主要用于</w:t>
      </w:r>
      <w:r>
        <w:rPr>
          <w:rFonts w:ascii="宋体" w:eastAsia="宋体" w:hAnsi="宋体" w:cs="宋体" w:hint="eastAsia"/>
          <w:sz w:val="32"/>
          <w:szCs w:val="32"/>
        </w:rPr>
        <w:t>我</w:t>
      </w:r>
      <w:r>
        <w:rPr>
          <w:rFonts w:eastAsia="仿宋_GB2312" w:hint="eastAsia"/>
          <w:sz w:val="32"/>
          <w:szCs w:val="32"/>
        </w:rPr>
        <w:t>校教师教育教学水平提升奖励及教师培训。</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5.</w:t>
      </w:r>
      <w:r>
        <w:rPr>
          <w:rFonts w:eastAsia="仿宋_GB2312"/>
          <w:sz w:val="32"/>
          <w:szCs w:val="32"/>
        </w:rPr>
        <w:t>实施周期</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自</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sz w:val="32"/>
          <w:szCs w:val="32"/>
        </w:rPr>
        <w:t>1</w:t>
      </w:r>
      <w:r>
        <w:rPr>
          <w:rFonts w:eastAsia="仿宋_GB2312"/>
          <w:sz w:val="32"/>
          <w:szCs w:val="32"/>
        </w:rPr>
        <w:t>日至</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rPr>
          <w:rFonts w:eastAsia="仿宋_GB2312"/>
          <w:sz w:val="32"/>
          <w:szCs w:val="32"/>
        </w:rPr>
      </w:pPr>
      <w:r>
        <w:rPr>
          <w:rFonts w:eastAsia="仿宋_GB2312"/>
          <w:sz w:val="32"/>
          <w:szCs w:val="32"/>
        </w:rPr>
        <w:t>6.</w:t>
      </w:r>
      <w:r>
        <w:rPr>
          <w:rFonts w:eastAsia="仿宋_GB2312"/>
          <w:sz w:val="32"/>
          <w:szCs w:val="32"/>
        </w:rPr>
        <w:t>年度预算安排</w:t>
      </w:r>
      <w:r>
        <w:rPr>
          <w:rFonts w:eastAsia="仿宋_GB2312"/>
          <w:sz w:val="32"/>
          <w:szCs w:val="32"/>
        </w:rPr>
        <w:t xml:space="preserve"> </w:t>
      </w:r>
    </w:p>
    <w:p w:rsidR="00977BA5" w:rsidRDefault="009A4303">
      <w:pPr>
        <w:pBdr>
          <w:bottom w:val="single" w:sz="4" w:space="30" w:color="FFFFFF"/>
        </w:pBdr>
        <w:snapToGrid w:val="0"/>
        <w:spacing w:line="360" w:lineRule="auto"/>
        <w:ind w:firstLineChars="200" w:firstLine="640"/>
      </w:pPr>
      <w:r>
        <w:rPr>
          <w:rFonts w:eastAsia="仿宋_GB2312"/>
          <w:sz w:val="32"/>
          <w:szCs w:val="32"/>
        </w:rPr>
        <w:t>202</w:t>
      </w:r>
      <w:r>
        <w:rPr>
          <w:rFonts w:eastAsia="仿宋_GB2312" w:hint="eastAsia"/>
          <w:sz w:val="32"/>
          <w:szCs w:val="32"/>
        </w:rPr>
        <w:t>3</w:t>
      </w:r>
      <w:r>
        <w:rPr>
          <w:rFonts w:eastAsia="仿宋_GB2312"/>
          <w:sz w:val="32"/>
          <w:szCs w:val="32"/>
        </w:rPr>
        <w:t>年该项目预算</w:t>
      </w:r>
      <w:r>
        <w:rPr>
          <w:rFonts w:eastAsia="仿宋_GB2312" w:hint="eastAsia"/>
          <w:sz w:val="32"/>
          <w:szCs w:val="32"/>
        </w:rPr>
        <w:t>13.48</w:t>
      </w:r>
      <w:r>
        <w:rPr>
          <w:rFonts w:eastAsia="仿宋_GB2312" w:hint="eastAsia"/>
          <w:sz w:val="32"/>
          <w:szCs w:val="32"/>
        </w:rPr>
        <w:t>万</w:t>
      </w:r>
      <w:r>
        <w:rPr>
          <w:rFonts w:eastAsia="仿宋_GB2312"/>
          <w:sz w:val="32"/>
          <w:szCs w:val="32"/>
        </w:rPr>
        <w:t>元</w:t>
      </w:r>
      <w:r>
        <w:rPr>
          <w:rFonts w:eastAsia="仿宋_GB2312" w:hint="eastAsia"/>
          <w:sz w:val="32"/>
          <w:szCs w:val="32"/>
        </w:rPr>
        <w:t>，上年结转资金</w:t>
      </w:r>
      <w:r>
        <w:rPr>
          <w:rFonts w:eastAsia="仿宋_GB2312"/>
          <w:sz w:val="32"/>
          <w:szCs w:val="32"/>
        </w:rPr>
        <w:t>。</w:t>
      </w:r>
    </w:p>
    <w:p w:rsidR="00977BA5" w:rsidRDefault="009A4303">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t xml:space="preserve">    十一、</w:t>
      </w:r>
      <w:r>
        <w:rPr>
          <w:rFonts w:eastAsia="黑体" w:cs="黑体" w:hint="eastAsia"/>
          <w:sz w:val="32"/>
          <w:szCs w:val="36"/>
        </w:rPr>
        <w:t>一般公共预算机关运行经费支出预算情况说明</w:t>
      </w:r>
    </w:p>
    <w:p w:rsidR="00977BA5" w:rsidRDefault="009A4303">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u w:val="single"/>
        </w:rPr>
        <w:t>2024</w:t>
      </w:r>
      <w:r>
        <w:rPr>
          <w:rFonts w:eastAsia="仿宋_GB2312"/>
          <w:sz w:val="32"/>
          <w:szCs w:val="32"/>
          <w:u w:val="single"/>
        </w:rPr>
        <w:t>年部门</w:t>
      </w:r>
      <w:r>
        <w:rPr>
          <w:rFonts w:eastAsia="仿宋_GB2312"/>
          <w:sz w:val="32"/>
          <w:szCs w:val="32"/>
        </w:rPr>
        <w:t>一般公共预算机关运行经费预算支出</w:t>
      </w:r>
      <w:r>
        <w:rPr>
          <w:rFonts w:eastAsia="仿宋_GB2312" w:hint="eastAsia"/>
          <w:sz w:val="32"/>
          <w:szCs w:val="32"/>
          <w:u w:val="single"/>
        </w:rPr>
        <w:t>1973.01</w:t>
      </w:r>
      <w:r>
        <w:rPr>
          <w:rFonts w:eastAsia="仿宋_GB2312"/>
          <w:sz w:val="32"/>
          <w:szCs w:val="32"/>
        </w:rPr>
        <w:t>万元，主要包括以下支出：</w:t>
      </w:r>
      <w:r>
        <w:rPr>
          <w:rFonts w:eastAsia="仿宋_GB2312" w:hint="eastAsia"/>
          <w:sz w:val="32"/>
          <w:szCs w:val="32"/>
        </w:rPr>
        <w:t>奖金</w:t>
      </w:r>
      <w:r>
        <w:rPr>
          <w:rFonts w:eastAsia="仿宋_GB2312" w:hint="eastAsia"/>
          <w:sz w:val="32"/>
          <w:szCs w:val="32"/>
        </w:rPr>
        <w:t>2.25</w:t>
      </w:r>
      <w:r>
        <w:rPr>
          <w:rFonts w:eastAsia="仿宋_GB2312" w:hint="eastAsia"/>
          <w:sz w:val="32"/>
          <w:szCs w:val="32"/>
        </w:rPr>
        <w:t>万元、</w:t>
      </w:r>
      <w:r>
        <w:rPr>
          <w:rFonts w:eastAsia="仿宋_GB2312"/>
          <w:sz w:val="32"/>
          <w:szCs w:val="32"/>
        </w:rPr>
        <w:t>其他社会保障缴费</w:t>
      </w:r>
      <w:r>
        <w:rPr>
          <w:rFonts w:eastAsia="仿宋_GB2312" w:hint="eastAsia"/>
          <w:sz w:val="32"/>
          <w:szCs w:val="32"/>
        </w:rPr>
        <w:t>45.47</w:t>
      </w:r>
      <w:r>
        <w:rPr>
          <w:rFonts w:eastAsia="仿宋_GB2312" w:hint="eastAsia"/>
          <w:sz w:val="32"/>
          <w:szCs w:val="32"/>
        </w:rPr>
        <w:t>万元、</w:t>
      </w:r>
      <w:r>
        <w:rPr>
          <w:rFonts w:eastAsia="仿宋_GB2312"/>
          <w:sz w:val="32"/>
          <w:szCs w:val="32"/>
        </w:rPr>
        <w:t>办公费</w:t>
      </w:r>
      <w:r>
        <w:rPr>
          <w:rFonts w:eastAsia="仿宋_GB2312" w:hint="eastAsia"/>
          <w:sz w:val="32"/>
          <w:szCs w:val="32"/>
        </w:rPr>
        <w:t>10.30</w:t>
      </w:r>
      <w:r>
        <w:rPr>
          <w:rFonts w:eastAsia="仿宋_GB2312"/>
          <w:sz w:val="32"/>
          <w:szCs w:val="32"/>
        </w:rPr>
        <w:t>万元、</w:t>
      </w:r>
      <w:r>
        <w:rPr>
          <w:rFonts w:eastAsia="仿宋_GB2312" w:hint="eastAsia"/>
          <w:sz w:val="32"/>
          <w:szCs w:val="32"/>
        </w:rPr>
        <w:t>水费</w:t>
      </w:r>
      <w:r>
        <w:rPr>
          <w:rFonts w:eastAsia="仿宋_GB2312" w:hint="eastAsia"/>
          <w:sz w:val="32"/>
          <w:szCs w:val="32"/>
        </w:rPr>
        <w:t>72.80</w:t>
      </w:r>
      <w:r>
        <w:rPr>
          <w:rFonts w:eastAsia="仿宋_GB2312" w:hint="eastAsia"/>
          <w:sz w:val="32"/>
          <w:szCs w:val="32"/>
        </w:rPr>
        <w:t>万元、电费</w:t>
      </w:r>
      <w:r>
        <w:rPr>
          <w:rFonts w:eastAsia="仿宋_GB2312" w:hint="eastAsia"/>
          <w:sz w:val="32"/>
          <w:szCs w:val="32"/>
        </w:rPr>
        <w:t>142.40</w:t>
      </w:r>
      <w:r>
        <w:rPr>
          <w:rFonts w:eastAsia="仿宋_GB2312" w:hint="eastAsia"/>
          <w:sz w:val="32"/>
          <w:szCs w:val="32"/>
        </w:rPr>
        <w:t>万元、</w:t>
      </w:r>
      <w:r>
        <w:rPr>
          <w:rFonts w:eastAsia="仿宋_GB2312"/>
          <w:sz w:val="32"/>
          <w:szCs w:val="32"/>
        </w:rPr>
        <w:t>邮电费</w:t>
      </w:r>
      <w:r>
        <w:rPr>
          <w:rFonts w:eastAsia="仿宋_GB2312" w:hint="eastAsia"/>
          <w:sz w:val="32"/>
          <w:szCs w:val="32"/>
        </w:rPr>
        <w:t>0.01</w:t>
      </w:r>
      <w:r>
        <w:rPr>
          <w:rFonts w:eastAsia="仿宋_GB2312"/>
          <w:sz w:val="32"/>
          <w:szCs w:val="32"/>
        </w:rPr>
        <w:t>万元、</w:t>
      </w:r>
      <w:r>
        <w:rPr>
          <w:rFonts w:eastAsia="仿宋_GB2312" w:hint="eastAsia"/>
          <w:sz w:val="32"/>
          <w:szCs w:val="32"/>
        </w:rPr>
        <w:t>取暖费</w:t>
      </w:r>
      <w:r>
        <w:rPr>
          <w:rFonts w:eastAsia="仿宋_GB2312" w:hint="eastAsia"/>
          <w:sz w:val="32"/>
          <w:szCs w:val="32"/>
        </w:rPr>
        <w:t>564.31</w:t>
      </w:r>
      <w:r>
        <w:rPr>
          <w:rFonts w:eastAsia="仿宋_GB2312" w:hint="eastAsia"/>
          <w:sz w:val="32"/>
          <w:szCs w:val="32"/>
        </w:rPr>
        <w:t>万元、物业管理费</w:t>
      </w:r>
      <w:r>
        <w:rPr>
          <w:rFonts w:eastAsia="仿宋_GB2312" w:hint="eastAsia"/>
          <w:sz w:val="32"/>
          <w:szCs w:val="32"/>
        </w:rPr>
        <w:t>619.30</w:t>
      </w:r>
      <w:r>
        <w:rPr>
          <w:rFonts w:eastAsia="仿宋_GB2312" w:hint="eastAsia"/>
          <w:sz w:val="32"/>
          <w:szCs w:val="32"/>
        </w:rPr>
        <w:t>万元、</w:t>
      </w:r>
      <w:r>
        <w:rPr>
          <w:rFonts w:eastAsia="仿宋_GB2312"/>
          <w:sz w:val="32"/>
          <w:szCs w:val="32"/>
        </w:rPr>
        <w:t>差旅费</w:t>
      </w:r>
      <w:r>
        <w:rPr>
          <w:rFonts w:eastAsia="仿宋_GB2312" w:hint="eastAsia"/>
          <w:sz w:val="32"/>
          <w:szCs w:val="32"/>
        </w:rPr>
        <w:t>17.07</w:t>
      </w:r>
      <w:r>
        <w:rPr>
          <w:rFonts w:eastAsia="仿宋_GB2312"/>
          <w:sz w:val="32"/>
          <w:szCs w:val="32"/>
        </w:rPr>
        <w:t>万</w:t>
      </w:r>
      <w:r>
        <w:rPr>
          <w:rFonts w:eastAsia="仿宋_GB2312"/>
          <w:sz w:val="32"/>
          <w:szCs w:val="32"/>
        </w:rPr>
        <w:lastRenderedPageBreak/>
        <w:t>元、维修（护）费</w:t>
      </w:r>
      <w:r>
        <w:rPr>
          <w:rFonts w:eastAsia="仿宋_GB2312" w:hint="eastAsia"/>
          <w:sz w:val="32"/>
          <w:szCs w:val="32"/>
        </w:rPr>
        <w:t>7.66</w:t>
      </w:r>
      <w:r>
        <w:rPr>
          <w:rFonts w:eastAsia="仿宋_GB2312" w:hint="eastAsia"/>
          <w:sz w:val="32"/>
          <w:szCs w:val="32"/>
        </w:rPr>
        <w:t>万元、</w:t>
      </w:r>
      <w:r>
        <w:rPr>
          <w:rFonts w:eastAsia="仿宋_GB2312"/>
          <w:sz w:val="32"/>
          <w:szCs w:val="32"/>
        </w:rPr>
        <w:t>培训费</w:t>
      </w:r>
      <w:r>
        <w:rPr>
          <w:rFonts w:eastAsia="仿宋_GB2312" w:hint="eastAsia"/>
          <w:sz w:val="32"/>
          <w:szCs w:val="32"/>
        </w:rPr>
        <w:t>5.50</w:t>
      </w:r>
      <w:r>
        <w:rPr>
          <w:rFonts w:eastAsia="仿宋_GB2312"/>
          <w:sz w:val="32"/>
          <w:szCs w:val="32"/>
        </w:rPr>
        <w:t>万元、公务接待费</w:t>
      </w:r>
      <w:r>
        <w:rPr>
          <w:rFonts w:eastAsia="仿宋_GB2312" w:hint="eastAsia"/>
          <w:sz w:val="32"/>
          <w:szCs w:val="32"/>
        </w:rPr>
        <w:t>4.08</w:t>
      </w:r>
      <w:r>
        <w:rPr>
          <w:rFonts w:eastAsia="仿宋_GB2312" w:hint="eastAsia"/>
          <w:sz w:val="32"/>
          <w:szCs w:val="32"/>
        </w:rPr>
        <w:t>万元、专用材料费</w:t>
      </w:r>
      <w:r>
        <w:rPr>
          <w:rFonts w:eastAsia="仿宋_GB2312" w:hint="eastAsia"/>
          <w:sz w:val="32"/>
          <w:szCs w:val="32"/>
        </w:rPr>
        <w:t>7.16</w:t>
      </w:r>
      <w:r>
        <w:rPr>
          <w:rFonts w:eastAsia="仿宋_GB2312" w:hint="eastAsia"/>
          <w:sz w:val="32"/>
          <w:szCs w:val="32"/>
        </w:rPr>
        <w:t>万元、</w:t>
      </w:r>
      <w:r>
        <w:rPr>
          <w:rFonts w:eastAsia="仿宋_GB2312"/>
          <w:sz w:val="32"/>
          <w:szCs w:val="32"/>
        </w:rPr>
        <w:t>工会经费</w:t>
      </w:r>
      <w:r>
        <w:rPr>
          <w:rFonts w:eastAsia="仿宋_GB2312" w:hint="eastAsia"/>
          <w:sz w:val="32"/>
          <w:szCs w:val="32"/>
        </w:rPr>
        <w:t>187.70</w:t>
      </w:r>
      <w:r>
        <w:rPr>
          <w:rFonts w:eastAsia="仿宋_GB2312"/>
          <w:sz w:val="32"/>
          <w:szCs w:val="32"/>
        </w:rPr>
        <w:t>万元、福利费</w:t>
      </w:r>
      <w:r>
        <w:rPr>
          <w:rFonts w:eastAsia="仿宋_GB2312" w:hint="eastAsia"/>
          <w:sz w:val="32"/>
          <w:szCs w:val="32"/>
        </w:rPr>
        <w:t>215.03</w:t>
      </w:r>
      <w:r>
        <w:rPr>
          <w:rFonts w:eastAsia="仿宋_GB2312"/>
          <w:sz w:val="32"/>
          <w:szCs w:val="32"/>
        </w:rPr>
        <w:t>万元、公务用车维护费</w:t>
      </w:r>
      <w:r>
        <w:rPr>
          <w:rFonts w:eastAsia="仿宋_GB2312" w:hint="eastAsia"/>
          <w:sz w:val="32"/>
          <w:szCs w:val="32"/>
        </w:rPr>
        <w:t>32.95</w:t>
      </w:r>
      <w:r>
        <w:rPr>
          <w:rFonts w:eastAsia="仿宋_GB2312"/>
          <w:sz w:val="32"/>
          <w:szCs w:val="32"/>
        </w:rPr>
        <w:t>万元、其他交通费</w:t>
      </w:r>
      <w:r>
        <w:rPr>
          <w:rFonts w:eastAsia="仿宋_GB2312" w:hint="eastAsia"/>
          <w:sz w:val="32"/>
          <w:szCs w:val="32"/>
        </w:rPr>
        <w:t>34.87</w:t>
      </w:r>
      <w:r>
        <w:rPr>
          <w:rFonts w:eastAsia="仿宋_GB2312"/>
          <w:sz w:val="32"/>
          <w:szCs w:val="32"/>
        </w:rPr>
        <w:t>万元、其他商品和服务支出</w:t>
      </w:r>
      <w:r>
        <w:rPr>
          <w:rFonts w:eastAsia="仿宋_GB2312" w:hint="eastAsia"/>
          <w:sz w:val="32"/>
          <w:szCs w:val="32"/>
        </w:rPr>
        <w:t>2</w:t>
      </w:r>
      <w:r>
        <w:rPr>
          <w:rFonts w:eastAsia="仿宋_GB2312"/>
          <w:sz w:val="32"/>
          <w:szCs w:val="32"/>
        </w:rPr>
        <w:t>万元</w:t>
      </w:r>
      <w:r>
        <w:rPr>
          <w:rFonts w:eastAsia="仿宋_GB2312" w:hint="eastAsia"/>
          <w:sz w:val="32"/>
          <w:szCs w:val="32"/>
        </w:rPr>
        <w:t>、资本性支出</w:t>
      </w:r>
      <w:r>
        <w:rPr>
          <w:rFonts w:eastAsia="仿宋_GB2312" w:hint="eastAsia"/>
          <w:sz w:val="32"/>
          <w:szCs w:val="32"/>
        </w:rPr>
        <w:t>2.15</w:t>
      </w:r>
      <w:r>
        <w:rPr>
          <w:rFonts w:eastAsia="仿宋_GB2312" w:hint="eastAsia"/>
          <w:sz w:val="32"/>
          <w:szCs w:val="32"/>
        </w:rPr>
        <w:t>万元。</w:t>
      </w:r>
      <w:r>
        <w:rPr>
          <w:rFonts w:eastAsia="仿宋_GB2312"/>
          <w:color w:val="000000" w:themeColor="text1"/>
          <w:sz w:val="32"/>
          <w:szCs w:val="32"/>
        </w:rPr>
        <w:t>与</w:t>
      </w:r>
      <w:r>
        <w:rPr>
          <w:rFonts w:eastAsia="仿宋_GB2312"/>
          <w:sz w:val="32"/>
          <w:szCs w:val="32"/>
        </w:rPr>
        <w:t>上年相比增加</w:t>
      </w:r>
      <w:r>
        <w:rPr>
          <w:rFonts w:eastAsia="仿宋_GB2312" w:hint="eastAsia"/>
          <w:sz w:val="32"/>
          <w:szCs w:val="32"/>
        </w:rPr>
        <w:t>381.94</w:t>
      </w:r>
      <w:r>
        <w:rPr>
          <w:rFonts w:eastAsia="仿宋_GB2312"/>
          <w:sz w:val="32"/>
          <w:szCs w:val="32"/>
        </w:rPr>
        <w:t>万元，增长</w:t>
      </w:r>
      <w:r>
        <w:rPr>
          <w:rFonts w:eastAsia="仿宋_GB2312" w:hint="eastAsia"/>
          <w:sz w:val="32"/>
          <w:szCs w:val="32"/>
          <w:u w:val="single"/>
        </w:rPr>
        <w:t>24.01</w:t>
      </w:r>
      <w:r>
        <w:rPr>
          <w:rFonts w:eastAsia="仿宋_GB2312"/>
          <w:sz w:val="32"/>
          <w:szCs w:val="32"/>
        </w:rPr>
        <w:t>%</w:t>
      </w:r>
      <w:r>
        <w:rPr>
          <w:rFonts w:eastAsia="仿宋_GB2312"/>
          <w:sz w:val="32"/>
          <w:szCs w:val="32"/>
        </w:rPr>
        <w:t>。主要原因是：</w:t>
      </w:r>
      <w:r>
        <w:rPr>
          <w:rFonts w:eastAsia="仿宋_GB2312" w:hint="eastAsia"/>
          <w:sz w:val="32"/>
          <w:szCs w:val="32"/>
        </w:rPr>
        <w:t>盟蒙中</w:t>
      </w:r>
      <w:r>
        <w:rPr>
          <w:rFonts w:eastAsia="仿宋_GB2312"/>
          <w:sz w:val="32"/>
          <w:szCs w:val="32"/>
        </w:rPr>
        <w:t>水电费</w:t>
      </w:r>
      <w:r>
        <w:rPr>
          <w:rFonts w:eastAsia="仿宋_GB2312"/>
          <w:sz w:val="32"/>
          <w:szCs w:val="32"/>
        </w:rPr>
        <w:t>175.2</w:t>
      </w:r>
      <w:r>
        <w:rPr>
          <w:rFonts w:eastAsia="仿宋_GB2312"/>
          <w:sz w:val="32"/>
          <w:szCs w:val="32"/>
        </w:rPr>
        <w:t>万元，上年度为项目支出，本年度为基本支出公用经费</w:t>
      </w:r>
      <w:r>
        <w:rPr>
          <w:rFonts w:eastAsia="仿宋_GB2312" w:hint="eastAsia"/>
          <w:sz w:val="32"/>
          <w:szCs w:val="32"/>
        </w:rPr>
        <w:t>，盟二中物业费定额增加</w:t>
      </w:r>
      <w:r>
        <w:rPr>
          <w:rFonts w:eastAsia="仿宋_GB2312" w:hint="eastAsia"/>
          <w:sz w:val="32"/>
          <w:szCs w:val="32"/>
        </w:rPr>
        <w:t>150</w:t>
      </w:r>
      <w:r>
        <w:rPr>
          <w:rFonts w:eastAsia="仿宋_GB2312" w:hint="eastAsia"/>
          <w:sz w:val="32"/>
          <w:szCs w:val="32"/>
        </w:rPr>
        <w:t>万元</w:t>
      </w:r>
      <w:r>
        <w:rPr>
          <w:rFonts w:eastAsia="仿宋_GB2312"/>
          <w:sz w:val="32"/>
          <w:szCs w:val="32"/>
        </w:rPr>
        <w:t>。</w:t>
      </w:r>
    </w:p>
    <w:p w:rsidR="00977BA5" w:rsidRDefault="009A4303">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十二、政府采购支出预算情况说明</w:t>
      </w:r>
    </w:p>
    <w:p w:rsidR="00977BA5" w:rsidRDefault="009A4303">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年度政府采购支出预算总额</w:t>
      </w:r>
      <w:r>
        <w:rPr>
          <w:rFonts w:eastAsia="仿宋_GB2312" w:hint="eastAsia"/>
          <w:sz w:val="32"/>
          <w:szCs w:val="32"/>
          <w:u w:val="single"/>
        </w:rPr>
        <w:t>1860.45</w:t>
      </w:r>
      <w:r>
        <w:rPr>
          <w:rFonts w:eastAsia="仿宋_GB2312"/>
          <w:sz w:val="32"/>
          <w:szCs w:val="32"/>
        </w:rPr>
        <w:t>万元，其中：拟采购货物支出</w:t>
      </w:r>
      <w:r>
        <w:rPr>
          <w:rFonts w:eastAsia="仿宋_GB2312" w:hint="eastAsia"/>
          <w:sz w:val="32"/>
          <w:szCs w:val="32"/>
          <w:u w:val="single"/>
        </w:rPr>
        <w:t>1585.65</w:t>
      </w:r>
      <w:r>
        <w:rPr>
          <w:rFonts w:eastAsia="仿宋_GB2312"/>
          <w:sz w:val="32"/>
          <w:szCs w:val="32"/>
        </w:rPr>
        <w:t>万元、拟采购工程支出</w:t>
      </w:r>
      <w:r>
        <w:rPr>
          <w:rFonts w:eastAsia="仿宋_GB2312" w:hint="eastAsia"/>
          <w:sz w:val="32"/>
          <w:szCs w:val="32"/>
          <w:u w:val="single"/>
        </w:rPr>
        <w:t>0</w:t>
      </w:r>
      <w:r>
        <w:rPr>
          <w:rFonts w:eastAsia="仿宋_GB2312"/>
          <w:sz w:val="32"/>
          <w:szCs w:val="32"/>
        </w:rPr>
        <w:t>万元、拟购买服务支出</w:t>
      </w:r>
      <w:r>
        <w:rPr>
          <w:rFonts w:eastAsia="仿宋_GB2312" w:hint="eastAsia"/>
          <w:sz w:val="32"/>
          <w:szCs w:val="32"/>
          <w:u w:val="single"/>
        </w:rPr>
        <w:t>274.8</w:t>
      </w:r>
      <w:r>
        <w:rPr>
          <w:rFonts w:eastAsia="仿宋_GB2312"/>
          <w:sz w:val="32"/>
          <w:szCs w:val="32"/>
        </w:rPr>
        <w:t>万元。涵盖办公设备</w:t>
      </w:r>
      <w:r>
        <w:rPr>
          <w:rFonts w:eastAsia="仿宋_GB2312"/>
          <w:sz w:val="32"/>
          <w:szCs w:val="32"/>
        </w:rPr>
        <w:t>”</w:t>
      </w:r>
      <w:r>
        <w:rPr>
          <w:rFonts w:eastAsia="仿宋_GB2312"/>
          <w:sz w:val="32"/>
          <w:szCs w:val="32"/>
        </w:rPr>
        <w:t>、家具用具、办公消耗品、车辆维修服务、财产保险服务、印刷和出版服务、维修和保养服务等采购大类，编制政府采购预算明细</w:t>
      </w:r>
      <w:r>
        <w:rPr>
          <w:rFonts w:eastAsia="仿宋_GB2312" w:hint="eastAsia"/>
          <w:sz w:val="32"/>
          <w:szCs w:val="32"/>
        </w:rPr>
        <w:t>39</w:t>
      </w:r>
      <w:r>
        <w:rPr>
          <w:rFonts w:eastAsia="仿宋_GB2312"/>
          <w:sz w:val="32"/>
          <w:szCs w:val="32"/>
        </w:rPr>
        <w:t>项，采购金额来源为一般公共预算</w:t>
      </w:r>
      <w:r>
        <w:rPr>
          <w:rFonts w:eastAsia="仿宋_GB2312" w:hint="eastAsia"/>
          <w:sz w:val="32"/>
          <w:szCs w:val="32"/>
        </w:rPr>
        <w:t>1770.80</w:t>
      </w:r>
      <w:r>
        <w:rPr>
          <w:rFonts w:eastAsia="仿宋_GB2312" w:hint="eastAsia"/>
          <w:sz w:val="32"/>
          <w:szCs w:val="32"/>
        </w:rPr>
        <w:t>万元、财政专户管理资金</w:t>
      </w:r>
      <w:r>
        <w:rPr>
          <w:rFonts w:eastAsia="仿宋_GB2312" w:hint="eastAsia"/>
          <w:sz w:val="32"/>
          <w:szCs w:val="32"/>
        </w:rPr>
        <w:t>58.60</w:t>
      </w:r>
      <w:r>
        <w:rPr>
          <w:rFonts w:eastAsia="仿宋_GB2312" w:hint="eastAsia"/>
          <w:sz w:val="32"/>
          <w:szCs w:val="32"/>
        </w:rPr>
        <w:t>万元、其他收入</w:t>
      </w:r>
      <w:r>
        <w:rPr>
          <w:rFonts w:eastAsia="仿宋_GB2312" w:hint="eastAsia"/>
          <w:sz w:val="32"/>
          <w:szCs w:val="32"/>
        </w:rPr>
        <w:t>31.05</w:t>
      </w:r>
      <w:r>
        <w:rPr>
          <w:rFonts w:eastAsia="仿宋_GB2312" w:hint="eastAsia"/>
          <w:sz w:val="32"/>
          <w:szCs w:val="32"/>
        </w:rPr>
        <w:t>万元</w:t>
      </w:r>
      <w:r>
        <w:rPr>
          <w:rFonts w:eastAsia="仿宋_GB2312"/>
          <w:sz w:val="32"/>
          <w:szCs w:val="32"/>
        </w:rPr>
        <w:t>。</w:t>
      </w:r>
    </w:p>
    <w:p w:rsidR="00977BA5" w:rsidRDefault="009A4303">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十三、国有资产占用情况说明</w:t>
      </w:r>
    </w:p>
    <w:p w:rsidR="00977BA5" w:rsidRDefault="009A4303">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本部门（单位）共有车辆</w:t>
      </w:r>
      <w:r>
        <w:rPr>
          <w:rFonts w:eastAsia="仿宋_GB2312" w:hint="eastAsia"/>
          <w:sz w:val="32"/>
          <w:szCs w:val="32"/>
          <w:u w:val="single"/>
        </w:rPr>
        <w:t>12</w:t>
      </w:r>
      <w:r>
        <w:rPr>
          <w:rFonts w:eastAsia="仿宋_GB2312"/>
          <w:sz w:val="32"/>
          <w:szCs w:val="32"/>
        </w:rPr>
        <w:t>辆，其中，一般公务用车</w:t>
      </w:r>
      <w:r>
        <w:rPr>
          <w:rFonts w:eastAsia="仿宋_GB2312" w:hint="eastAsia"/>
          <w:sz w:val="32"/>
          <w:szCs w:val="32"/>
          <w:u w:val="single"/>
        </w:rPr>
        <w:t>8</w:t>
      </w:r>
      <w:r>
        <w:rPr>
          <w:rFonts w:eastAsia="仿宋_GB2312"/>
          <w:sz w:val="32"/>
          <w:szCs w:val="32"/>
        </w:rPr>
        <w:t>辆、执法执勤用车</w:t>
      </w:r>
      <w:r>
        <w:rPr>
          <w:rFonts w:eastAsia="仿宋_GB2312" w:hint="eastAsia"/>
          <w:sz w:val="32"/>
          <w:szCs w:val="32"/>
          <w:u w:val="single"/>
        </w:rPr>
        <w:t>0</w:t>
      </w:r>
      <w:r>
        <w:rPr>
          <w:rFonts w:eastAsia="仿宋_GB2312"/>
          <w:sz w:val="32"/>
          <w:szCs w:val="32"/>
        </w:rPr>
        <w:t>辆、特种专业技术用车</w:t>
      </w:r>
      <w:r>
        <w:rPr>
          <w:rFonts w:eastAsia="仿宋_GB2312" w:hint="eastAsia"/>
          <w:sz w:val="32"/>
          <w:szCs w:val="32"/>
          <w:u w:val="single"/>
        </w:rPr>
        <w:t>0</w:t>
      </w:r>
      <w:r>
        <w:rPr>
          <w:rFonts w:eastAsia="仿宋_GB2312"/>
          <w:sz w:val="32"/>
          <w:szCs w:val="32"/>
        </w:rPr>
        <w:t>辆、业务用车</w:t>
      </w:r>
      <w:r>
        <w:rPr>
          <w:rFonts w:eastAsia="仿宋_GB2312" w:hint="eastAsia"/>
          <w:sz w:val="32"/>
          <w:szCs w:val="32"/>
          <w:u w:val="single"/>
        </w:rPr>
        <w:t>0</w:t>
      </w:r>
      <w:r>
        <w:rPr>
          <w:rFonts w:eastAsia="仿宋_GB2312"/>
          <w:sz w:val="32"/>
          <w:szCs w:val="32"/>
        </w:rPr>
        <w:t>辆、其他用车</w:t>
      </w:r>
      <w:r>
        <w:rPr>
          <w:rFonts w:eastAsia="仿宋_GB2312" w:hint="eastAsia"/>
          <w:sz w:val="32"/>
          <w:szCs w:val="32"/>
          <w:u w:val="single"/>
        </w:rPr>
        <w:t>4</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hint="eastAsia"/>
          <w:sz w:val="32"/>
          <w:szCs w:val="32"/>
          <w:u w:val="single"/>
        </w:rPr>
        <w:t>11</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hint="eastAsia"/>
          <w:sz w:val="32"/>
          <w:szCs w:val="32"/>
          <w:u w:val="single"/>
        </w:rPr>
        <w:t>5</w:t>
      </w:r>
      <w:r>
        <w:rPr>
          <w:rFonts w:eastAsia="仿宋_GB2312"/>
          <w:sz w:val="32"/>
          <w:szCs w:val="32"/>
        </w:rPr>
        <w:t>台（套）。</w:t>
      </w:r>
    </w:p>
    <w:p w:rsidR="00977BA5" w:rsidRDefault="009A4303">
      <w:pPr>
        <w:pBdr>
          <w:bottom w:val="single" w:sz="4" w:space="30" w:color="FFFFFF"/>
        </w:pBdr>
        <w:snapToGrid w:val="0"/>
        <w:spacing w:line="600" w:lineRule="exact"/>
        <w:rPr>
          <w:rFonts w:eastAsia="仿宋_GB2312" w:cstheme="minorBidi"/>
          <w:sz w:val="32"/>
          <w:szCs w:val="32"/>
        </w:rPr>
      </w:pPr>
      <w:r>
        <w:rPr>
          <w:rFonts w:eastAsia="黑体" w:cs="黑体" w:hint="eastAsia"/>
          <w:sz w:val="32"/>
          <w:szCs w:val="36"/>
        </w:rPr>
        <w:t xml:space="preserve">    </w:t>
      </w:r>
      <w:r>
        <w:rPr>
          <w:rFonts w:eastAsia="黑体" w:cs="黑体" w:hint="eastAsia"/>
          <w:sz w:val="32"/>
          <w:szCs w:val="36"/>
        </w:rPr>
        <w:t>十四、项目绩效目标情况说明</w:t>
      </w:r>
      <w:r>
        <w:rPr>
          <w:rFonts w:eastAsia="黑体" w:cs="黑体" w:hint="eastAsia"/>
          <w:b/>
          <w:bCs/>
          <w:sz w:val="32"/>
          <w:szCs w:val="36"/>
        </w:rPr>
        <w:t xml:space="preserve"> </w:t>
      </w:r>
    </w:p>
    <w:p w:rsidR="00977BA5" w:rsidRDefault="009A4303">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黑体" w:cs="黑体" w:hint="eastAsia"/>
          <w:b/>
          <w:bCs/>
          <w:sz w:val="32"/>
          <w:szCs w:val="36"/>
        </w:rPr>
        <w:t xml:space="preserve">    </w:t>
      </w:r>
      <w:r>
        <w:rPr>
          <w:rFonts w:eastAsia="仿宋_GB2312" w:cstheme="minorBidi" w:hint="eastAsia"/>
          <w:sz w:val="32"/>
          <w:szCs w:val="32"/>
        </w:rPr>
        <w:t>2024</w:t>
      </w:r>
      <w:r>
        <w:rPr>
          <w:rFonts w:eastAsia="仿宋_GB2312" w:cstheme="minorBidi" w:hint="eastAsia"/>
          <w:sz w:val="32"/>
          <w:szCs w:val="32"/>
        </w:rPr>
        <w:t>年，填报绩效目标的预算项目</w:t>
      </w:r>
      <w:r>
        <w:rPr>
          <w:rFonts w:eastAsia="仿宋_GB2312" w:cstheme="minorBidi" w:hint="eastAsia"/>
          <w:sz w:val="32"/>
          <w:szCs w:val="32"/>
          <w:u w:val="single"/>
        </w:rPr>
        <w:t>109</w:t>
      </w:r>
      <w:r>
        <w:rPr>
          <w:rFonts w:eastAsia="仿宋_GB2312" w:cstheme="minorBidi" w:hint="eastAsia"/>
          <w:sz w:val="32"/>
          <w:szCs w:val="32"/>
        </w:rPr>
        <w:t>个，公开绩效目标</w:t>
      </w:r>
      <w:r>
        <w:rPr>
          <w:rFonts w:eastAsia="仿宋_GB2312" w:cstheme="minorBidi" w:hint="eastAsia"/>
          <w:sz w:val="32"/>
          <w:szCs w:val="32"/>
          <w:u w:val="single"/>
        </w:rPr>
        <w:t>109</w:t>
      </w:r>
      <w:r>
        <w:rPr>
          <w:rFonts w:eastAsia="仿宋_GB2312" w:cstheme="minorBidi" w:hint="eastAsia"/>
          <w:sz w:val="32"/>
          <w:szCs w:val="32"/>
        </w:rPr>
        <w:t>个，公开项目占全部预算项目的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u w:val="single"/>
        </w:rPr>
        <w:tab/>
        <w:t xml:space="preserve">  </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977BA5" w:rsidRDefault="009A4303">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第三部分   名词解释</w:t>
      </w:r>
    </w:p>
    <w:p w:rsidR="00977BA5" w:rsidRDefault="00977BA5">
      <w:pPr>
        <w:rPr>
          <w:sz w:val="36"/>
          <w:szCs w:val="36"/>
        </w:rPr>
      </w:pP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单位从同级财政部门取得的各类财政拨款，包括一般公共预算拨款、政府性基金预算拨款、国有资本经营预算拨款。</w:t>
      </w:r>
    </w:p>
    <w:p w:rsidR="00977BA5" w:rsidRDefault="009A4303">
      <w:pPr>
        <w:spacing w:line="600" w:lineRule="exact"/>
        <w:ind w:firstLineChars="200" w:firstLine="643"/>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977BA5" w:rsidRDefault="009A4303">
      <w:pPr>
        <w:spacing w:line="600" w:lineRule="exact"/>
        <w:ind w:firstLineChars="200" w:firstLine="643"/>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单位用一般公共预算财政拨款安排的因公出国（境）费、公务用车购置及运行维护费和公务接待费。其中，因公出国（境）费反映部门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w:t>
      </w:r>
      <w:r>
        <w:rPr>
          <w:rFonts w:eastAsia="仿宋_GB2312" w:cstheme="minorBidi" w:hint="eastAsia"/>
          <w:sz w:val="32"/>
          <w:szCs w:val="32"/>
        </w:rPr>
        <w:lastRenderedPageBreak/>
        <w:t>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977BA5" w:rsidRDefault="009A4303">
      <w:pPr>
        <w:spacing w:line="600" w:lineRule="exact"/>
        <w:ind w:firstLineChars="200" w:firstLine="643"/>
        <w:rPr>
          <w:rFonts w:eastAsia="仿宋_GB2312" w:cstheme="minorBidi"/>
          <w:b/>
          <w:bCs/>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977BA5" w:rsidRDefault="00977BA5">
      <w:pPr>
        <w:spacing w:line="600" w:lineRule="exact"/>
        <w:jc w:val="center"/>
        <w:rPr>
          <w:rFonts w:ascii="方正小标宋简体" w:eastAsia="方正小标宋简体" w:hAnsi="方正小标宋简体" w:cs="方正小标宋简体"/>
          <w:sz w:val="36"/>
          <w:szCs w:val="36"/>
        </w:rPr>
      </w:pPr>
    </w:p>
    <w:p w:rsidR="00977BA5" w:rsidRDefault="009A4303">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977BA5" w:rsidRDefault="00977BA5">
      <w:pPr>
        <w:snapToGrid w:val="0"/>
        <w:spacing w:line="600" w:lineRule="exact"/>
        <w:rPr>
          <w:rFonts w:ascii="方正小标宋简体" w:eastAsia="方正小标宋简体" w:hAnsi="方正小标宋简体" w:cs="方正小标宋简体"/>
          <w:sz w:val="36"/>
          <w:szCs w:val="36"/>
        </w:rPr>
      </w:pPr>
    </w:p>
    <w:p w:rsidR="00977BA5" w:rsidRDefault="009A430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977BA5" w:rsidRDefault="009A4303">
      <w:pPr>
        <w:snapToGrid w:val="0"/>
        <w:spacing w:line="600" w:lineRule="exact"/>
        <w:ind w:firstLineChars="200" w:firstLine="640"/>
        <w:rPr>
          <w:rFonts w:ascii="仿宋_GB2312" w:eastAsia="仿宋_GB2312" w:hAnsi="仿宋_GB2312" w:cs="仿宋_GB2312"/>
          <w:sz w:val="32"/>
          <w:szCs w:val="32"/>
        </w:rPr>
        <w:sectPr w:rsidR="00977BA5">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联系人：贾永儒  联系电话：15049902319</w:t>
      </w:r>
    </w:p>
    <w:p w:rsidR="00977BA5" w:rsidRDefault="009A4303">
      <w:pPr>
        <w:pStyle w:val="4"/>
        <w:tabs>
          <w:tab w:val="left" w:pos="4392"/>
        </w:tabs>
        <w:spacing w:before="0" w:after="0" w:line="600" w:lineRule="exact"/>
        <w:jc w:val="center"/>
        <w:rPr>
          <w:sz w:val="23"/>
        </w:rPr>
      </w:pPr>
      <w:r>
        <w:rPr>
          <w:rFonts w:ascii="方正小标宋简体" w:eastAsia="方正小标宋简体" w:hAnsi="方正小标宋简体" w:cs="方正小标宋简体" w:hint="eastAsia"/>
          <w:b w:val="0"/>
          <w:bCs w:val="0"/>
          <w:sz w:val="36"/>
          <w:szCs w:val="36"/>
        </w:rPr>
        <w:lastRenderedPageBreak/>
        <w:t>第五部分  2024年度内蒙古自治区锡林郭勒盟教育局部门预算表</w:t>
      </w:r>
    </w:p>
    <w:p w:rsidR="00977BA5" w:rsidRDefault="00977BA5">
      <w:pPr>
        <w:spacing w:line="600" w:lineRule="exact"/>
        <w:rPr>
          <w:rFonts w:eastAsia="仿宋_GB2312" w:cstheme="minorBidi"/>
          <w:sz w:val="30"/>
          <w:szCs w:val="30"/>
        </w:rPr>
      </w:pPr>
    </w:p>
    <w:sectPr w:rsidR="00977BA5">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D30" w:rsidRDefault="00BC0D30">
      <w:r>
        <w:separator/>
      </w:r>
    </w:p>
  </w:endnote>
  <w:endnote w:type="continuationSeparator" w:id="0">
    <w:p w:rsidR="00BC0D30" w:rsidRDefault="00BC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A52D4A4A-157A-4639-909E-21F64366610C}"/>
    <w:embedBold r:id="rId2" w:subsetted="1" w:fontKey="{557A4919-C61D-409A-A959-8C0F0E5F6B77}"/>
  </w:font>
  <w:font w:name="等线">
    <w:altName w:val="华文仿宋"/>
    <w:charset w:val="00"/>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C16A52BA-CAAB-4E5A-97AB-F892C7D9A805}"/>
  </w:font>
  <w:font w:name="方正小标宋简体">
    <w:panose1 w:val="03000509000000000000"/>
    <w:charset w:val="86"/>
    <w:family w:val="script"/>
    <w:pitch w:val="fixed"/>
    <w:sig w:usb0="00000001" w:usb1="080E0000" w:usb2="00000010" w:usb3="00000000" w:csb0="00040000" w:csb1="00000000"/>
    <w:embedRegular r:id="rId4" w:subsetted="1" w:fontKey="{D0E295FD-DDDD-4B25-AA7E-7904B7419F60}"/>
  </w:font>
  <w:font w:name="仿宋">
    <w:panose1 w:val="02010609060101010101"/>
    <w:charset w:val="86"/>
    <w:family w:val="modern"/>
    <w:pitch w:val="fixed"/>
    <w:sig w:usb0="800002BF" w:usb1="38CF7CFA" w:usb2="00000016" w:usb3="00000000" w:csb0="00040001" w:csb1="00000000"/>
    <w:embedRegular r:id="rId5" w:subsetted="1" w:fontKey="{5A3B62EC-59F9-4D9C-BDCB-00B477F8491A}"/>
  </w:font>
  <w:font w:name="楷体">
    <w:panose1 w:val="02010609060101010101"/>
    <w:charset w:val="86"/>
    <w:family w:val="modern"/>
    <w:pitch w:val="fixed"/>
    <w:sig w:usb0="800002BF" w:usb1="38CF7CFA" w:usb2="00000016" w:usb3="00000000" w:csb0="00040001" w:csb1="00000000"/>
    <w:embedBold r:id="rId6" w:subsetted="1" w:fontKey="{18A0ED75-68B9-4830-80D8-1E7151559A80}"/>
  </w:font>
  <w:font w:name="___WRD_EMBED_SUB_39">
    <w:altName w:val="Arial Unicode MS"/>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A5" w:rsidRDefault="009A4303">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7BA5" w:rsidRDefault="009A4303">
                          <w:pPr>
                            <w:pStyle w:val="a8"/>
                          </w:pPr>
                          <w:r>
                            <w:fldChar w:fldCharType="begin"/>
                          </w:r>
                          <w:r>
                            <w:instrText xml:space="preserve"> PAGE  \* MERGEFORMAT </w:instrText>
                          </w:r>
                          <w:r>
                            <w:fldChar w:fldCharType="separate"/>
                          </w:r>
                          <w:r w:rsidR="00BE7127">
                            <w:rPr>
                              <w:noProof/>
                            </w:rPr>
                            <w:t>- 33 -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977BA5" w:rsidRDefault="009A4303">
                    <w:pPr>
                      <w:pStyle w:val="a8"/>
                    </w:pPr>
                    <w:r>
                      <w:fldChar w:fldCharType="begin"/>
                    </w:r>
                    <w:r>
                      <w:instrText xml:space="preserve"> PAGE  \* MERGEFORMAT </w:instrText>
                    </w:r>
                    <w:r>
                      <w:fldChar w:fldCharType="separate"/>
                    </w:r>
                    <w:r w:rsidR="00BE7127">
                      <w:rPr>
                        <w:noProof/>
                      </w:rPr>
                      <w:t>- 33 -</w:t>
                    </w:r>
                    <w:r>
                      <w:fldChar w:fldCharType="end"/>
                    </w:r>
                  </w:p>
                </w:txbxContent>
              </v:textbox>
              <w10:wrap anchorx="margin"/>
            </v:shape>
          </w:pict>
        </mc:Fallback>
      </mc:AlternateContent>
    </w:r>
  </w:p>
  <w:p w:rsidR="00977BA5" w:rsidRDefault="00977B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D30" w:rsidRDefault="00BC0D30">
      <w:r>
        <w:separator/>
      </w:r>
    </w:p>
  </w:footnote>
  <w:footnote w:type="continuationSeparator" w:id="0">
    <w:p w:rsidR="00BC0D30" w:rsidRDefault="00BC0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A5" w:rsidRDefault="00977BA5">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376631"/>
    <w:multiLevelType w:val="singleLevel"/>
    <w:tmpl w:val="D3376631"/>
    <w:lvl w:ilvl="0">
      <w:start w:val="1"/>
      <w:numFmt w:val="chineseCounting"/>
      <w:suff w:val="nothing"/>
      <w:lvlText w:val="（%1）"/>
      <w:lvlJc w:val="left"/>
      <w:rPr>
        <w:rFonts w:hint="eastAsia"/>
      </w:rPr>
    </w:lvl>
  </w:abstractNum>
  <w:abstractNum w:abstractNumId="1">
    <w:nsid w:val="3265B7C3"/>
    <w:multiLevelType w:val="singleLevel"/>
    <w:tmpl w:val="3265B7C3"/>
    <w:lvl w:ilvl="0">
      <w:start w:val="1"/>
      <w:numFmt w:val="chineseCounting"/>
      <w:suff w:val="nothing"/>
      <w:lvlText w:val="%1、"/>
      <w:lvlJc w:val="left"/>
      <w:rPr>
        <w:rFonts w:hint="eastAsia"/>
      </w:rPr>
    </w:lvl>
  </w:abstractNum>
  <w:abstractNum w:abstractNumId="2">
    <w:nsid w:val="4558B189"/>
    <w:multiLevelType w:val="singleLevel"/>
    <w:tmpl w:val="4558B189"/>
    <w:lvl w:ilvl="0">
      <w:start w:val="1"/>
      <w:numFmt w:val="decimal"/>
      <w:lvlText w:val="%1."/>
      <w:lvlJc w:val="left"/>
      <w:pPr>
        <w:tabs>
          <w:tab w:val="left" w:pos="312"/>
        </w:tabs>
      </w:pPr>
    </w:lvl>
  </w:abstractNum>
  <w:abstractNum w:abstractNumId="3">
    <w:nsid w:val="4EC74364"/>
    <w:multiLevelType w:val="singleLevel"/>
    <w:tmpl w:val="4EC74364"/>
    <w:lvl w:ilvl="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OGU3ZTYzZDNkMDljMGYwZDYzZWU3ZDM2MWIxZmEifQ=="/>
  </w:docVars>
  <w:rsids>
    <w:rsidRoot w:val="00172A27"/>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28CB"/>
    <w:rsid w:val="00043E48"/>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46E33"/>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77BA5"/>
    <w:rsid w:val="00981972"/>
    <w:rsid w:val="0098245F"/>
    <w:rsid w:val="009855CA"/>
    <w:rsid w:val="00990F07"/>
    <w:rsid w:val="009932D0"/>
    <w:rsid w:val="00996DA3"/>
    <w:rsid w:val="009A430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D30"/>
    <w:rsid w:val="00BC0FBE"/>
    <w:rsid w:val="00BC1D98"/>
    <w:rsid w:val="00BC3F50"/>
    <w:rsid w:val="00BD324F"/>
    <w:rsid w:val="00BD3603"/>
    <w:rsid w:val="00BD702A"/>
    <w:rsid w:val="00BE0161"/>
    <w:rsid w:val="00BE1766"/>
    <w:rsid w:val="00BE3275"/>
    <w:rsid w:val="00BE36C6"/>
    <w:rsid w:val="00BE5F84"/>
    <w:rsid w:val="00BE7127"/>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47A02"/>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4C5"/>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3A47F01"/>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010D99"/>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74768BC"/>
    <w:rsid w:val="68931D4F"/>
    <w:rsid w:val="68C6406F"/>
    <w:rsid w:val="6A1638AD"/>
    <w:rsid w:val="6B4551DF"/>
    <w:rsid w:val="6B9E2823"/>
    <w:rsid w:val="6C7B77BD"/>
    <w:rsid w:val="6C992C34"/>
    <w:rsid w:val="6CA95923"/>
    <w:rsid w:val="6D756958"/>
    <w:rsid w:val="6E8D4F60"/>
    <w:rsid w:val="718B3849"/>
    <w:rsid w:val="73656E86"/>
    <w:rsid w:val="7377015A"/>
    <w:rsid w:val="739D2BFF"/>
    <w:rsid w:val="74644D7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88176F-FEF2-4A0E-8145-2AEEA74E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DBFBD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105</Pages>
  <Words>6627</Words>
  <Characters>37777</Characters>
  <Application>Microsoft Office Word</Application>
  <DocSecurity>0</DocSecurity>
  <Lines>314</Lines>
  <Paragraphs>88</Paragraphs>
  <ScaleCrop>false</ScaleCrop>
  <Company>P R C</Company>
  <LinksUpToDate>false</LinksUpToDate>
  <CharactersWithSpaces>44316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Windows User</cp:lastModifiedBy>
  <cp:revision>6</cp:revision>
  <cp:lastPrinted>2022-09-03T08:20:00Z</cp:lastPrinted>
  <dcterms:created xsi:type="dcterms:W3CDTF">2022-09-07T01:41:00Z</dcterms:created>
  <dcterms:modified xsi:type="dcterms:W3CDTF">2024-11-20T02:35:00Z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